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8F" w:rsidRDefault="000B358F" w:rsidP="006B58EF">
      <w:pPr>
        <w:ind w:left="426" w:right="141"/>
        <w:rPr>
          <w:rFonts w:ascii="Arial" w:hAnsi="Arial" w:cs="Arial"/>
          <w:sz w:val="24"/>
          <w:szCs w:val="24"/>
        </w:rPr>
      </w:pPr>
    </w:p>
    <w:p w:rsidR="00711456" w:rsidRPr="008C34DC" w:rsidRDefault="00711456" w:rsidP="006B58EF">
      <w:pPr>
        <w:pStyle w:val="NormalWeb"/>
        <w:ind w:left="426" w:right="141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C95113">
      <w:pPr>
        <w:pStyle w:val="NormalWeb"/>
        <w:spacing w:line="360" w:lineRule="auto"/>
        <w:ind w:left="142" w:right="-142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124205">
        <w:rPr>
          <w:rStyle w:val="nfase"/>
          <w:rFonts w:ascii="Arial" w:hAnsi="Arial" w:cs="Arial"/>
          <w:b/>
          <w:i w:val="0"/>
        </w:rPr>
        <w:t>01</w:t>
      </w:r>
      <w:r w:rsidR="005F0274">
        <w:rPr>
          <w:rStyle w:val="nfase"/>
          <w:rFonts w:ascii="Arial" w:hAnsi="Arial" w:cs="Arial"/>
          <w:b/>
          <w:i w:val="0"/>
        </w:rPr>
        <w:t>3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6B58EF" w:rsidRPr="007C7F33" w:rsidRDefault="00F33B99" w:rsidP="00C95113">
      <w:pPr>
        <w:spacing w:line="360" w:lineRule="auto"/>
        <w:ind w:left="142" w:right="-142"/>
        <w:jc w:val="both"/>
        <w:rPr>
          <w:rStyle w:val="nfase"/>
          <w:rFonts w:ascii="Arial" w:hAnsi="Arial" w:cs="Arial"/>
          <w:i w:val="0"/>
        </w:rPr>
      </w:pPr>
      <w:r w:rsidRPr="007C7F33">
        <w:rPr>
          <w:rStyle w:val="nfase"/>
          <w:rFonts w:ascii="Arial" w:hAnsi="Arial" w:cs="Arial"/>
          <w:i w:val="0"/>
        </w:rPr>
        <w:t xml:space="preserve">O Prefeito Municipal de Matinhos torna pública a </w:t>
      </w:r>
      <w:r w:rsidRPr="007C7F33">
        <w:rPr>
          <w:rStyle w:val="nfase"/>
          <w:rFonts w:ascii="Arial" w:hAnsi="Arial" w:cs="Arial"/>
          <w:b/>
          <w:i w:val="0"/>
        </w:rPr>
        <w:t xml:space="preserve">RATIFICAÇÃO e HOMOLOGAÇÃO </w:t>
      </w:r>
      <w:r w:rsidRPr="007C7F33">
        <w:rPr>
          <w:rStyle w:val="nfase"/>
          <w:rFonts w:ascii="Arial" w:hAnsi="Arial" w:cs="Arial"/>
          <w:i w:val="0"/>
        </w:rPr>
        <w:t xml:space="preserve">da Inexigibilidade de Licitação nº </w:t>
      </w:r>
      <w:r w:rsidR="00124205" w:rsidRPr="007C7F33">
        <w:rPr>
          <w:rStyle w:val="nfase"/>
          <w:rFonts w:ascii="Arial" w:hAnsi="Arial" w:cs="Arial"/>
          <w:i w:val="0"/>
        </w:rPr>
        <w:t>01</w:t>
      </w:r>
      <w:r w:rsidR="005F0274" w:rsidRPr="007C7F33">
        <w:rPr>
          <w:rStyle w:val="nfase"/>
          <w:rFonts w:ascii="Arial" w:hAnsi="Arial" w:cs="Arial"/>
          <w:i w:val="0"/>
        </w:rPr>
        <w:t>3</w:t>
      </w:r>
      <w:r w:rsidRPr="007C7F33">
        <w:rPr>
          <w:rStyle w:val="nfase"/>
          <w:rFonts w:ascii="Arial" w:hAnsi="Arial" w:cs="Arial"/>
          <w:i w:val="0"/>
        </w:rPr>
        <w:t xml:space="preserve">/2018 – PMM, que prevê </w:t>
      </w:r>
      <w:r w:rsidR="00D20AEE" w:rsidRPr="007C7F33">
        <w:rPr>
          <w:rStyle w:val="nfase"/>
          <w:rFonts w:ascii="Arial" w:hAnsi="Arial" w:cs="Arial"/>
          <w:i w:val="0"/>
        </w:rPr>
        <w:t>o</w:t>
      </w:r>
      <w:r w:rsidRPr="007C7F33">
        <w:rPr>
          <w:rStyle w:val="nfase"/>
          <w:rFonts w:ascii="Arial" w:hAnsi="Arial" w:cs="Arial"/>
          <w:i w:val="0"/>
        </w:rPr>
        <w:t xml:space="preserve"> </w:t>
      </w:r>
      <w:r w:rsidR="005F0274" w:rsidRPr="007C7F33">
        <w:rPr>
          <w:rFonts w:ascii="Arial" w:hAnsi="Arial" w:cs="Arial"/>
          <w:b/>
        </w:rPr>
        <w:t>CREDENCIAMENTO DE PESSOAS FÍSICAS OU COOPERATIVAS INSCRITAS NO PROGRAMA NACIONAL DE AGRICULTURA FAMILIAR, PARA FORNECIMENTO DE PRODUTOS E GÊNEROS ALIMENTÍCIOS</w:t>
      </w:r>
      <w:r w:rsidR="007C7F33" w:rsidRPr="007C7F33">
        <w:rPr>
          <w:rStyle w:val="nfase"/>
          <w:rFonts w:ascii="Arial" w:hAnsi="Arial" w:cs="Arial"/>
          <w:b/>
          <w:i w:val="0"/>
        </w:rPr>
        <w:t xml:space="preserve"> </w:t>
      </w:r>
      <w:r w:rsidR="007C7F33">
        <w:rPr>
          <w:rStyle w:val="nfase"/>
          <w:rFonts w:ascii="Arial" w:hAnsi="Arial" w:cs="Arial"/>
          <w:i w:val="0"/>
        </w:rPr>
        <w:t xml:space="preserve">conforme planilha abaixo, </w:t>
      </w:r>
      <w:r w:rsidR="007C7F33" w:rsidRPr="007C7F33">
        <w:rPr>
          <w:rStyle w:val="nfase"/>
          <w:rFonts w:ascii="Arial" w:hAnsi="Arial" w:cs="Arial"/>
          <w:i w:val="0"/>
        </w:rPr>
        <w:t>com base no Art. 25, inciso I, da Lei Federal nº 8.666/93 e suas alterações, em conformidade com a Lei nº. 11.947/2009 e a Resolução/FNDE/CD nº. 026/2013 e de acordo com o parecer jurídico proferido pela Procuradoria Jurídica do Município.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463"/>
        <w:gridCol w:w="3215"/>
        <w:gridCol w:w="828"/>
        <w:gridCol w:w="705"/>
        <w:gridCol w:w="741"/>
        <w:gridCol w:w="1417"/>
      </w:tblGrid>
      <w:tr w:rsidR="00C95113" w:rsidRPr="00C95113" w:rsidTr="00C95113">
        <w:tc>
          <w:tcPr>
            <w:tcW w:w="695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63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3215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FORNECEDOR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QTD</w:t>
            </w:r>
          </w:p>
        </w:tc>
        <w:tc>
          <w:tcPr>
            <w:tcW w:w="705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741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C95113" w:rsidRPr="00C95113" w:rsidTr="00C95113">
        <w:trPr>
          <w:trHeight w:val="945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Acelga de primeira qualidade, com tamanho médio padronizado, frescas, inteiras e sãs.</w:t>
            </w:r>
          </w:p>
        </w:tc>
        <w:tc>
          <w:tcPr>
            <w:tcW w:w="3215" w:type="dxa"/>
          </w:tcPr>
          <w:p w:rsidR="00C95113" w:rsidRDefault="00C95113" w:rsidP="00FA38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C7F33" w:rsidRPr="00C95113" w:rsidRDefault="007C7F33" w:rsidP="00FA384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MÇ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  <w:r w:rsidR="00A51D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7C7F33" w:rsidRPr="00C95113" w:rsidRDefault="00A51DC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1.886,40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Agrião fresco, de 1º qualidade, maço de 400 a 500 gr.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COOPERATIVA DOS AGRICULTORES SOLIDÁRIOS E FAMILIARES DO PARANÁ – COPASOL - CNPJ nº 07.142.331/0001-05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MÇ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664,00</w:t>
            </w:r>
          </w:p>
        </w:tc>
      </w:tr>
      <w:tr w:rsidR="00C95113" w:rsidRPr="00C95113" w:rsidTr="00C95113">
        <w:trPr>
          <w:trHeight w:val="1091"/>
        </w:trPr>
        <w:tc>
          <w:tcPr>
            <w:tcW w:w="695" w:type="dxa"/>
            <w:vMerge w:val="restart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2463" w:type="dxa"/>
            <w:vMerge w:val="restart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Alface crespa,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A51DC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51DC3">
              <w:rPr>
                <w:rFonts w:ascii="Arial" w:hAnsi="Arial" w:cs="Arial"/>
                <w:color w:val="000000"/>
                <w:sz w:val="18"/>
                <w:szCs w:val="18"/>
              </w:rPr>
              <w:t>1.640</w:t>
            </w:r>
            <w:r w:rsidR="00742F54" w:rsidRPr="00C951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C95113" w:rsidRPr="00C95113" w:rsidTr="00C95113">
        <w:trPr>
          <w:trHeight w:val="1101"/>
        </w:trPr>
        <w:tc>
          <w:tcPr>
            <w:tcW w:w="695" w:type="dxa"/>
            <w:vMerge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vMerge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1.285,20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Alho nacional de primeira qualidade, graúdo do tipo comum, fisiologicamente desenvolvido, com bulbos curados, sem danos mecânicos ou causado por pragas.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24,05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14.430,00</w:t>
            </w:r>
          </w:p>
        </w:tc>
      </w:tr>
      <w:tr w:rsidR="00C95113" w:rsidRPr="00C95113" w:rsidTr="00C95113">
        <w:trPr>
          <w:trHeight w:val="252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Almeirão/Pão de </w:t>
            </w: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açucar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MÇ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244,00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Aipim/Mandioca descascada embalada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à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vácuo.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ASSOCIAÇÃO DE PEQUENOS PRODUTORES RURAIS PARA A </w:t>
            </w: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13.290,00</w:t>
            </w:r>
          </w:p>
        </w:tc>
      </w:tr>
      <w:tr w:rsidR="00C95113" w:rsidRPr="00C95113" w:rsidTr="00C95113">
        <w:tc>
          <w:tcPr>
            <w:tcW w:w="695" w:type="dxa"/>
            <w:vMerge w:val="restart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7</w:t>
            </w:r>
            <w:proofErr w:type="gramEnd"/>
          </w:p>
        </w:tc>
        <w:tc>
          <w:tcPr>
            <w:tcW w:w="2463" w:type="dxa"/>
            <w:vMerge w:val="restart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Abobrinha verde de primeira qualidade, com tamanho médio padronizado, frescas, inteiras e sãs.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2.700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  <w:r w:rsidR="00742F54" w:rsidRPr="00C95113">
              <w:rPr>
                <w:rFonts w:ascii="Arial" w:hAnsi="Arial" w:cs="Arial"/>
                <w:color w:val="000000"/>
                <w:sz w:val="18"/>
                <w:szCs w:val="18"/>
              </w:rPr>
              <w:t>723,00</w:t>
            </w:r>
          </w:p>
        </w:tc>
      </w:tr>
      <w:tr w:rsidR="00C95113" w:rsidRPr="00C95113" w:rsidTr="00C95113">
        <w:tc>
          <w:tcPr>
            <w:tcW w:w="695" w:type="dxa"/>
            <w:vMerge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vMerge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171,72</w:t>
            </w:r>
          </w:p>
        </w:tc>
      </w:tr>
      <w:tr w:rsidR="00C95113" w:rsidRPr="00C95113" w:rsidTr="00C95113">
        <w:trPr>
          <w:trHeight w:val="1080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Arroz agulhinha Integral, grãos inteiros, obtido de grãos sadios de arroz </w:t>
            </w: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Oryza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sativa que foram submetidos a tratamento adequado.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9.150</w:t>
            </w:r>
            <w:r w:rsidR="00742F54" w:rsidRPr="00C951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Arroz agulhinha </w:t>
            </w: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parboilizado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, grãos inteiros, obtido de grãos sadios de arroz </w:t>
            </w: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Oryza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sativa que foram submetidos a tratamento adequado.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18.040,00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Banana caturra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  <w:r w:rsidR="00A51DC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  <w:r w:rsidR="00A51DC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Banana prata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  <w:r w:rsidR="00960A8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7C7F33" w:rsidRPr="00C95113" w:rsidRDefault="00960A8C" w:rsidP="00960A8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12.360</w:t>
            </w:r>
            <w:r w:rsidR="007C7F33" w:rsidRPr="00C951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C95113" w:rsidRPr="00C95113" w:rsidTr="00C95113">
        <w:tc>
          <w:tcPr>
            <w:tcW w:w="695" w:type="dxa"/>
            <w:vMerge w:val="restart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3" w:type="dxa"/>
            <w:vMerge w:val="restart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Batata doce de primeira qualidade, com tamanho médio padronizado, frescas, inteiras e sãs.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1.700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5.100,00</w:t>
            </w:r>
          </w:p>
        </w:tc>
      </w:tr>
      <w:tr w:rsidR="00C95113" w:rsidRPr="00C95113" w:rsidTr="00C95113">
        <w:trPr>
          <w:trHeight w:val="954"/>
        </w:trPr>
        <w:tc>
          <w:tcPr>
            <w:tcW w:w="695" w:type="dxa"/>
            <w:vMerge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vMerge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195,00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Batata inglesa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4,59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13.770,00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Batata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salsa(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mandioquinha) especial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8.150,00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Bebida láctea sabor coco.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COOPERATIVA DOS PRODUTORES DE LEITE DE SÃO JOSÉ DOS PINHAIS - CNPJ nº 08.660.974/0001-03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24.920,00</w:t>
            </w:r>
          </w:p>
        </w:tc>
      </w:tr>
      <w:tr w:rsidR="00C95113" w:rsidRPr="00C95113" w:rsidTr="00C95113">
        <w:trPr>
          <w:trHeight w:val="111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Bebida láctea sabor morango</w:t>
            </w:r>
          </w:p>
        </w:tc>
        <w:tc>
          <w:tcPr>
            <w:tcW w:w="3215" w:type="dxa"/>
          </w:tcPr>
          <w:p w:rsidR="007C7F33" w:rsidRPr="00C95113" w:rsidRDefault="007C7F33" w:rsidP="00FA384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COOPERATIVA DOS PRODUTORES DE LEITE DE SÃO JOSÉ DOS PINHAIS - CNPJ nº 08.660.974/0001-03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24.920,00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Beterraba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1.400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3.780,00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Caquí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fuiú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(curtido) ou café, fresco, firme, de 1ª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qualidade ,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5,34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6.408,00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Cebola branca, nacional,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3,87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11.610,00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Cenoura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Chuchu de primeira qualidade, com tamanho médio padronizado, fresco, inteiro e são.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3.975,00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Colorau em pó, dessecado e moído.</w:t>
            </w:r>
          </w:p>
        </w:tc>
        <w:tc>
          <w:tcPr>
            <w:tcW w:w="6906" w:type="dxa"/>
            <w:gridSpan w:val="5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sz w:val="18"/>
                <w:szCs w:val="18"/>
              </w:rPr>
              <w:t>DESERTO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Couve flor de primeira qualidade, com tamanho médio padronizado, frescas, com no mínimo 1,5 kg cada,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2.970,00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Doce de uva - fabricado da fruta orgânica, embalagem mínima de 500 gramas.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14,98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3.145,80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Doce de banana - fabricado da fruta orgânica, embalagem mínima de 500 gramas.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2.394,00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Escarola de primeira qualidade, com tamanho médio padronizado, </w:t>
            </w: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ASSOCIAÇÃO DE PEQUENOS PRODUTORES RURAIS PARA A SUSTENTABILIDADE DA MATA ATLÂNTICA - CNPJ nº </w:t>
            </w: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3.537,00</w:t>
            </w:r>
          </w:p>
        </w:tc>
      </w:tr>
      <w:tr w:rsidR="00C95113" w:rsidRPr="00C95113" w:rsidTr="00C95113">
        <w:trPr>
          <w:trHeight w:val="1283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Espinafre de primeira qualidade, com tamanho médio padronizado, fresco, inteiro e são, com peso mínimo 500gr.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MÇ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1.095,00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Extrato de tomate.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26,52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53.040,00</w:t>
            </w:r>
          </w:p>
        </w:tc>
      </w:tr>
      <w:tr w:rsidR="00C95113" w:rsidRPr="00C95113" w:rsidTr="00C95113">
        <w:trPr>
          <w:trHeight w:val="110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Feijão preto tipo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, embalado em saco de polietileno de 1kg.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1.045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10,61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11.087,45</w:t>
            </w:r>
          </w:p>
        </w:tc>
      </w:tr>
      <w:tr w:rsidR="00C95113" w:rsidRPr="00C95113" w:rsidTr="00C95113">
        <w:trPr>
          <w:trHeight w:val="1070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Feijão branco - produto novo de 1ª qualidade, sem sujidades, mofos e bolores,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escolhido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1.045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2F54" w:rsidRPr="00C95113">
              <w:rPr>
                <w:rFonts w:ascii="Arial" w:hAnsi="Arial" w:cs="Arial"/>
                <w:color w:val="000000"/>
                <w:sz w:val="18"/>
                <w:szCs w:val="18"/>
              </w:rPr>
              <w:t>3.365,55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Fubá de milho amarelo, fino (mimoso), embalado em saco de polietileno de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1kg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3.810,00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Geléia de amora -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fabricado da fruta orgânica, embalagem mínima de 500 gramas.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2.870,28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Geléia de morango - fabricado da fruta orgânica, embalagem mínima de 500 gramas.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4.304,16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Goiaba</w:t>
            </w:r>
            <w:proofErr w:type="gramStart"/>
            <w:r w:rsidRPr="00C95113">
              <w:rPr>
                <w:rFonts w:ascii="Arial" w:hAnsi="Arial" w:cs="Arial"/>
                <w:sz w:val="18"/>
                <w:szCs w:val="18"/>
              </w:rPr>
              <w:t>, fruta</w:t>
            </w:r>
            <w:proofErr w:type="gramEnd"/>
            <w:r w:rsidRPr="00C95113">
              <w:rPr>
                <w:rFonts w:ascii="Arial" w:hAnsi="Arial" w:cs="Arial"/>
                <w:sz w:val="18"/>
                <w:szCs w:val="18"/>
              </w:rPr>
              <w:t xml:space="preserve"> de primeira qualidade, com tamanho médio padronizado, fresco, inteiro e são.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COOPERATIVA DOS AGRICULTORES SOLIDÁRIOS E FAMILIARES DO PARANÁ – COPASOL - CNPJ nº 07.142.331/0001-05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5,30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11.289,00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Laranja Pêra de primeira qualidade, frescas, tamanho comercial, de cor amarelo-avermelhado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3.400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9.350,00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Maçã nacional tipo gala,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6.68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42F54" w:rsidRPr="00C95113">
              <w:rPr>
                <w:rFonts w:ascii="Arial" w:hAnsi="Arial" w:cs="Arial"/>
                <w:color w:val="000000"/>
                <w:sz w:val="18"/>
                <w:szCs w:val="18"/>
              </w:rPr>
              <w:t>6.700,00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Manga tipo </w:t>
            </w:r>
            <w:proofErr w:type="spellStart"/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tommy</w:t>
            </w:r>
            <w:proofErr w:type="spellEnd"/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C9511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COOPERATIVA DOS AGRICULTORES SOLIDÁRIOS E FAMILIARES DO PARANÁ – COPASOL -CNPJ nº 07.142.331/0001-05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2.865,00</w:t>
            </w:r>
          </w:p>
        </w:tc>
      </w:tr>
      <w:tr w:rsidR="00C95113" w:rsidRPr="00C95113" w:rsidTr="00C95113">
        <w:trPr>
          <w:trHeight w:val="1139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Maracujá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COOPERATIVA DOS AGRICULTORES SOLIDÁRIOS E FAMILIARES DO PARANÁ – COPASOL - CNPJ nº 07.142.331/0001-05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7,38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3.247,20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Melancia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COOPERATIVA DOS AGRICULTORES SOLIDÁRIOS E FAMILIARES DO PARANÁ – COPASOL - CNPJ nº 07.142.331/0001-05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2,18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113">
              <w:rPr>
                <w:rFonts w:ascii="Arial" w:hAnsi="Arial" w:cs="Arial"/>
                <w:sz w:val="18"/>
                <w:szCs w:val="18"/>
              </w:rPr>
              <w:t>4.360,00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Mexerica,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mimosa ou </w:t>
            </w:r>
            <w:proofErr w:type="spell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ponkã</w:t>
            </w:r>
            <w:proofErr w:type="spell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5.780,00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Pepino tipo salada, de primeira qualidade, com tamanho médio padronizado, fresco, inteiro e são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1.896,00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Pimentão de primeira qualidade, com tamanho médio padronizado, frescos, inteiros e sãos.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7,15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2.860,00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Polpa de abacaxi - polpa de fruta, natural.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23.400,00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Polpa de goiaba - polpa de fruta, natural.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30,42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30.420,00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Polpa de manga - polpa de fruta, natural.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30,42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30.420,00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Polpa de maracujá - polpa de fruta, natural.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31,98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23.985,00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Polpa de morango - polpa de fruta, natural.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31,98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31.980,00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Polpa de amora - polpa de fruta, natural.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30,42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22.815,00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Quirera de milho.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COAOPA - COOPERATIVA DE AGRICULTORES ORGÂNICOS E </w:t>
            </w: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3.244,00</w:t>
            </w:r>
          </w:p>
        </w:tc>
      </w:tr>
      <w:tr w:rsidR="00C95113" w:rsidRPr="00C95113" w:rsidTr="00C95113">
        <w:trPr>
          <w:trHeight w:val="1276"/>
        </w:trPr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Repolho in natura verde, novo, de primeira qualidade, tamanho médio padronizado com no mínimo </w:t>
            </w:r>
            <w:proofErr w:type="gramStart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2kg</w:t>
            </w:r>
            <w:proofErr w:type="gramEnd"/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 xml:space="preserve"> cada fresco, inteiro e são.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ASSOCIAÇÃO DE PEQUENOS PRODUTORES RURAIS PARA A SUSTENTABILIDADE DA MATA ATLÂNTICA - CNPJ nº 07.281.369/0001-69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1.470,00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Rúcula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MÇ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1.780,00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Tomate de primeira qualidade, com tamanho médio padronizado, fresco, inteiro e são.</w:t>
            </w:r>
          </w:p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1417" w:type="dxa"/>
          </w:tcPr>
          <w:p w:rsidR="007C7F33" w:rsidRPr="00C95113" w:rsidRDefault="00742F54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11.18</w:t>
            </w:r>
            <w:r w:rsidR="007C7F33" w:rsidRPr="00C95113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95113" w:rsidRPr="00C95113" w:rsidTr="00C95113">
        <w:tc>
          <w:tcPr>
            <w:tcW w:w="69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63" w:type="dxa"/>
            <w:vAlign w:val="center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Abacate - de primeira qualidade, com tamanho médio padronizado, frescas, inteiras e sãs.</w:t>
            </w:r>
          </w:p>
        </w:tc>
        <w:tc>
          <w:tcPr>
            <w:tcW w:w="321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COAOPA - COOPERATIVA DE AGRICULTORES ORGÂNICOS E DE PRODUÇÃO AGROECOLÓGICA - CNPJ nº 21.586.141/0001-08</w:t>
            </w:r>
          </w:p>
        </w:tc>
        <w:tc>
          <w:tcPr>
            <w:tcW w:w="828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5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741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6,31</w:t>
            </w:r>
          </w:p>
        </w:tc>
        <w:tc>
          <w:tcPr>
            <w:tcW w:w="1417" w:type="dxa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color w:val="000000"/>
                <w:sz w:val="18"/>
                <w:szCs w:val="18"/>
              </w:rPr>
              <w:t>5.552,80</w:t>
            </w:r>
          </w:p>
        </w:tc>
      </w:tr>
      <w:tr w:rsidR="00C95113" w:rsidRPr="00C95113" w:rsidTr="00C95113">
        <w:tc>
          <w:tcPr>
            <w:tcW w:w="695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6A6A6" w:themeFill="background1" w:themeFillShade="A6"/>
          </w:tcPr>
          <w:p w:rsidR="007C7F33" w:rsidRPr="00C95113" w:rsidRDefault="00C9511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8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6A6A6" w:themeFill="background1" w:themeFillShade="A6"/>
          </w:tcPr>
          <w:p w:rsidR="007C7F33" w:rsidRPr="00C95113" w:rsidRDefault="007C7F33" w:rsidP="00A51DC3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7C7F33" w:rsidRPr="00C95113" w:rsidRDefault="00765E71" w:rsidP="00356D7E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511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R$ </w:t>
            </w:r>
            <w:r w:rsidR="00356D7E">
              <w:rPr>
                <w:rFonts w:ascii="Arial" w:hAnsi="Arial" w:cs="Arial"/>
                <w:b/>
                <w:color w:val="000000"/>
                <w:sz w:val="18"/>
                <w:szCs w:val="18"/>
              </w:rPr>
              <w:t>568.255,56</w:t>
            </w:r>
          </w:p>
        </w:tc>
      </w:tr>
    </w:tbl>
    <w:p w:rsidR="00A34436" w:rsidRDefault="00A34436" w:rsidP="006B58EF">
      <w:pPr>
        <w:spacing w:line="360" w:lineRule="auto"/>
        <w:ind w:left="426" w:right="141"/>
        <w:jc w:val="both"/>
        <w:rPr>
          <w:rStyle w:val="nfase"/>
          <w:rFonts w:ascii="Arial" w:hAnsi="Arial" w:cs="Arial"/>
          <w:i w:val="0"/>
          <w:sz w:val="24"/>
          <w:szCs w:val="24"/>
        </w:rPr>
      </w:pPr>
    </w:p>
    <w:p w:rsidR="00A34D27" w:rsidRDefault="00711456" w:rsidP="006B58EF">
      <w:pPr>
        <w:pStyle w:val="NormalWeb"/>
        <w:ind w:left="426" w:right="141"/>
        <w:jc w:val="center"/>
        <w:rPr>
          <w:rFonts w:ascii="Arial" w:hAnsi="Arial" w:cs="Arial"/>
          <w:color w:val="2E2E2E"/>
          <w:sz w:val="22"/>
          <w:szCs w:val="22"/>
        </w:rPr>
      </w:pPr>
      <w:r w:rsidRPr="00FA3842">
        <w:rPr>
          <w:rFonts w:ascii="Arial" w:hAnsi="Arial" w:cs="Arial"/>
          <w:color w:val="2E2E2E"/>
          <w:sz w:val="22"/>
          <w:szCs w:val="22"/>
        </w:rPr>
        <w:t>Matinhos,</w:t>
      </w:r>
      <w:r w:rsidR="000B715F" w:rsidRPr="00FA3842">
        <w:rPr>
          <w:rFonts w:ascii="Arial" w:hAnsi="Arial" w:cs="Arial"/>
          <w:color w:val="2E2E2E"/>
          <w:sz w:val="22"/>
          <w:szCs w:val="22"/>
        </w:rPr>
        <w:t xml:space="preserve"> </w:t>
      </w:r>
      <w:r w:rsidR="006B58EF" w:rsidRPr="00FA3842">
        <w:rPr>
          <w:rFonts w:ascii="Arial" w:hAnsi="Arial" w:cs="Arial"/>
          <w:color w:val="2E2E2E"/>
          <w:sz w:val="22"/>
          <w:szCs w:val="22"/>
        </w:rPr>
        <w:t>21</w:t>
      </w:r>
      <w:r w:rsidR="009713DF" w:rsidRPr="00FA3842">
        <w:rPr>
          <w:rFonts w:ascii="Arial" w:hAnsi="Arial" w:cs="Arial"/>
          <w:color w:val="2E2E2E"/>
          <w:sz w:val="22"/>
          <w:szCs w:val="22"/>
        </w:rPr>
        <w:t xml:space="preserve"> </w:t>
      </w:r>
      <w:r w:rsidRPr="00FA3842">
        <w:rPr>
          <w:rFonts w:ascii="Arial" w:hAnsi="Arial" w:cs="Arial"/>
          <w:color w:val="2E2E2E"/>
          <w:sz w:val="22"/>
          <w:szCs w:val="22"/>
        </w:rPr>
        <w:t xml:space="preserve">de </w:t>
      </w:r>
      <w:r w:rsidR="006B58EF" w:rsidRPr="00FA3842">
        <w:rPr>
          <w:rFonts w:ascii="Arial" w:hAnsi="Arial" w:cs="Arial"/>
          <w:color w:val="2E2E2E"/>
          <w:sz w:val="22"/>
          <w:szCs w:val="22"/>
        </w:rPr>
        <w:t>setembro</w:t>
      </w:r>
      <w:r w:rsidR="007A0742" w:rsidRPr="00FA3842">
        <w:rPr>
          <w:rFonts w:ascii="Arial" w:hAnsi="Arial" w:cs="Arial"/>
          <w:color w:val="2E2E2E"/>
          <w:sz w:val="22"/>
          <w:szCs w:val="22"/>
        </w:rPr>
        <w:t xml:space="preserve"> </w:t>
      </w:r>
      <w:r w:rsidRPr="00FA3842">
        <w:rPr>
          <w:rFonts w:ascii="Arial" w:hAnsi="Arial" w:cs="Arial"/>
          <w:color w:val="2E2E2E"/>
          <w:sz w:val="22"/>
          <w:szCs w:val="22"/>
        </w:rPr>
        <w:t xml:space="preserve">de </w:t>
      </w:r>
      <w:r w:rsidR="003D3DA3" w:rsidRPr="00FA3842">
        <w:rPr>
          <w:rFonts w:ascii="Arial" w:hAnsi="Arial" w:cs="Arial"/>
          <w:color w:val="2E2E2E"/>
          <w:sz w:val="22"/>
          <w:szCs w:val="22"/>
        </w:rPr>
        <w:t>201</w:t>
      </w:r>
      <w:r w:rsidR="009A3FBA" w:rsidRPr="00FA3842">
        <w:rPr>
          <w:rFonts w:ascii="Arial" w:hAnsi="Arial" w:cs="Arial"/>
          <w:color w:val="2E2E2E"/>
          <w:sz w:val="22"/>
          <w:szCs w:val="22"/>
        </w:rPr>
        <w:t>8</w:t>
      </w:r>
      <w:r w:rsidRPr="00FA3842">
        <w:rPr>
          <w:rFonts w:ascii="Arial" w:hAnsi="Arial" w:cs="Arial"/>
          <w:color w:val="2E2E2E"/>
          <w:sz w:val="22"/>
          <w:szCs w:val="22"/>
        </w:rPr>
        <w:t>.</w:t>
      </w:r>
    </w:p>
    <w:p w:rsidR="00C95113" w:rsidRDefault="00C95113" w:rsidP="006B58EF">
      <w:pPr>
        <w:pStyle w:val="NormalWeb"/>
        <w:ind w:left="426" w:right="141"/>
        <w:jc w:val="center"/>
        <w:rPr>
          <w:rFonts w:ascii="Arial" w:hAnsi="Arial" w:cs="Arial"/>
          <w:color w:val="2E2E2E"/>
          <w:sz w:val="22"/>
          <w:szCs w:val="22"/>
        </w:rPr>
      </w:pPr>
    </w:p>
    <w:p w:rsidR="00001991" w:rsidRPr="00FA3842" w:rsidRDefault="003D3DA3" w:rsidP="006B58EF">
      <w:pPr>
        <w:pStyle w:val="Ttulo2"/>
        <w:ind w:left="426" w:right="141"/>
        <w:rPr>
          <w:rFonts w:cs="Arial"/>
          <w:b/>
          <w:sz w:val="22"/>
          <w:szCs w:val="22"/>
        </w:rPr>
      </w:pPr>
      <w:r w:rsidRPr="00FA3842">
        <w:rPr>
          <w:rFonts w:cs="Arial"/>
          <w:b/>
          <w:sz w:val="22"/>
          <w:szCs w:val="22"/>
        </w:rPr>
        <w:t>RUY HAUER REICHERT</w:t>
      </w:r>
    </w:p>
    <w:p w:rsidR="00001991" w:rsidRPr="00FA3842" w:rsidRDefault="00001991" w:rsidP="006B58EF">
      <w:pPr>
        <w:ind w:left="426" w:right="141"/>
        <w:jc w:val="center"/>
        <w:rPr>
          <w:rFonts w:ascii="Arial" w:hAnsi="Arial" w:cs="Arial"/>
          <w:sz w:val="22"/>
          <w:szCs w:val="22"/>
        </w:rPr>
      </w:pPr>
      <w:r w:rsidRPr="00FA3842">
        <w:rPr>
          <w:rFonts w:ascii="Arial" w:hAnsi="Arial" w:cs="Arial"/>
          <w:sz w:val="22"/>
          <w:szCs w:val="22"/>
        </w:rPr>
        <w:t>Prefeito de Matinhos</w:t>
      </w:r>
    </w:p>
    <w:sectPr w:rsidR="00001991" w:rsidRPr="00FA3842" w:rsidSect="00C95113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74" w:rsidRDefault="005F0274">
      <w:r>
        <w:separator/>
      </w:r>
    </w:p>
  </w:endnote>
  <w:endnote w:type="continuationSeparator" w:id="1">
    <w:p w:rsidR="005F0274" w:rsidRDefault="005F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4" w:rsidRDefault="001C65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027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0274" w:rsidRDefault="005F02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4" w:rsidRDefault="005F0274">
    <w:pPr>
      <w:pStyle w:val="Rodap"/>
      <w:framePr w:wrap="around" w:vAnchor="text" w:hAnchor="margin" w:xAlign="right" w:y="1"/>
      <w:rPr>
        <w:rStyle w:val="Nmerodepgina"/>
      </w:rPr>
    </w:pPr>
  </w:p>
  <w:p w:rsidR="005F0274" w:rsidRPr="007A4ED1" w:rsidRDefault="005F027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5F0274" w:rsidRPr="007A4ED1" w:rsidRDefault="005F027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5F0274" w:rsidRPr="00DB3756" w:rsidRDefault="001C6586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5F0274" w:rsidRPr="00DB3756">
      <w:rPr>
        <w:rFonts w:ascii="Arial" w:hAnsi="Arial" w:cs="Arial"/>
        <w:b/>
        <w:sz w:val="18"/>
        <w:szCs w:val="18"/>
      </w:rPr>
      <w:t xml:space="preserve"> licita</w:t>
    </w:r>
    <w:r w:rsidR="005F0274">
      <w:rPr>
        <w:rFonts w:ascii="Arial" w:hAnsi="Arial" w:cs="Arial"/>
        <w:b/>
        <w:sz w:val="18"/>
        <w:szCs w:val="18"/>
      </w:rPr>
      <w:t>cao</w:t>
    </w:r>
    <w:r w:rsidR="005F0274" w:rsidRPr="00DB3756">
      <w:rPr>
        <w:rFonts w:ascii="Arial" w:hAnsi="Arial" w:cs="Arial"/>
        <w:b/>
        <w:sz w:val="18"/>
        <w:szCs w:val="18"/>
      </w:rPr>
      <w:t>@matiinhos.pr.gov.br</w:t>
    </w:r>
  </w:p>
  <w:p w:rsidR="005F0274" w:rsidRPr="007A4ED1" w:rsidRDefault="005F02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74" w:rsidRDefault="005F0274">
      <w:r>
        <w:separator/>
      </w:r>
    </w:p>
  </w:footnote>
  <w:footnote w:type="continuationSeparator" w:id="1">
    <w:p w:rsidR="005F0274" w:rsidRDefault="005F0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74" w:rsidRDefault="005F027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5F0274" w:rsidRDefault="005F027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5F0274" w:rsidRPr="00962490" w:rsidRDefault="005F027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35AFA"/>
    <w:multiLevelType w:val="hybridMultilevel"/>
    <w:tmpl w:val="C7629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E04C4D"/>
    <w:multiLevelType w:val="hybridMultilevel"/>
    <w:tmpl w:val="FA20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788C"/>
    <w:multiLevelType w:val="hybridMultilevel"/>
    <w:tmpl w:val="DDA22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8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4"/>
  </w:num>
  <w:num w:numId="5">
    <w:abstractNumId w:val="11"/>
  </w:num>
  <w:num w:numId="6">
    <w:abstractNumId w:val="24"/>
  </w:num>
  <w:num w:numId="7">
    <w:abstractNumId w:val="15"/>
  </w:num>
  <w:num w:numId="8">
    <w:abstractNumId w:val="29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21"/>
  </w:num>
  <w:num w:numId="15">
    <w:abstractNumId w:val="9"/>
  </w:num>
  <w:num w:numId="16">
    <w:abstractNumId w:val="23"/>
  </w:num>
  <w:num w:numId="17">
    <w:abstractNumId w:val="25"/>
  </w:num>
  <w:num w:numId="18">
    <w:abstractNumId w:val="16"/>
  </w:num>
  <w:num w:numId="19">
    <w:abstractNumId w:val="19"/>
  </w:num>
  <w:num w:numId="20">
    <w:abstractNumId w:val="18"/>
  </w:num>
  <w:num w:numId="21">
    <w:abstractNumId w:val="4"/>
  </w:num>
  <w:num w:numId="22">
    <w:abstractNumId w:val="27"/>
  </w:num>
  <w:num w:numId="23">
    <w:abstractNumId w:val="20"/>
  </w:num>
  <w:num w:numId="24">
    <w:abstractNumId w:val="5"/>
  </w:num>
  <w:num w:numId="25">
    <w:abstractNumId w:val="28"/>
  </w:num>
  <w:num w:numId="26">
    <w:abstractNumId w:val="3"/>
  </w:num>
  <w:num w:numId="27">
    <w:abstractNumId w:val="26"/>
  </w:num>
  <w:num w:numId="28">
    <w:abstractNumId w:val="13"/>
  </w:num>
  <w:num w:numId="29">
    <w:abstractNumId w:val="6"/>
  </w:num>
  <w:num w:numId="3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0404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328A"/>
    <w:rsid w:val="00060220"/>
    <w:rsid w:val="000606A8"/>
    <w:rsid w:val="00060979"/>
    <w:rsid w:val="00060B0B"/>
    <w:rsid w:val="00060C9A"/>
    <w:rsid w:val="00061E07"/>
    <w:rsid w:val="0006235C"/>
    <w:rsid w:val="0006393B"/>
    <w:rsid w:val="000644FC"/>
    <w:rsid w:val="0006752E"/>
    <w:rsid w:val="000676EE"/>
    <w:rsid w:val="000706F7"/>
    <w:rsid w:val="00070E3C"/>
    <w:rsid w:val="00073411"/>
    <w:rsid w:val="0007450C"/>
    <w:rsid w:val="00074AF9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358F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4205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3A7"/>
    <w:rsid w:val="00184A20"/>
    <w:rsid w:val="00185669"/>
    <w:rsid w:val="00186B98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B7F6A"/>
    <w:rsid w:val="001C0319"/>
    <w:rsid w:val="001C0D69"/>
    <w:rsid w:val="001C1F02"/>
    <w:rsid w:val="001C2770"/>
    <w:rsid w:val="001C2AE1"/>
    <w:rsid w:val="001C391F"/>
    <w:rsid w:val="001C4416"/>
    <w:rsid w:val="001C658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070B"/>
    <w:rsid w:val="00214E52"/>
    <w:rsid w:val="002158D1"/>
    <w:rsid w:val="00215B33"/>
    <w:rsid w:val="002214EB"/>
    <w:rsid w:val="0022455F"/>
    <w:rsid w:val="00224DD0"/>
    <w:rsid w:val="00225917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5E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7668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AE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56D7E"/>
    <w:rsid w:val="00360ADD"/>
    <w:rsid w:val="003620C8"/>
    <w:rsid w:val="003624D9"/>
    <w:rsid w:val="00362608"/>
    <w:rsid w:val="00362B1A"/>
    <w:rsid w:val="00363234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474"/>
    <w:rsid w:val="0052297D"/>
    <w:rsid w:val="00522F9E"/>
    <w:rsid w:val="00523248"/>
    <w:rsid w:val="005253E7"/>
    <w:rsid w:val="00526557"/>
    <w:rsid w:val="0053031E"/>
    <w:rsid w:val="00531AED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77FED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15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C76"/>
    <w:rsid w:val="005D7FA4"/>
    <w:rsid w:val="005E2A46"/>
    <w:rsid w:val="005E36EE"/>
    <w:rsid w:val="005E3736"/>
    <w:rsid w:val="005E70BF"/>
    <w:rsid w:val="005F0274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58EF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2F54"/>
    <w:rsid w:val="007433CD"/>
    <w:rsid w:val="00745D5C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65E71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8782D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C7F33"/>
    <w:rsid w:val="007D1471"/>
    <w:rsid w:val="007D396C"/>
    <w:rsid w:val="007D4379"/>
    <w:rsid w:val="007D4BC3"/>
    <w:rsid w:val="007E12B4"/>
    <w:rsid w:val="007E1608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3609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59B"/>
    <w:rsid w:val="00945EA6"/>
    <w:rsid w:val="009470F3"/>
    <w:rsid w:val="00951175"/>
    <w:rsid w:val="009513E6"/>
    <w:rsid w:val="009514E9"/>
    <w:rsid w:val="00954AE8"/>
    <w:rsid w:val="0095516D"/>
    <w:rsid w:val="00960A8C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1F3B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279FB"/>
    <w:rsid w:val="00A34436"/>
    <w:rsid w:val="00A34D27"/>
    <w:rsid w:val="00A403C6"/>
    <w:rsid w:val="00A415A2"/>
    <w:rsid w:val="00A450CE"/>
    <w:rsid w:val="00A45AB8"/>
    <w:rsid w:val="00A51DC3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76B0D"/>
    <w:rsid w:val="00A81A8C"/>
    <w:rsid w:val="00A83555"/>
    <w:rsid w:val="00A938D9"/>
    <w:rsid w:val="00AA211B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4F7C"/>
    <w:rsid w:val="00C17498"/>
    <w:rsid w:val="00C17615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113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0D5F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0C26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0AEE"/>
    <w:rsid w:val="00D23C84"/>
    <w:rsid w:val="00D2442F"/>
    <w:rsid w:val="00D26C8A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6052"/>
    <w:rsid w:val="00D8714F"/>
    <w:rsid w:val="00D87C24"/>
    <w:rsid w:val="00D90779"/>
    <w:rsid w:val="00D90CB0"/>
    <w:rsid w:val="00D9156F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319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3BAB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9A0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7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3B99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2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097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FE3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745D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8836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FD54-540E-44AB-8259-B2DBC32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1945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12428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edson.rocha</cp:lastModifiedBy>
  <cp:revision>16</cp:revision>
  <cp:lastPrinted>2018-03-12T17:16:00Z</cp:lastPrinted>
  <dcterms:created xsi:type="dcterms:W3CDTF">2018-09-24T11:18:00Z</dcterms:created>
  <dcterms:modified xsi:type="dcterms:W3CDTF">2018-09-29T12:45:00Z</dcterms:modified>
</cp:coreProperties>
</file>