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2C" w:rsidRDefault="005D632C" w:rsidP="005D632C">
      <w:pPr>
        <w:spacing w:after="60"/>
        <w:jc w:val="center"/>
        <w:rPr>
          <w:rFonts w:ascii="Verdana" w:hAnsi="Verdana"/>
          <w:b/>
          <w:color w:val="000000" w:themeColor="text1"/>
          <w:sz w:val="21"/>
          <w:szCs w:val="21"/>
        </w:rPr>
      </w:pPr>
    </w:p>
    <w:p w:rsidR="005D632C" w:rsidRPr="00B16D36" w:rsidRDefault="005D632C" w:rsidP="005D632C">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5D632C" w:rsidRPr="00B16D36" w:rsidRDefault="005D632C" w:rsidP="005D632C">
      <w:pPr>
        <w:spacing w:after="60"/>
        <w:jc w:val="center"/>
        <w:rPr>
          <w:rFonts w:ascii="Verdana" w:hAnsi="Verdana"/>
          <w:b/>
          <w:color w:val="000000" w:themeColor="text1"/>
          <w:sz w:val="21"/>
          <w:szCs w:val="21"/>
          <w:u w:val="single"/>
        </w:rPr>
      </w:pPr>
    </w:p>
    <w:p w:rsidR="005D632C" w:rsidRPr="00B16D36" w:rsidRDefault="005D632C" w:rsidP="005D632C">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041/</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5D632C" w:rsidRPr="00B16D36" w:rsidRDefault="005D632C" w:rsidP="005D632C">
      <w:pPr>
        <w:spacing w:after="60"/>
        <w:jc w:val="center"/>
        <w:rPr>
          <w:rFonts w:ascii="Verdana" w:hAnsi="Verdana"/>
          <w:b/>
          <w:color w:val="000000" w:themeColor="text1"/>
          <w:sz w:val="21"/>
          <w:szCs w:val="21"/>
          <w:u w:val="single"/>
        </w:rPr>
      </w:pPr>
    </w:p>
    <w:p w:rsidR="005D632C" w:rsidRPr="00B16D36" w:rsidRDefault="005D632C" w:rsidP="005D632C">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5D632C" w:rsidRPr="00B16D36" w:rsidTr="00E517E0">
        <w:trPr>
          <w:jc w:val="center"/>
        </w:trPr>
        <w:tc>
          <w:tcPr>
            <w:tcW w:w="9472" w:type="dxa"/>
            <w:tcBorders>
              <w:top w:val="single" w:sz="4" w:space="0" w:color="000000"/>
              <w:left w:val="single" w:sz="4" w:space="0" w:color="000000"/>
              <w:bottom w:val="single" w:sz="4" w:space="0" w:color="000000"/>
              <w:right w:val="single" w:sz="4" w:space="0" w:color="000000"/>
            </w:tcBorders>
          </w:tcPr>
          <w:p w:rsidR="005D632C" w:rsidRPr="00B16D36" w:rsidRDefault="005D632C" w:rsidP="00E517E0">
            <w:pPr>
              <w:snapToGrid w:val="0"/>
              <w:spacing w:after="60"/>
              <w:jc w:val="both"/>
              <w:rPr>
                <w:rFonts w:ascii="Verdana" w:hAnsi="Verdana"/>
                <w:b/>
                <w:color w:val="000000" w:themeColor="text1"/>
                <w:sz w:val="22"/>
                <w:szCs w:val="22"/>
              </w:rPr>
            </w:pPr>
          </w:p>
          <w:p w:rsidR="005D632C" w:rsidRPr="00B16D36" w:rsidRDefault="005D632C" w:rsidP="00E517E0">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5D632C" w:rsidRPr="00B16D36" w:rsidRDefault="005D632C" w:rsidP="00E517E0">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5D632C" w:rsidRPr="00B16D36" w:rsidRDefault="005D632C" w:rsidP="00E517E0">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5D632C" w:rsidRPr="00B16D36" w:rsidRDefault="005D632C" w:rsidP="00E517E0">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E-Mail: _______________________________________</w:t>
            </w:r>
          </w:p>
          <w:p w:rsidR="005D632C" w:rsidRPr="00B16D36" w:rsidRDefault="005D632C" w:rsidP="00E517E0">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5D632C" w:rsidRPr="00B16D36" w:rsidRDefault="005D632C" w:rsidP="00E517E0">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5D632C" w:rsidRPr="00B16D36" w:rsidRDefault="005D632C" w:rsidP="00E517E0">
            <w:pPr>
              <w:spacing w:after="60"/>
              <w:jc w:val="both"/>
              <w:rPr>
                <w:rFonts w:ascii="Verdana" w:hAnsi="Verdana"/>
                <w:b/>
                <w:color w:val="000000" w:themeColor="text1"/>
                <w:sz w:val="22"/>
                <w:szCs w:val="22"/>
              </w:rPr>
            </w:pPr>
          </w:p>
          <w:p w:rsidR="005D632C" w:rsidRPr="00B16D36" w:rsidRDefault="005D632C" w:rsidP="00E517E0">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Recebemos, através de acesso a página </w:t>
            </w:r>
            <w:hyperlink r:id="rId5"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5D632C" w:rsidRPr="00B16D36" w:rsidRDefault="005D632C" w:rsidP="00E517E0">
            <w:pPr>
              <w:spacing w:after="60"/>
              <w:jc w:val="both"/>
              <w:rPr>
                <w:rFonts w:ascii="Verdana" w:hAnsi="Verdana"/>
                <w:b/>
                <w:color w:val="000000" w:themeColor="text1"/>
                <w:sz w:val="22"/>
                <w:szCs w:val="22"/>
              </w:rPr>
            </w:pPr>
          </w:p>
          <w:p w:rsidR="005D632C" w:rsidRPr="00B16D36" w:rsidRDefault="005D632C" w:rsidP="00E517E0">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  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5D632C" w:rsidRPr="00B16D36" w:rsidRDefault="005D632C" w:rsidP="00E517E0">
            <w:pPr>
              <w:spacing w:after="60"/>
              <w:jc w:val="both"/>
              <w:rPr>
                <w:rFonts w:ascii="Verdana" w:hAnsi="Verdana"/>
                <w:b/>
                <w:color w:val="000000" w:themeColor="text1"/>
                <w:sz w:val="22"/>
                <w:szCs w:val="22"/>
              </w:rPr>
            </w:pPr>
          </w:p>
          <w:p w:rsidR="005D632C" w:rsidRPr="00B16D36" w:rsidRDefault="005D632C" w:rsidP="00E517E0">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5D632C" w:rsidRPr="00B16D36" w:rsidRDefault="005D632C" w:rsidP="00E517E0">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5D632C" w:rsidRPr="00B16D36" w:rsidRDefault="005D632C" w:rsidP="00E517E0">
            <w:pPr>
              <w:spacing w:after="60"/>
              <w:jc w:val="both"/>
              <w:rPr>
                <w:rFonts w:ascii="Verdana" w:eastAsia="MS Mincho" w:hAnsi="Verdana"/>
                <w:b/>
                <w:color w:val="000000" w:themeColor="text1"/>
                <w:sz w:val="22"/>
                <w:szCs w:val="22"/>
              </w:rPr>
            </w:pPr>
          </w:p>
        </w:tc>
      </w:tr>
    </w:tbl>
    <w:p w:rsidR="005D632C" w:rsidRPr="00B16D36" w:rsidRDefault="005D632C" w:rsidP="005D632C">
      <w:pPr>
        <w:spacing w:after="60"/>
        <w:jc w:val="center"/>
        <w:rPr>
          <w:rFonts w:ascii="Verdana" w:eastAsia="MS Mincho" w:hAnsi="Verdana"/>
          <w:color w:val="000000" w:themeColor="text1"/>
          <w:sz w:val="21"/>
          <w:szCs w:val="21"/>
        </w:rPr>
      </w:pPr>
    </w:p>
    <w:p w:rsidR="005D632C" w:rsidRPr="00B16D36" w:rsidRDefault="005D632C" w:rsidP="005D632C">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5D632C" w:rsidRPr="00B16D36" w:rsidRDefault="005D632C" w:rsidP="005D632C">
      <w:pPr>
        <w:spacing w:after="60"/>
        <w:rPr>
          <w:rFonts w:ascii="Verdana" w:hAnsi="Verdana"/>
          <w:color w:val="000000" w:themeColor="text1"/>
          <w:sz w:val="21"/>
          <w:szCs w:val="21"/>
        </w:rPr>
      </w:pPr>
    </w:p>
    <w:p w:rsidR="005D632C" w:rsidRPr="00B16D36" w:rsidRDefault="005D632C" w:rsidP="005D632C">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5D632C" w:rsidRPr="00B16D36" w:rsidRDefault="005D632C" w:rsidP="005D632C">
      <w:pPr>
        <w:spacing w:after="60"/>
        <w:jc w:val="both"/>
        <w:rPr>
          <w:rFonts w:ascii="Verdana" w:hAnsi="Verdana"/>
          <w:color w:val="000000" w:themeColor="text1"/>
          <w:sz w:val="21"/>
          <w:szCs w:val="21"/>
        </w:rPr>
      </w:pPr>
    </w:p>
    <w:p w:rsidR="005D632C" w:rsidRPr="00B16D36" w:rsidRDefault="005D632C" w:rsidP="005D632C">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5D632C" w:rsidRPr="00B16D36" w:rsidRDefault="005D632C" w:rsidP="005D632C">
      <w:pPr>
        <w:spacing w:after="60"/>
        <w:jc w:val="both"/>
        <w:rPr>
          <w:rFonts w:ascii="Verdana" w:hAnsi="Verdana"/>
          <w:color w:val="000000" w:themeColor="text1"/>
          <w:sz w:val="21"/>
          <w:szCs w:val="21"/>
        </w:rPr>
      </w:pPr>
    </w:p>
    <w:p w:rsidR="005D632C" w:rsidRPr="00B16D36" w:rsidRDefault="005D632C" w:rsidP="005D632C">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5D632C" w:rsidRPr="00B16D36" w:rsidRDefault="005D632C" w:rsidP="005D632C">
      <w:pPr>
        <w:spacing w:after="60"/>
        <w:rPr>
          <w:rFonts w:ascii="Verdana" w:hAnsi="Verdana"/>
          <w:color w:val="000000" w:themeColor="text1"/>
          <w:sz w:val="21"/>
          <w:szCs w:val="21"/>
        </w:rPr>
      </w:pPr>
    </w:p>
    <w:p w:rsidR="005D632C" w:rsidRDefault="005D632C" w:rsidP="005D632C">
      <w:pPr>
        <w:spacing w:after="60"/>
        <w:rPr>
          <w:rFonts w:ascii="Verdana" w:hAnsi="Verdana"/>
          <w:color w:val="000000" w:themeColor="text1"/>
          <w:sz w:val="21"/>
          <w:szCs w:val="21"/>
        </w:rPr>
      </w:pPr>
    </w:p>
    <w:p w:rsidR="005D632C" w:rsidRPr="00B16D36" w:rsidRDefault="005D632C" w:rsidP="005D632C">
      <w:pPr>
        <w:spacing w:after="60"/>
        <w:rPr>
          <w:rFonts w:ascii="Verdana" w:hAnsi="Verdana"/>
          <w:color w:val="000000" w:themeColor="text1"/>
          <w:sz w:val="21"/>
          <w:szCs w:val="21"/>
        </w:rPr>
      </w:pPr>
    </w:p>
    <w:p w:rsidR="005D632C" w:rsidRPr="00B16D36" w:rsidRDefault="005D632C" w:rsidP="005D632C">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Franciele da Silva</w:t>
      </w:r>
    </w:p>
    <w:p w:rsidR="005D632C" w:rsidRPr="00B16D36" w:rsidRDefault="005D632C" w:rsidP="005D632C">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5D632C" w:rsidRDefault="005D632C" w:rsidP="005D632C">
      <w:bookmarkStart w:id="0" w:name="_Ref136832157"/>
    </w:p>
    <w:p w:rsidR="005D632C" w:rsidRDefault="005D632C" w:rsidP="005D632C"/>
    <w:p w:rsidR="005D632C" w:rsidRDefault="005D632C" w:rsidP="005D632C">
      <w:pPr>
        <w:pStyle w:val="Ttulo9"/>
        <w:jc w:val="center"/>
        <w:rPr>
          <w:rFonts w:cs="Arial"/>
          <w:color w:val="000000" w:themeColor="text1"/>
          <w:szCs w:val="24"/>
        </w:rPr>
      </w:pPr>
    </w:p>
    <w:p w:rsidR="005D632C" w:rsidRPr="008E4BC4" w:rsidRDefault="005D632C" w:rsidP="005D632C"/>
    <w:p w:rsidR="005D632C" w:rsidRDefault="005D632C" w:rsidP="005D632C">
      <w:pPr>
        <w:pStyle w:val="Ttulo9"/>
        <w:jc w:val="center"/>
        <w:rPr>
          <w:rFonts w:cs="Arial"/>
          <w:color w:val="000000" w:themeColor="text1"/>
          <w:szCs w:val="24"/>
        </w:rPr>
      </w:pPr>
    </w:p>
    <w:p w:rsidR="005D632C" w:rsidRDefault="005D632C" w:rsidP="005D632C">
      <w:pPr>
        <w:pStyle w:val="Ttulo9"/>
        <w:jc w:val="center"/>
        <w:rPr>
          <w:rFonts w:cs="Arial"/>
          <w:b w:val="0"/>
          <w:i/>
          <w:color w:val="000000" w:themeColor="text1"/>
          <w:szCs w:val="24"/>
        </w:rPr>
      </w:pPr>
      <w:r w:rsidRPr="00B16D36">
        <w:rPr>
          <w:rFonts w:cs="Arial"/>
          <w:color w:val="000000" w:themeColor="text1"/>
          <w:szCs w:val="24"/>
        </w:rPr>
        <w:t>EDITAL DE LICITAÇÃO</w:t>
      </w:r>
    </w:p>
    <w:p w:rsidR="005D632C" w:rsidRPr="00C12E62" w:rsidRDefault="005D632C" w:rsidP="005D632C"/>
    <w:p w:rsidR="005D632C" w:rsidRPr="00B16D36" w:rsidRDefault="005D632C" w:rsidP="005D632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041</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5D632C" w:rsidRDefault="005D632C" w:rsidP="005D632C">
      <w:pPr>
        <w:autoSpaceDE w:val="0"/>
        <w:autoSpaceDN w:val="0"/>
        <w:adjustRightInd w:val="0"/>
        <w:jc w:val="center"/>
        <w:rPr>
          <w:rFonts w:ascii="Arial" w:hAnsi="Arial"/>
          <w:b/>
          <w:color w:val="000000" w:themeColor="text1"/>
          <w:sz w:val="24"/>
          <w:szCs w:val="24"/>
        </w:rPr>
      </w:pPr>
    </w:p>
    <w:p w:rsidR="005D632C" w:rsidRPr="00B16D36" w:rsidRDefault="005D632C" w:rsidP="005D632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Pr>
          <w:rFonts w:ascii="Arial" w:hAnsi="Arial"/>
          <w:b/>
          <w:color w:val="000000" w:themeColor="text1"/>
          <w:sz w:val="24"/>
          <w:szCs w:val="24"/>
        </w:rPr>
        <w:t>100</w:t>
      </w:r>
      <w:r w:rsidRPr="00B16D36">
        <w:rPr>
          <w:rFonts w:ascii="Arial" w:hAnsi="Arial"/>
          <w:b/>
          <w:color w:val="000000" w:themeColor="text1"/>
          <w:sz w:val="24"/>
          <w:szCs w:val="24"/>
        </w:rPr>
        <w:t>/201</w:t>
      </w:r>
      <w:r>
        <w:rPr>
          <w:rFonts w:ascii="Arial" w:hAnsi="Arial"/>
          <w:b/>
          <w:color w:val="000000" w:themeColor="text1"/>
          <w:sz w:val="24"/>
          <w:szCs w:val="24"/>
        </w:rPr>
        <w:t>1</w:t>
      </w:r>
    </w:p>
    <w:p w:rsidR="005D632C" w:rsidRPr="00B16D36" w:rsidRDefault="005D632C" w:rsidP="005D632C">
      <w:pPr>
        <w:jc w:val="both"/>
        <w:rPr>
          <w:rFonts w:ascii="Arial" w:hAnsi="Arial" w:cs="Arial"/>
          <w:b/>
          <w:color w:val="000000" w:themeColor="text1"/>
          <w:sz w:val="24"/>
          <w:szCs w:val="24"/>
        </w:rPr>
      </w:pPr>
    </w:p>
    <w:p w:rsidR="005D632C" w:rsidRDefault="005D632C" w:rsidP="005D632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Pr>
          <w:rFonts w:ascii="Arial" w:hAnsi="Arial"/>
          <w:b/>
          <w:color w:val="000000" w:themeColor="text1"/>
          <w:sz w:val="24"/>
          <w:szCs w:val="24"/>
        </w:rPr>
        <w:t xml:space="preserve"> 030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Pr>
          <w:rFonts w:ascii="Arial" w:hAnsi="Arial"/>
          <w:b/>
          <w:color w:val="000000" w:themeColor="text1"/>
          <w:sz w:val="24"/>
          <w:szCs w:val="24"/>
        </w:rPr>
        <w:t>POR LOTE</w:t>
      </w:r>
      <w:r w:rsidRPr="00B16D36">
        <w:rPr>
          <w:rFonts w:ascii="Arial" w:hAnsi="Arial"/>
          <w:b/>
          <w:color w:val="000000" w:themeColor="text1"/>
          <w:sz w:val="24"/>
          <w:szCs w:val="24"/>
        </w:rPr>
        <w:t xml:space="preserve">, no dia </w:t>
      </w:r>
      <w:r>
        <w:rPr>
          <w:rFonts w:ascii="Arial" w:hAnsi="Arial"/>
          <w:b/>
          <w:color w:val="000000" w:themeColor="text1"/>
          <w:sz w:val="24"/>
          <w:szCs w:val="24"/>
        </w:rPr>
        <w:t>27</w:t>
      </w:r>
      <w:r w:rsidRPr="00B16D36">
        <w:rPr>
          <w:rFonts w:ascii="Arial" w:hAnsi="Arial"/>
          <w:b/>
          <w:color w:val="000000" w:themeColor="text1"/>
          <w:sz w:val="24"/>
          <w:szCs w:val="24"/>
        </w:rPr>
        <w:t>/</w:t>
      </w:r>
      <w:r>
        <w:rPr>
          <w:rFonts w:ascii="Arial" w:hAnsi="Arial"/>
          <w:b/>
          <w:color w:val="000000" w:themeColor="text1"/>
          <w:sz w:val="24"/>
          <w:szCs w:val="24"/>
        </w:rPr>
        <w:t>05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r>
        <w:rPr>
          <w:rFonts w:ascii="Arial" w:hAnsi="Arial"/>
          <w:b/>
          <w:color w:val="000000" w:themeColor="text1"/>
          <w:sz w:val="24"/>
          <w:szCs w:val="24"/>
        </w:rPr>
        <w:t>14</w:t>
      </w:r>
      <w:r w:rsidRPr="00B16D36">
        <w:rPr>
          <w:rFonts w:ascii="Arial" w:hAnsi="Arial"/>
          <w:b/>
          <w:color w:val="000000" w:themeColor="text1"/>
          <w:sz w:val="24"/>
          <w:szCs w:val="24"/>
        </w:rPr>
        <w:t>:</w:t>
      </w:r>
      <w:r>
        <w:rPr>
          <w:rFonts w:ascii="Arial" w:hAnsi="Arial"/>
          <w:b/>
          <w:color w:val="000000" w:themeColor="text1"/>
          <w:sz w:val="24"/>
          <w:szCs w:val="24"/>
        </w:rPr>
        <w:t xml:space="preserve">00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Pr>
          <w:rFonts w:ascii="Arial" w:hAnsi="Arial" w:cs="Arial"/>
          <w:b/>
          <w:sz w:val="24"/>
          <w:szCs w:val="24"/>
        </w:rPr>
        <w:t xml:space="preserve">CONTRATAÇÃO DE EMPRESA PARA PRESTAÇÃO DE SERVIÇOS MÉDICOS,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5D632C" w:rsidRPr="00B16D36" w:rsidRDefault="005D632C" w:rsidP="005D632C">
      <w:pPr>
        <w:jc w:val="both"/>
        <w:rPr>
          <w:rFonts w:ascii="Arial" w:hAnsi="Arial"/>
          <w:color w:val="000000" w:themeColor="text1"/>
          <w:sz w:val="24"/>
          <w:szCs w:val="24"/>
        </w:rPr>
      </w:pPr>
    </w:p>
    <w:p w:rsidR="005D632C" w:rsidRPr="00B16D36" w:rsidRDefault="005D632C" w:rsidP="005D632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5D632C" w:rsidRPr="00B16D36" w:rsidRDefault="005D632C" w:rsidP="005D632C">
      <w:pPr>
        <w:autoSpaceDE w:val="0"/>
        <w:autoSpaceDN w:val="0"/>
        <w:adjustRightInd w:val="0"/>
        <w:jc w:val="both"/>
        <w:rPr>
          <w:rFonts w:ascii="Arial" w:hAnsi="Arial" w:cs="Arial"/>
          <w:color w:val="000000" w:themeColor="text1"/>
          <w:sz w:val="24"/>
          <w:szCs w:val="24"/>
        </w:rPr>
      </w:pPr>
    </w:p>
    <w:p w:rsidR="005D632C" w:rsidRPr="00B16D36" w:rsidRDefault="005D632C" w:rsidP="005D632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PREGÃO PRESENCIAL PARA REGISTRO DE PREÇOS N.º</w:t>
      </w:r>
      <w:r>
        <w:rPr>
          <w:rFonts w:ascii="Arial" w:hAnsi="Arial" w:cs="Arial"/>
          <w:b/>
          <w:color w:val="000000" w:themeColor="text1"/>
          <w:sz w:val="24"/>
          <w:szCs w:val="24"/>
        </w:rPr>
        <w:t xml:space="preserve"> 041</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w:t>
      </w:r>
      <w:r>
        <w:rPr>
          <w:rFonts w:ascii="Arial" w:hAnsi="Arial" w:cs="Arial"/>
          <w:color w:val="000000" w:themeColor="text1"/>
          <w:sz w:val="24"/>
          <w:szCs w:val="24"/>
        </w:rPr>
        <w:t xml:space="preserve"> do </w:t>
      </w:r>
      <w:r w:rsidRPr="00B16D36">
        <w:rPr>
          <w:rFonts w:ascii="Arial" w:hAnsi="Arial" w:cs="Arial"/>
          <w:color w:val="000000" w:themeColor="text1"/>
          <w:sz w:val="24"/>
          <w:szCs w:val="24"/>
        </w:rPr>
        <w:t xml:space="preserve">Pregão Presencial. </w:t>
      </w:r>
    </w:p>
    <w:p w:rsidR="005D632C" w:rsidRPr="00B16D36" w:rsidRDefault="005D632C" w:rsidP="005D632C">
      <w:pPr>
        <w:autoSpaceDE w:val="0"/>
        <w:autoSpaceDN w:val="0"/>
        <w:adjustRightInd w:val="0"/>
        <w:jc w:val="both"/>
        <w:rPr>
          <w:rFonts w:ascii="Arial" w:hAnsi="Arial" w:cs="Arial"/>
          <w:color w:val="000000" w:themeColor="text1"/>
          <w:sz w:val="24"/>
          <w:szCs w:val="24"/>
        </w:rPr>
      </w:pPr>
    </w:p>
    <w:p w:rsidR="005D632C" w:rsidRPr="00B16D36" w:rsidRDefault="005D632C" w:rsidP="005D632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5D632C" w:rsidRPr="00B16D36" w:rsidRDefault="005D632C" w:rsidP="005D632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Pr>
          <w:rFonts w:ascii="Arial" w:hAnsi="Arial" w:cs="Arial"/>
          <w:b/>
          <w:sz w:val="24"/>
          <w:szCs w:val="24"/>
        </w:rPr>
        <w:t>CONTRATAÇÃO DE EMPRESA PARA PRESTAÇÃO DE SERVIÇOS MÉDICOS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5D632C" w:rsidRDefault="005D632C" w:rsidP="005D632C">
      <w:pPr>
        <w:autoSpaceDE w:val="0"/>
        <w:autoSpaceDN w:val="0"/>
        <w:adjustRightInd w:val="0"/>
        <w:jc w:val="both"/>
        <w:rPr>
          <w:rFonts w:ascii="Arial" w:hAnsi="Arial" w:cs="Arial"/>
          <w:color w:val="000000" w:themeColor="text1"/>
          <w:sz w:val="24"/>
          <w:szCs w:val="24"/>
        </w:rPr>
      </w:pPr>
    </w:p>
    <w:p w:rsidR="005D632C" w:rsidRPr="00B16D36"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5D632C" w:rsidRPr="00B16D36" w:rsidRDefault="005D632C" w:rsidP="005D632C">
      <w:pPr>
        <w:autoSpaceDE w:val="0"/>
        <w:autoSpaceDN w:val="0"/>
        <w:adjustRightInd w:val="0"/>
        <w:jc w:val="both"/>
        <w:rPr>
          <w:rFonts w:ascii="Arial" w:hAnsi="Arial" w:cs="Arial"/>
          <w:color w:val="000000" w:themeColor="text1"/>
          <w:sz w:val="24"/>
          <w:szCs w:val="24"/>
        </w:rPr>
      </w:pPr>
    </w:p>
    <w:p w:rsidR="005D632C" w:rsidRPr="00B16D36" w:rsidRDefault="005D632C" w:rsidP="005D632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5D632C" w:rsidRPr="00B16D36"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5D632C" w:rsidRPr="00B16D36"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5D632C"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Pleno Atendimento de Habilitação</w:t>
      </w:r>
    </w:p>
    <w:p w:rsidR="005D632C" w:rsidRDefault="005D632C" w:rsidP="005D632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5D632C" w:rsidRDefault="005D632C" w:rsidP="005D632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5D632C" w:rsidRDefault="005D632C" w:rsidP="005D632C">
      <w:pPr>
        <w:suppressAutoHyphens/>
        <w:rPr>
          <w:rFonts w:ascii="Arial" w:hAnsi="Arial" w:cs="Arial"/>
          <w:sz w:val="24"/>
          <w:szCs w:val="24"/>
        </w:rPr>
      </w:pPr>
      <w:r>
        <w:rPr>
          <w:rFonts w:ascii="Arial" w:hAnsi="Arial" w:cs="Arial"/>
          <w:sz w:val="24"/>
          <w:szCs w:val="24"/>
        </w:rPr>
        <w:t>ANEXO VI – Modelo de Declaração de Fatos Impeditivos.</w:t>
      </w:r>
    </w:p>
    <w:p w:rsidR="005D632C" w:rsidRDefault="005D632C" w:rsidP="005D632C">
      <w:pPr>
        <w:suppressAutoHyphens/>
        <w:jc w:val="both"/>
        <w:rPr>
          <w:rFonts w:ascii="Arial" w:hAnsi="Arial" w:cs="Arial"/>
          <w:sz w:val="24"/>
          <w:szCs w:val="24"/>
        </w:rPr>
      </w:pPr>
      <w:r>
        <w:rPr>
          <w:rFonts w:ascii="Arial" w:hAnsi="Arial" w:cs="Arial"/>
          <w:sz w:val="24"/>
          <w:szCs w:val="24"/>
        </w:rPr>
        <w:t>ANEXO VII – Modelo de Credenciamento</w:t>
      </w:r>
    </w:p>
    <w:p w:rsidR="005D632C" w:rsidRDefault="005D632C" w:rsidP="005D632C">
      <w:pPr>
        <w:suppressAutoHyphens/>
        <w:jc w:val="both"/>
        <w:rPr>
          <w:rFonts w:ascii="Arial" w:hAnsi="Arial" w:cs="Arial"/>
          <w:sz w:val="24"/>
          <w:szCs w:val="24"/>
        </w:rPr>
      </w:pPr>
      <w:r>
        <w:rPr>
          <w:rFonts w:ascii="Arial" w:hAnsi="Arial" w:cs="Arial"/>
          <w:sz w:val="24"/>
          <w:szCs w:val="24"/>
        </w:rPr>
        <w:t>ANEXO VIII – Modelo de Declaração de Regularidade Fiscal</w:t>
      </w:r>
    </w:p>
    <w:p w:rsidR="005D632C" w:rsidRPr="00FA440A" w:rsidRDefault="005D632C" w:rsidP="005D632C">
      <w:pPr>
        <w:suppressAutoHyphens/>
        <w:jc w:val="both"/>
        <w:rPr>
          <w:rFonts w:ascii="Arial" w:hAnsi="Arial" w:cs="Arial"/>
          <w:sz w:val="24"/>
          <w:szCs w:val="24"/>
        </w:rPr>
      </w:pPr>
      <w:r>
        <w:rPr>
          <w:rFonts w:ascii="Arial" w:hAnsi="Arial" w:cs="Arial"/>
          <w:sz w:val="24"/>
          <w:szCs w:val="24"/>
        </w:rPr>
        <w:t>ANEXO IX – Minuta da Ata de Registro de preço</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Pr>
          <w:rFonts w:ascii="Arial" w:hAnsi="Arial" w:cs="Arial"/>
          <w:b/>
          <w:color w:val="000000" w:themeColor="text1"/>
          <w:sz w:val="24"/>
          <w:szCs w:val="24"/>
        </w:rPr>
        <w:t>041</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  e endereçado ao Departamento de Licitações.</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3.4. - As consultas e informações complementares referentes à presente licitação poderão ser feitas junto ao Departamento de licitações, até 03 (três) dias úteis anteriores à data fixada para abertura da sessão pública.</w:t>
      </w:r>
    </w:p>
    <w:p w:rsidR="005D632C" w:rsidRPr="00B16D36" w:rsidRDefault="005D632C" w:rsidP="005D632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D632C"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 xml:space="preserve">dotação orçamentária: </w:t>
      </w:r>
    </w:p>
    <w:p w:rsidR="005D632C" w:rsidRDefault="005D632C" w:rsidP="005D632C">
      <w:pPr>
        <w:rPr>
          <w:rFonts w:ascii="Arial" w:hAnsi="Arial" w:cs="Arial"/>
          <w:b/>
          <w:sz w:val="22"/>
          <w:szCs w:val="22"/>
        </w:rPr>
      </w:pPr>
    </w:p>
    <w:tbl>
      <w:tblPr>
        <w:tblpPr w:leftFromText="141" w:rightFromText="141" w:vertAnchor="page" w:horzAnchor="margin" w:tblpY="4513"/>
        <w:tblW w:w="9889"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1101"/>
        <w:gridCol w:w="1134"/>
        <w:gridCol w:w="1701"/>
        <w:gridCol w:w="1701"/>
        <w:gridCol w:w="992"/>
        <w:gridCol w:w="1276"/>
        <w:gridCol w:w="992"/>
        <w:gridCol w:w="992"/>
      </w:tblGrid>
      <w:tr w:rsidR="005D632C" w:rsidRPr="00C94517" w:rsidTr="00E517E0">
        <w:trPr>
          <w:trHeight w:val="397"/>
        </w:trPr>
        <w:tc>
          <w:tcPr>
            <w:tcW w:w="11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b/>
                <w:sz w:val="16"/>
                <w:szCs w:val="16"/>
              </w:rPr>
            </w:pPr>
            <w:r w:rsidRPr="00C94517">
              <w:rPr>
                <w:rFonts w:ascii="Arial" w:hAnsi="Arial" w:cs="Arial"/>
                <w:b/>
                <w:sz w:val="16"/>
                <w:szCs w:val="16"/>
              </w:rPr>
              <w:t>Secretaria</w:t>
            </w:r>
          </w:p>
        </w:tc>
        <w:tc>
          <w:tcPr>
            <w:tcW w:w="1134"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b/>
                <w:sz w:val="16"/>
                <w:szCs w:val="16"/>
              </w:rPr>
            </w:pPr>
            <w:r w:rsidRPr="00C94517">
              <w:rPr>
                <w:rFonts w:ascii="Arial" w:hAnsi="Arial" w:cs="Arial"/>
                <w:b/>
                <w:sz w:val="16"/>
                <w:szCs w:val="16"/>
              </w:rPr>
              <w:t>Unidade</w:t>
            </w:r>
          </w:p>
        </w:tc>
        <w:tc>
          <w:tcPr>
            <w:tcW w:w="1701"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rPr>
                <w:rFonts w:ascii="Arial" w:hAnsi="Arial" w:cs="Arial"/>
                <w:b/>
                <w:sz w:val="16"/>
                <w:szCs w:val="16"/>
              </w:rPr>
            </w:pPr>
            <w:r w:rsidRPr="00C94517">
              <w:rPr>
                <w:rFonts w:ascii="Arial" w:hAnsi="Arial" w:cs="Arial"/>
                <w:b/>
                <w:sz w:val="16"/>
                <w:szCs w:val="16"/>
              </w:rPr>
              <w:t>Funcional Programática</w:t>
            </w:r>
          </w:p>
        </w:tc>
        <w:tc>
          <w:tcPr>
            <w:tcW w:w="1701"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rPr>
                <w:rFonts w:ascii="Arial" w:hAnsi="Arial" w:cs="Arial"/>
                <w:b/>
                <w:sz w:val="16"/>
                <w:szCs w:val="16"/>
              </w:rPr>
            </w:pPr>
            <w:r w:rsidRPr="00C94517">
              <w:rPr>
                <w:rFonts w:ascii="Arial" w:hAnsi="Arial" w:cs="Arial"/>
                <w:b/>
                <w:sz w:val="16"/>
                <w:szCs w:val="16"/>
              </w:rPr>
              <w:t>Projeto/Atividade</w:t>
            </w:r>
          </w:p>
        </w:tc>
        <w:tc>
          <w:tcPr>
            <w:tcW w:w="992"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rPr>
                <w:rFonts w:ascii="Arial" w:hAnsi="Arial" w:cs="Arial"/>
                <w:b/>
                <w:sz w:val="16"/>
                <w:szCs w:val="16"/>
              </w:rPr>
            </w:pPr>
            <w:r w:rsidRPr="00C94517">
              <w:rPr>
                <w:rFonts w:ascii="Arial" w:hAnsi="Arial" w:cs="Arial"/>
                <w:b/>
                <w:sz w:val="16"/>
                <w:szCs w:val="16"/>
              </w:rPr>
              <w:t>Reduzido</w:t>
            </w:r>
          </w:p>
        </w:tc>
        <w:tc>
          <w:tcPr>
            <w:tcW w:w="1276"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rPr>
                <w:rFonts w:ascii="Arial" w:hAnsi="Arial" w:cs="Arial"/>
                <w:b/>
                <w:sz w:val="16"/>
                <w:szCs w:val="16"/>
              </w:rPr>
            </w:pPr>
            <w:r w:rsidRPr="00C94517">
              <w:rPr>
                <w:rFonts w:ascii="Arial" w:hAnsi="Arial" w:cs="Arial"/>
                <w:b/>
                <w:sz w:val="16"/>
                <w:szCs w:val="16"/>
              </w:rPr>
              <w:t>Categoria Econômica</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b/>
                <w:sz w:val="16"/>
                <w:szCs w:val="16"/>
              </w:rPr>
            </w:pPr>
            <w:r w:rsidRPr="00C94517">
              <w:rPr>
                <w:rFonts w:ascii="Arial" w:hAnsi="Arial" w:cs="Arial"/>
                <w:b/>
                <w:sz w:val="16"/>
                <w:szCs w:val="16"/>
              </w:rPr>
              <w:t>Desd</w:t>
            </w:r>
            <w:r>
              <w:rPr>
                <w:rFonts w:ascii="Arial" w:hAnsi="Arial" w:cs="Arial"/>
                <w:b/>
                <w:sz w:val="16"/>
                <w:szCs w:val="16"/>
              </w:rPr>
              <w:t>.</w:t>
            </w:r>
            <w:r w:rsidRPr="00C94517">
              <w:rPr>
                <w:rFonts w:ascii="Arial" w:hAnsi="Arial" w:cs="Arial"/>
                <w:b/>
                <w:sz w:val="16"/>
                <w:szCs w:val="16"/>
              </w:rPr>
              <w:t xml:space="preserve"> (reduzido)</w:t>
            </w:r>
          </w:p>
        </w:tc>
        <w:tc>
          <w:tcPr>
            <w:tcW w:w="992"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jc w:val="right"/>
              <w:rPr>
                <w:rFonts w:ascii="Arial" w:hAnsi="Arial" w:cs="Arial"/>
                <w:b/>
                <w:sz w:val="16"/>
                <w:szCs w:val="16"/>
              </w:rPr>
            </w:pPr>
            <w:r w:rsidRPr="00C94517">
              <w:rPr>
                <w:rFonts w:ascii="Arial" w:hAnsi="Arial" w:cs="Arial"/>
                <w:b/>
                <w:sz w:val="16"/>
                <w:szCs w:val="16"/>
              </w:rPr>
              <w:t>Fonte de recurso</w:t>
            </w:r>
          </w:p>
        </w:tc>
      </w:tr>
      <w:tr w:rsidR="005D632C" w:rsidRPr="00C94517" w:rsidTr="00E517E0">
        <w:trPr>
          <w:trHeight w:val="340"/>
        </w:trPr>
        <w:tc>
          <w:tcPr>
            <w:tcW w:w="11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12 Sec. Mun.de Saude</w:t>
            </w:r>
          </w:p>
        </w:tc>
        <w:tc>
          <w:tcPr>
            <w:tcW w:w="1134"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01 Fundo Mun de Saude</w:t>
            </w: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1030100192.03000</w:t>
            </w:r>
          </w:p>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 xml:space="preserve">Manut. Das Ativ do Fundo Mun de Saude </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both"/>
              <w:rPr>
                <w:rFonts w:ascii="Arial" w:hAnsi="Arial" w:cs="Arial"/>
                <w:sz w:val="16"/>
                <w:szCs w:val="16"/>
              </w:rPr>
            </w:pPr>
            <w:r w:rsidRPr="00C94517">
              <w:rPr>
                <w:rFonts w:ascii="Arial" w:hAnsi="Arial" w:cs="Arial"/>
                <w:sz w:val="16"/>
                <w:szCs w:val="16"/>
              </w:rPr>
              <w:t>668</w:t>
            </w:r>
          </w:p>
        </w:tc>
        <w:tc>
          <w:tcPr>
            <w:tcW w:w="1276"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both"/>
              <w:rPr>
                <w:rFonts w:ascii="Arial" w:hAnsi="Arial" w:cs="Arial"/>
                <w:sz w:val="16"/>
                <w:szCs w:val="16"/>
              </w:rPr>
            </w:pPr>
            <w:r w:rsidRPr="00C94517">
              <w:rPr>
                <w:rFonts w:ascii="Arial" w:hAnsi="Arial" w:cs="Arial"/>
                <w:sz w:val="16"/>
                <w:szCs w:val="16"/>
              </w:rPr>
              <w:t>339039 Outros serv de terceiros P. J</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r w:rsidRPr="00C94517">
              <w:rPr>
                <w:rFonts w:ascii="Arial" w:hAnsi="Arial" w:cs="Arial"/>
                <w:sz w:val="16"/>
                <w:szCs w:val="16"/>
              </w:rPr>
              <w:t>01303</w:t>
            </w:r>
          </w:p>
        </w:tc>
      </w:tr>
      <w:tr w:rsidR="005D632C" w:rsidRPr="00C94517" w:rsidTr="00E517E0">
        <w:trPr>
          <w:trHeight w:val="340"/>
        </w:trPr>
        <w:tc>
          <w:tcPr>
            <w:tcW w:w="11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103010012089000</w:t>
            </w:r>
          </w:p>
          <w:p w:rsidR="005D632C" w:rsidRPr="00C94517" w:rsidRDefault="005D632C" w:rsidP="00E517E0">
            <w:pPr>
              <w:rPr>
                <w:rFonts w:ascii="Arial" w:hAnsi="Arial" w:cs="Arial"/>
                <w:sz w:val="16"/>
                <w:szCs w:val="16"/>
              </w:rPr>
            </w:pPr>
          </w:p>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Ações do Eixo de Atenção Primária</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both"/>
              <w:rPr>
                <w:rFonts w:ascii="Arial" w:hAnsi="Arial" w:cs="Arial"/>
                <w:sz w:val="16"/>
                <w:szCs w:val="16"/>
              </w:rPr>
            </w:pPr>
            <w:r w:rsidRPr="00C94517">
              <w:rPr>
                <w:rFonts w:ascii="Arial" w:hAnsi="Arial" w:cs="Arial"/>
                <w:sz w:val="16"/>
                <w:szCs w:val="16"/>
              </w:rPr>
              <w:t>706</w:t>
            </w:r>
          </w:p>
        </w:tc>
        <w:tc>
          <w:tcPr>
            <w:tcW w:w="1276"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center"/>
              <w:rPr>
                <w:rFonts w:ascii="Arial" w:hAnsi="Arial" w:cs="Arial"/>
                <w:sz w:val="16"/>
                <w:szCs w:val="16"/>
              </w:rPr>
            </w:pPr>
            <w:r w:rsidRPr="00C94517">
              <w:rPr>
                <w:rFonts w:ascii="Arial" w:hAnsi="Arial" w:cs="Arial"/>
                <w:sz w:val="16"/>
                <w:szCs w:val="16"/>
              </w:rPr>
              <w:t>339039 Outros serv de terceiros P. J</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r w:rsidRPr="00C94517">
              <w:rPr>
                <w:rFonts w:ascii="Arial" w:hAnsi="Arial" w:cs="Arial"/>
                <w:sz w:val="16"/>
                <w:szCs w:val="16"/>
              </w:rPr>
              <w:t>01495</w:t>
            </w:r>
          </w:p>
        </w:tc>
      </w:tr>
      <w:tr w:rsidR="005D632C" w:rsidRPr="00C94517" w:rsidTr="00E517E0">
        <w:trPr>
          <w:trHeight w:val="340"/>
        </w:trPr>
        <w:tc>
          <w:tcPr>
            <w:tcW w:w="11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p w:rsidR="005D632C" w:rsidRPr="00C94517" w:rsidRDefault="005D632C" w:rsidP="00E517E0">
            <w:pPr>
              <w:rPr>
                <w:rFonts w:ascii="Arial" w:hAnsi="Arial" w:cs="Arial"/>
                <w:sz w:val="16"/>
                <w:szCs w:val="16"/>
              </w:rPr>
            </w:pPr>
          </w:p>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both"/>
              <w:rPr>
                <w:rFonts w:ascii="Arial" w:hAnsi="Arial" w:cs="Arial"/>
                <w:sz w:val="16"/>
                <w:szCs w:val="16"/>
              </w:rPr>
            </w:pPr>
          </w:p>
          <w:p w:rsidR="005D632C" w:rsidRPr="00C94517" w:rsidRDefault="005D632C" w:rsidP="00E517E0">
            <w:pPr>
              <w:rPr>
                <w:rFonts w:ascii="Arial" w:hAnsi="Arial" w:cs="Arial"/>
                <w:sz w:val="16"/>
                <w:szCs w:val="16"/>
              </w:rPr>
            </w:pPr>
            <w:r w:rsidRPr="00C94517">
              <w:rPr>
                <w:rFonts w:ascii="Arial" w:hAnsi="Arial" w:cs="Arial"/>
                <w:sz w:val="16"/>
                <w:szCs w:val="16"/>
              </w:rPr>
              <w:t>705</w:t>
            </w:r>
          </w:p>
        </w:tc>
        <w:tc>
          <w:tcPr>
            <w:tcW w:w="1276"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center"/>
              <w:rPr>
                <w:rFonts w:ascii="Arial" w:hAnsi="Arial" w:cs="Arial"/>
                <w:sz w:val="16"/>
                <w:szCs w:val="16"/>
              </w:rPr>
            </w:pPr>
            <w:r w:rsidRPr="00C94517">
              <w:rPr>
                <w:rFonts w:ascii="Arial" w:hAnsi="Arial" w:cs="Arial"/>
                <w:sz w:val="16"/>
                <w:szCs w:val="16"/>
              </w:rPr>
              <w:t>339039 Outros serv de terceiros P. J</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r w:rsidRPr="00C94517">
              <w:rPr>
                <w:rFonts w:ascii="Arial" w:hAnsi="Arial" w:cs="Arial"/>
                <w:sz w:val="16"/>
                <w:szCs w:val="16"/>
              </w:rPr>
              <w:t>01303</w:t>
            </w:r>
          </w:p>
        </w:tc>
      </w:tr>
    </w:tbl>
    <w:p w:rsidR="005D632C" w:rsidRDefault="005D632C" w:rsidP="005D632C">
      <w:pPr>
        <w:autoSpaceDE w:val="0"/>
        <w:autoSpaceDN w:val="0"/>
        <w:adjustRightInd w:val="0"/>
        <w:jc w:val="both"/>
        <w:rPr>
          <w:rFonts w:ascii="Arial" w:hAnsi="Arial" w:cs="Arial"/>
          <w:b/>
          <w:sz w:val="22"/>
          <w:szCs w:val="22"/>
        </w:rPr>
      </w:pPr>
    </w:p>
    <w:p w:rsidR="005D632C" w:rsidRDefault="005D632C" w:rsidP="005D632C">
      <w:pPr>
        <w:autoSpaceDE w:val="0"/>
        <w:autoSpaceDN w:val="0"/>
        <w:adjustRightInd w:val="0"/>
        <w:jc w:val="both"/>
        <w:rPr>
          <w:rFonts w:ascii="Arial" w:hAnsi="Arial" w:cs="Arial"/>
          <w:b/>
          <w:sz w:val="22"/>
          <w:szCs w:val="22"/>
        </w:rPr>
      </w:pPr>
    </w:p>
    <w:bookmarkEnd w:id="0"/>
    <w:p w:rsidR="005D632C" w:rsidRPr="00B16D36" w:rsidRDefault="005D632C" w:rsidP="005D632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5D632C" w:rsidRPr="00B16D36"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5D632C" w:rsidRPr="00B16D36" w:rsidRDefault="005D632C" w:rsidP="005D632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5D632C" w:rsidRPr="00B16D36" w:rsidRDefault="005D632C" w:rsidP="005D632C">
      <w:pPr>
        <w:autoSpaceDE w:val="0"/>
        <w:autoSpaceDN w:val="0"/>
        <w:adjustRightInd w:val="0"/>
        <w:jc w:val="both"/>
        <w:rPr>
          <w:rFonts w:ascii="Arial" w:hAnsi="Arial" w:cs="Arial"/>
          <w:b/>
          <w:color w:val="000000" w:themeColor="text1"/>
          <w:sz w:val="24"/>
          <w:szCs w:val="24"/>
        </w:rPr>
      </w:pPr>
    </w:p>
    <w:p w:rsidR="005D632C" w:rsidRPr="00B16D36" w:rsidRDefault="005D632C" w:rsidP="005D632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FUNÇÃO DO</w:t>
      </w:r>
      <w:r>
        <w:rPr>
          <w:rFonts w:ascii="Arial" w:hAnsi="Arial" w:cs="Arial"/>
          <w:b/>
          <w:iCs/>
          <w:color w:val="000000" w:themeColor="text1"/>
          <w:sz w:val="24"/>
          <w:szCs w:val="24"/>
        </w:rPr>
        <w:t xml:space="preserve">(A) </w:t>
      </w:r>
      <w:r w:rsidRPr="00B16D36">
        <w:rPr>
          <w:rFonts w:ascii="Arial" w:hAnsi="Arial" w:cs="Arial"/>
          <w:b/>
          <w:iCs/>
          <w:color w:val="000000" w:themeColor="text1"/>
          <w:sz w:val="24"/>
          <w:szCs w:val="24"/>
        </w:rPr>
        <w:t>PREGOEIRO</w:t>
      </w:r>
      <w:r>
        <w:rPr>
          <w:rFonts w:ascii="Arial" w:hAnsi="Arial" w:cs="Arial"/>
          <w:b/>
          <w:iCs/>
          <w:color w:val="000000" w:themeColor="text1"/>
          <w:sz w:val="24"/>
          <w:szCs w:val="24"/>
        </w:rPr>
        <w:t xml:space="preserve">(A) </w:t>
      </w:r>
      <w:r w:rsidRPr="00B16D36">
        <w:rPr>
          <w:rFonts w:ascii="Arial" w:hAnsi="Arial" w:cs="Arial"/>
          <w:b/>
          <w:iCs/>
          <w:color w:val="000000" w:themeColor="text1"/>
          <w:sz w:val="24"/>
          <w:szCs w:val="24"/>
        </w:rPr>
        <w:t xml:space="preserve"> </w:t>
      </w:r>
    </w:p>
    <w:p w:rsidR="005D632C" w:rsidRPr="00B16D36" w:rsidRDefault="005D632C" w:rsidP="005D632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Declarar o vencedor;</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5D632C" w:rsidRPr="00B16D36"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5D632C" w:rsidRPr="000C5327" w:rsidRDefault="005D632C" w:rsidP="005D632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processo administrativo para apuração de irregularidade visando a aplicação de penalidades previstas na legislação.</w:t>
      </w:r>
    </w:p>
    <w:p w:rsidR="005D632C" w:rsidRPr="00B16D36" w:rsidRDefault="005D632C" w:rsidP="005D632C">
      <w:pPr>
        <w:ind w:left="360"/>
        <w:jc w:val="both"/>
        <w:rPr>
          <w:rFonts w:ascii="Arial" w:hAnsi="Arial"/>
          <w:color w:val="000000" w:themeColor="text1"/>
          <w:sz w:val="24"/>
          <w:szCs w:val="24"/>
        </w:rPr>
      </w:pP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5D632C" w:rsidRDefault="005D632C" w:rsidP="005D632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5D632C" w:rsidRDefault="005D632C" w:rsidP="005D632C">
      <w:pPr>
        <w:jc w:val="both"/>
        <w:rPr>
          <w:rFonts w:ascii="Arial" w:hAnsi="Arial"/>
          <w:color w:val="000000"/>
          <w:sz w:val="24"/>
          <w:szCs w:val="24"/>
        </w:rPr>
      </w:pPr>
    </w:p>
    <w:p w:rsidR="005D632C" w:rsidRPr="00316C94"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5D632C" w:rsidRDefault="005D632C" w:rsidP="005D632C">
      <w:pPr>
        <w:jc w:val="both"/>
        <w:rPr>
          <w:rFonts w:ascii="Arial" w:hAnsi="Arial"/>
          <w:color w:val="000000"/>
          <w:sz w:val="24"/>
          <w:szCs w:val="24"/>
        </w:rPr>
      </w:pPr>
      <w:r>
        <w:rPr>
          <w:rFonts w:ascii="Arial" w:hAnsi="Arial"/>
          <w:color w:val="000000"/>
          <w:sz w:val="24"/>
          <w:szCs w:val="24"/>
        </w:rPr>
        <w:t>8.1 Por credenciais entendem-se:</w:t>
      </w:r>
    </w:p>
    <w:p w:rsidR="005D632C" w:rsidRDefault="005D632C" w:rsidP="005D632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5D632C" w:rsidRPr="00943998" w:rsidRDefault="005D632C" w:rsidP="005D632C">
      <w:pPr>
        <w:jc w:val="both"/>
        <w:rPr>
          <w:rFonts w:ascii="Arial" w:hAnsi="Arial"/>
          <w:b/>
          <w:color w:val="000000"/>
          <w:sz w:val="24"/>
          <w:szCs w:val="24"/>
        </w:rPr>
      </w:pPr>
    </w:p>
    <w:p w:rsidR="005D632C" w:rsidRDefault="005D632C" w:rsidP="005D632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5D632C" w:rsidRDefault="005D632C" w:rsidP="005D632C">
      <w:pPr>
        <w:jc w:val="both"/>
        <w:rPr>
          <w:rFonts w:ascii="Arial" w:hAnsi="Arial"/>
          <w:color w:val="000000"/>
          <w:sz w:val="24"/>
          <w:szCs w:val="24"/>
        </w:rPr>
      </w:pPr>
    </w:p>
    <w:p w:rsidR="005D632C" w:rsidRDefault="005D632C" w:rsidP="005D632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I, </w:t>
      </w:r>
      <w:r>
        <w:rPr>
          <w:rFonts w:ascii="Arial" w:hAnsi="Arial" w:cs="Arial"/>
          <w:color w:val="000000"/>
          <w:sz w:val="24"/>
          <w:szCs w:val="24"/>
        </w:rPr>
        <w:t>assinada pelo representante legal da licitante;</w:t>
      </w:r>
    </w:p>
    <w:p w:rsidR="005D632C" w:rsidRPr="00F216FF" w:rsidRDefault="005D632C" w:rsidP="005D632C">
      <w:pPr>
        <w:jc w:val="both"/>
        <w:rPr>
          <w:rFonts w:ascii="Arial" w:hAnsi="Arial" w:cs="Arial"/>
          <w:color w:val="000000"/>
          <w:sz w:val="24"/>
          <w:szCs w:val="24"/>
        </w:rPr>
      </w:pPr>
    </w:p>
    <w:p w:rsidR="005D632C" w:rsidRPr="00503EF7" w:rsidRDefault="005D632C" w:rsidP="005D632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uma declaração que constitui-se como microempresa ou empresa de pequeno porte para os fins legais, conforme modelo do Anexo IV.</w:t>
      </w:r>
    </w:p>
    <w:p w:rsidR="005D632C" w:rsidRDefault="005D632C" w:rsidP="005D632C">
      <w:pPr>
        <w:pStyle w:val="PargrafodaLista"/>
        <w:ind w:left="0"/>
        <w:jc w:val="both"/>
        <w:rPr>
          <w:rFonts w:ascii="Arial" w:hAnsi="Arial"/>
          <w:color w:val="000000"/>
          <w:sz w:val="24"/>
          <w:szCs w:val="24"/>
        </w:rPr>
      </w:pPr>
    </w:p>
    <w:p w:rsidR="005D632C" w:rsidRPr="00CF7B23" w:rsidRDefault="005D632C" w:rsidP="005D632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5D632C" w:rsidRPr="00E76058" w:rsidRDefault="005D632C" w:rsidP="005D632C">
      <w:pPr>
        <w:jc w:val="both"/>
        <w:rPr>
          <w:rFonts w:ascii="Arial" w:hAnsi="Arial"/>
          <w:color w:val="000000"/>
          <w:sz w:val="24"/>
          <w:szCs w:val="24"/>
        </w:rPr>
      </w:pPr>
    </w:p>
    <w:p w:rsidR="005D632C" w:rsidRPr="00A557D5" w:rsidRDefault="005D632C" w:rsidP="005D632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w:t>
      </w:r>
      <w:r w:rsidRPr="00E76058">
        <w:rPr>
          <w:rFonts w:ascii="Arial" w:hAnsi="Arial"/>
          <w:color w:val="000000"/>
          <w:sz w:val="24"/>
          <w:szCs w:val="24"/>
        </w:rPr>
        <w:lastRenderedPageBreak/>
        <w:t xml:space="preserve">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5D632C" w:rsidRPr="00E62588" w:rsidRDefault="005D632C" w:rsidP="005D632C">
      <w:pPr>
        <w:jc w:val="both"/>
        <w:rPr>
          <w:rFonts w:ascii="Arial" w:hAnsi="Arial"/>
          <w:color w:val="000000"/>
          <w:sz w:val="24"/>
          <w:szCs w:val="24"/>
        </w:rPr>
      </w:pP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5D632C" w:rsidRDefault="005D632C" w:rsidP="005D632C">
      <w:pPr>
        <w:autoSpaceDE w:val="0"/>
        <w:autoSpaceDN w:val="0"/>
        <w:adjustRightInd w:val="0"/>
        <w:jc w:val="both"/>
        <w:rPr>
          <w:rFonts w:ascii="Arial" w:hAnsi="Arial" w:cs="Arial"/>
          <w:color w:val="000000"/>
          <w:sz w:val="24"/>
          <w:szCs w:val="24"/>
        </w:rPr>
      </w:pPr>
    </w:p>
    <w:p w:rsidR="005D632C" w:rsidRPr="00352AEF" w:rsidRDefault="005D632C" w:rsidP="005D632C">
      <w:pPr>
        <w:jc w:val="both"/>
        <w:rPr>
          <w:rFonts w:ascii="Arial" w:hAnsi="Arial" w:cs="Arial"/>
          <w:b/>
          <w:sz w:val="24"/>
          <w:szCs w:val="24"/>
        </w:rPr>
      </w:pPr>
      <w:r w:rsidRPr="00352AEF">
        <w:rPr>
          <w:rFonts w:ascii="Arial" w:hAnsi="Arial" w:cs="Arial"/>
          <w:b/>
          <w:sz w:val="24"/>
          <w:szCs w:val="24"/>
        </w:rPr>
        <w:t>MUNICÍPIO DE MATINHOS</w:t>
      </w:r>
    </w:p>
    <w:p w:rsidR="005D632C" w:rsidRPr="00352AEF" w:rsidRDefault="005D632C" w:rsidP="005D632C">
      <w:pPr>
        <w:jc w:val="both"/>
        <w:rPr>
          <w:rFonts w:ascii="Arial" w:hAnsi="Arial" w:cs="Arial"/>
          <w:b/>
          <w:sz w:val="24"/>
          <w:szCs w:val="24"/>
        </w:rPr>
      </w:pPr>
      <w:r w:rsidRPr="00352AEF">
        <w:rPr>
          <w:rFonts w:ascii="Arial" w:hAnsi="Arial" w:cs="Arial"/>
          <w:b/>
          <w:sz w:val="24"/>
          <w:szCs w:val="24"/>
        </w:rPr>
        <w:t xml:space="preserve">PREGÃO PRESENCIAL PARA REGISTRO DE PREÇO N.º </w:t>
      </w:r>
      <w:r>
        <w:rPr>
          <w:rFonts w:ascii="Arial" w:hAnsi="Arial" w:cs="Arial"/>
          <w:b/>
          <w:sz w:val="24"/>
          <w:szCs w:val="24"/>
        </w:rPr>
        <w:t>041</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5D632C" w:rsidRPr="00352AEF" w:rsidRDefault="005D632C" w:rsidP="005D632C">
      <w:pPr>
        <w:jc w:val="both"/>
        <w:rPr>
          <w:rFonts w:ascii="Arial" w:hAnsi="Arial" w:cs="Arial"/>
          <w:b/>
          <w:sz w:val="24"/>
          <w:szCs w:val="24"/>
        </w:rPr>
      </w:pPr>
      <w:r w:rsidRPr="00352AEF">
        <w:rPr>
          <w:rFonts w:ascii="Arial" w:hAnsi="Arial" w:cs="Arial"/>
          <w:b/>
          <w:sz w:val="24"/>
          <w:szCs w:val="24"/>
        </w:rPr>
        <w:t>ENVELOPE 01 - PROPOSTA DE PREÇOS</w:t>
      </w:r>
    </w:p>
    <w:p w:rsidR="005D632C" w:rsidRDefault="005D632C" w:rsidP="005D632C">
      <w:pPr>
        <w:jc w:val="both"/>
        <w:rPr>
          <w:rFonts w:ascii="Arial" w:hAnsi="Arial" w:cs="Arial"/>
          <w:b/>
          <w:sz w:val="24"/>
          <w:szCs w:val="24"/>
        </w:rPr>
      </w:pPr>
      <w:r w:rsidRPr="00352AEF">
        <w:rPr>
          <w:rFonts w:ascii="Arial" w:hAnsi="Arial" w:cs="Arial"/>
          <w:b/>
          <w:sz w:val="24"/>
          <w:szCs w:val="24"/>
        </w:rPr>
        <w:t>PROPONENTE:</w:t>
      </w:r>
    </w:p>
    <w:p w:rsidR="005D632C" w:rsidRPr="00352AEF" w:rsidRDefault="005D632C" w:rsidP="005D632C">
      <w:pPr>
        <w:jc w:val="both"/>
        <w:rPr>
          <w:rFonts w:ascii="Arial" w:hAnsi="Arial" w:cs="Arial"/>
          <w:b/>
          <w:sz w:val="24"/>
          <w:szCs w:val="24"/>
        </w:rPr>
      </w:pPr>
    </w:p>
    <w:p w:rsidR="005D632C" w:rsidRPr="00352AEF" w:rsidRDefault="005D632C" w:rsidP="005D632C">
      <w:pPr>
        <w:jc w:val="both"/>
        <w:rPr>
          <w:rFonts w:ascii="Arial" w:hAnsi="Arial" w:cs="Arial"/>
          <w:b/>
          <w:sz w:val="24"/>
          <w:szCs w:val="24"/>
        </w:rPr>
      </w:pPr>
      <w:r w:rsidRPr="00352AEF">
        <w:rPr>
          <w:rFonts w:ascii="Arial" w:hAnsi="Arial" w:cs="Arial"/>
          <w:b/>
          <w:sz w:val="24"/>
          <w:szCs w:val="24"/>
        </w:rPr>
        <w:t>MUNICÍPIO DE MATINHOS</w:t>
      </w:r>
    </w:p>
    <w:p w:rsidR="005D632C" w:rsidRPr="00352AEF" w:rsidRDefault="005D632C" w:rsidP="005D632C">
      <w:pPr>
        <w:jc w:val="both"/>
        <w:rPr>
          <w:rFonts w:ascii="Arial" w:hAnsi="Arial" w:cs="Arial"/>
          <w:b/>
          <w:sz w:val="24"/>
          <w:szCs w:val="24"/>
        </w:rPr>
      </w:pPr>
      <w:r w:rsidRPr="00352AEF">
        <w:rPr>
          <w:rFonts w:ascii="Arial" w:hAnsi="Arial" w:cs="Arial"/>
          <w:b/>
          <w:sz w:val="24"/>
          <w:szCs w:val="24"/>
        </w:rPr>
        <w:t xml:space="preserve">PREGÃO PRESENCIAL PARA REGISTRO DE PREÇO N.º </w:t>
      </w:r>
      <w:r>
        <w:rPr>
          <w:rFonts w:ascii="Arial" w:hAnsi="Arial" w:cs="Arial"/>
          <w:b/>
          <w:sz w:val="24"/>
          <w:szCs w:val="24"/>
        </w:rPr>
        <w:t>041</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5D632C" w:rsidRPr="00352AEF" w:rsidRDefault="005D632C" w:rsidP="005D632C">
      <w:pPr>
        <w:jc w:val="both"/>
        <w:rPr>
          <w:rFonts w:ascii="Arial" w:hAnsi="Arial" w:cs="Arial"/>
          <w:b/>
          <w:sz w:val="24"/>
          <w:szCs w:val="24"/>
        </w:rPr>
      </w:pPr>
      <w:r w:rsidRPr="00352AEF">
        <w:rPr>
          <w:rFonts w:ascii="Arial" w:hAnsi="Arial" w:cs="Arial"/>
          <w:b/>
          <w:sz w:val="24"/>
          <w:szCs w:val="24"/>
        </w:rPr>
        <w:t>ENVELOPE 02 - HABILITAÇÃO</w:t>
      </w:r>
    </w:p>
    <w:p w:rsidR="005D632C" w:rsidRDefault="005D632C" w:rsidP="005D632C">
      <w:pPr>
        <w:jc w:val="both"/>
        <w:rPr>
          <w:rFonts w:ascii="Arial" w:hAnsi="Arial" w:cs="Arial"/>
          <w:b/>
          <w:sz w:val="24"/>
          <w:szCs w:val="24"/>
        </w:rPr>
      </w:pPr>
      <w:r w:rsidRPr="00352AEF">
        <w:rPr>
          <w:rFonts w:ascii="Arial" w:hAnsi="Arial" w:cs="Arial"/>
          <w:b/>
          <w:sz w:val="24"/>
          <w:szCs w:val="24"/>
        </w:rPr>
        <w:t>PROPONENTE:</w:t>
      </w:r>
    </w:p>
    <w:p w:rsidR="005D632C" w:rsidRDefault="005D632C" w:rsidP="005D632C">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5D632C" w:rsidRDefault="005D632C" w:rsidP="005D632C">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5D632C" w:rsidRDefault="005D632C" w:rsidP="005D632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5D632C" w:rsidRDefault="005D632C" w:rsidP="005D632C">
      <w:pPr>
        <w:pStyle w:val="NormalWeb"/>
        <w:jc w:val="both"/>
      </w:pPr>
      <w:r>
        <w:rPr>
          <w:rFonts w:ascii="Arial" w:hAnsi="Arial" w:cs="Arial"/>
        </w:rPr>
        <w:t>9.6 - Examinada a proposta classificada em primeiro lugar, quanto ao objeto e valor, caberá ao pregoeiro decidir motivadamente a respeito da sua aceitabilidade.</w:t>
      </w:r>
    </w:p>
    <w:p w:rsidR="005D632C" w:rsidRDefault="005D632C" w:rsidP="005D632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Pr>
          <w:rFonts w:ascii="Arial" w:hAnsi="Arial" w:cs="Arial"/>
        </w:rPr>
        <w:lastRenderedPageBreak/>
        <w:t>exclusiva concessão da administração através de seu Pregoeiro (Art. 43, § 1º da LC 123/06).</w:t>
      </w:r>
    </w:p>
    <w:p w:rsidR="005D632C" w:rsidRDefault="005D632C" w:rsidP="005D632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  empresas de pequeno porte.</w:t>
      </w:r>
    </w:p>
    <w:p w:rsidR="005D632C" w:rsidRDefault="005D632C" w:rsidP="005D632C">
      <w:pPr>
        <w:pStyle w:val="NormalWeb"/>
        <w:spacing w:before="0" w:beforeAutospacing="0" w:after="0" w:afterAutospacing="0"/>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5D632C" w:rsidRDefault="005D632C" w:rsidP="005D632C">
      <w:pPr>
        <w:pStyle w:val="NormalWeb"/>
        <w:spacing w:before="0" w:beforeAutospacing="0" w:after="0" w:afterAutospacing="0"/>
        <w:jc w:val="both"/>
        <w:rPr>
          <w:rFonts w:ascii="Arial" w:hAnsi="Arial" w:cs="Arial"/>
        </w:rPr>
      </w:pPr>
    </w:p>
    <w:p w:rsidR="005D632C" w:rsidRDefault="005D632C" w:rsidP="005D632C">
      <w:pPr>
        <w:pStyle w:val="NormalWeb"/>
        <w:spacing w:before="0" w:beforeAutospacing="0" w:after="0" w:afterAutospacing="0"/>
        <w:jc w:val="both"/>
        <w:rPr>
          <w:rFonts w:ascii="Arial" w:hAnsi="Arial" w:cs="Arial"/>
        </w:rPr>
      </w:pPr>
      <w:r>
        <w:rPr>
          <w:rFonts w:ascii="Arial" w:hAnsi="Arial" w:cs="Arial"/>
        </w:rPr>
        <w:t>9.10 -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5D632C" w:rsidRDefault="005D632C" w:rsidP="005D632C">
      <w:pPr>
        <w:pStyle w:val="NormalWeb"/>
        <w:spacing w:before="0" w:beforeAutospacing="0" w:after="0" w:afterAutospacing="0"/>
        <w:jc w:val="both"/>
      </w:pPr>
    </w:p>
    <w:p w:rsidR="005D632C" w:rsidRDefault="005D632C" w:rsidP="005D632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5D632C" w:rsidRDefault="005D632C" w:rsidP="005D632C">
      <w:pPr>
        <w:pStyle w:val="NormalWeb"/>
        <w:spacing w:before="0" w:beforeAutospacing="0" w:after="0" w:afterAutospacing="0"/>
        <w:jc w:val="both"/>
      </w:pPr>
    </w:p>
    <w:p w:rsidR="005D632C" w:rsidRDefault="005D632C" w:rsidP="005D632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5D632C" w:rsidRDefault="005D632C" w:rsidP="005D632C">
      <w:pPr>
        <w:pStyle w:val="NormalWeb"/>
        <w:spacing w:before="0" w:beforeAutospacing="0" w:after="0" w:afterAutospacing="0"/>
        <w:jc w:val="both"/>
      </w:pPr>
    </w:p>
    <w:p w:rsidR="005D632C" w:rsidRDefault="005D632C" w:rsidP="005D632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5D632C" w:rsidRPr="00F216FF" w:rsidRDefault="005D632C" w:rsidP="005D632C">
      <w:pPr>
        <w:pStyle w:val="NormalWeb"/>
        <w:spacing w:before="0" w:beforeAutospacing="0" w:after="0" w:afterAutospacing="0"/>
        <w:jc w:val="both"/>
        <w:rPr>
          <w:rFonts w:ascii="Arial" w:hAnsi="Arial" w:cs="Arial"/>
        </w:rPr>
      </w:pP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5D632C" w:rsidRDefault="005D632C" w:rsidP="005D632C">
      <w:pPr>
        <w:autoSpaceDE w:val="0"/>
        <w:autoSpaceDN w:val="0"/>
        <w:adjustRightInd w:val="0"/>
        <w:jc w:val="both"/>
        <w:rPr>
          <w:rFonts w:ascii="Arial" w:hAnsi="Arial" w:cs="Arial"/>
          <w:b/>
          <w:color w:val="000000"/>
          <w:sz w:val="24"/>
          <w:szCs w:val="24"/>
        </w:rPr>
      </w:pP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11 – </w:t>
      </w:r>
      <w:r>
        <w:rPr>
          <w:rFonts w:ascii="Arial" w:hAnsi="Arial" w:cs="Arial"/>
          <w:b/>
          <w:iCs/>
          <w:color w:val="000000"/>
          <w:sz w:val="24"/>
          <w:szCs w:val="24"/>
        </w:rPr>
        <w:t>PROPOSTA DE PREÇOS</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5D632C" w:rsidRDefault="005D632C" w:rsidP="005D632C">
      <w:pPr>
        <w:autoSpaceDE w:val="0"/>
        <w:autoSpaceDN w:val="0"/>
        <w:adjustRightInd w:val="0"/>
        <w:jc w:val="both"/>
        <w:rPr>
          <w:rFonts w:ascii="Arial" w:hAnsi="Arial" w:cs="Arial"/>
          <w:color w:val="000000"/>
          <w:sz w:val="24"/>
          <w:szCs w:val="24"/>
        </w:rPr>
      </w:pP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12 - </w:t>
      </w:r>
      <w:r>
        <w:rPr>
          <w:rFonts w:ascii="Arial" w:hAnsi="Arial" w:cs="Arial"/>
          <w:b/>
          <w:iCs/>
          <w:color w:val="000000"/>
          <w:sz w:val="24"/>
          <w:szCs w:val="24"/>
        </w:rPr>
        <w:t>PRAZO DE VALIDADE DAS PROPOSTAS</w:t>
      </w:r>
    </w:p>
    <w:p w:rsidR="005D632C" w:rsidRPr="00B16D36" w:rsidRDefault="005D632C" w:rsidP="005D632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5D632C" w:rsidRDefault="005D632C" w:rsidP="005D632C">
      <w:pPr>
        <w:autoSpaceDE w:val="0"/>
        <w:autoSpaceDN w:val="0"/>
        <w:adjustRightInd w:val="0"/>
        <w:jc w:val="both"/>
        <w:rPr>
          <w:rFonts w:ascii="Arial" w:hAnsi="Arial" w:cs="Arial"/>
          <w:color w:val="000000"/>
          <w:sz w:val="24"/>
          <w:szCs w:val="24"/>
        </w:rPr>
      </w:pP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5D632C" w:rsidRPr="00FE1C34" w:rsidRDefault="005D632C" w:rsidP="005D632C">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5D632C" w:rsidRPr="00352AEF" w:rsidRDefault="005D632C" w:rsidP="005D632C">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perigoso ou insalubre, e menores de 16 (dezesseis)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de aptidão para desempenho de atividade pertinente e copátivel em características, qunatidades e prazos com o objeto da licitação, por meio de atestado (s) de capacidade técnica, expedido (s) por pessoa jurídica de direito público ou privado.</w:t>
      </w:r>
    </w:p>
    <w:p w:rsidR="005D632C" w:rsidRPr="00E37B4C" w:rsidRDefault="005D632C" w:rsidP="005D632C">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Anexo VI</w:t>
      </w:r>
      <w:r>
        <w:rPr>
          <w:rFonts w:ascii="Arial" w:hAnsi="Arial" w:cs="Arial"/>
          <w:color w:val="000000"/>
          <w:sz w:val="24"/>
          <w:szCs w:val="24"/>
        </w:rPr>
        <w:t>, assinada pelo representante legal da licitante;</w:t>
      </w:r>
    </w:p>
    <w:p w:rsidR="005D632C" w:rsidRPr="00E37B4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l)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Anexo VIII</w:t>
      </w:r>
      <w:r>
        <w:rPr>
          <w:rFonts w:ascii="Arial" w:hAnsi="Arial" w:cs="Arial"/>
          <w:color w:val="000000"/>
          <w:sz w:val="24"/>
          <w:szCs w:val="24"/>
        </w:rPr>
        <w:t>, assinada pelo representante legal da licitante;</w:t>
      </w:r>
    </w:p>
    <w:p w:rsidR="005D632C"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5D632C" w:rsidRPr="00B16D36" w:rsidRDefault="005D632C" w:rsidP="005D632C">
      <w:pPr>
        <w:autoSpaceDE w:val="0"/>
        <w:autoSpaceDN w:val="0"/>
        <w:adjustRightInd w:val="0"/>
        <w:jc w:val="both"/>
        <w:rPr>
          <w:rFonts w:ascii="Arial" w:hAnsi="Arial" w:cs="Arial"/>
          <w:color w:val="000000" w:themeColor="text1"/>
          <w:sz w:val="24"/>
          <w:szCs w:val="24"/>
        </w:rPr>
      </w:pPr>
    </w:p>
    <w:p w:rsidR="005D632C" w:rsidRPr="00CF7B23" w:rsidRDefault="005D632C" w:rsidP="005D632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5D632C" w:rsidRPr="00CF7B23" w:rsidRDefault="005D632C" w:rsidP="005D632C">
      <w:pPr>
        <w:pStyle w:val="PargrafodaLista"/>
        <w:autoSpaceDE w:val="0"/>
        <w:autoSpaceDN w:val="0"/>
        <w:adjustRightInd w:val="0"/>
        <w:ind w:left="720"/>
        <w:jc w:val="both"/>
        <w:rPr>
          <w:rFonts w:ascii="Arial" w:hAnsi="Arial" w:cs="Arial"/>
          <w:color w:val="000000" w:themeColor="text1"/>
          <w:sz w:val="24"/>
          <w:szCs w:val="24"/>
        </w:rPr>
      </w:pPr>
    </w:p>
    <w:p w:rsidR="005D632C" w:rsidRPr="000C5327" w:rsidRDefault="005D632C" w:rsidP="005D632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5D632C" w:rsidRPr="00B16D36" w:rsidRDefault="005D632C" w:rsidP="005D632C">
      <w:pPr>
        <w:autoSpaceDE w:val="0"/>
        <w:autoSpaceDN w:val="0"/>
        <w:adjustRightInd w:val="0"/>
        <w:jc w:val="both"/>
        <w:rPr>
          <w:rFonts w:ascii="Arial" w:hAnsi="Arial" w:cs="Arial"/>
          <w:color w:val="000000" w:themeColor="text1"/>
          <w:sz w:val="24"/>
          <w:szCs w:val="24"/>
        </w:rPr>
      </w:pPr>
    </w:p>
    <w:p w:rsidR="005D632C" w:rsidRPr="00F216FF"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5D632C" w:rsidRDefault="005D632C" w:rsidP="005D632C">
      <w:pPr>
        <w:shd w:val="clear" w:color="auto" w:fill="FFFFFF" w:themeFill="background1"/>
        <w:autoSpaceDE w:val="0"/>
        <w:autoSpaceDN w:val="0"/>
        <w:adjustRightInd w:val="0"/>
        <w:jc w:val="both"/>
        <w:rPr>
          <w:rFonts w:ascii="Arial" w:hAnsi="Arial" w:cs="Arial"/>
          <w:b/>
          <w:color w:val="000000"/>
          <w:sz w:val="24"/>
          <w:szCs w:val="24"/>
        </w:rPr>
      </w:pPr>
    </w:p>
    <w:p w:rsidR="005D632C" w:rsidRDefault="005D632C" w:rsidP="005D632C">
      <w:pPr>
        <w:shd w:val="clear" w:color="auto" w:fill="FFFFFF" w:themeFill="background1"/>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14 – VALOR </w:t>
      </w:r>
      <w:r>
        <w:rPr>
          <w:rFonts w:ascii="Arial" w:hAnsi="Arial" w:cs="Arial"/>
          <w:b/>
          <w:iCs/>
          <w:color w:val="000000"/>
          <w:sz w:val="24"/>
          <w:szCs w:val="24"/>
        </w:rPr>
        <w:t>MÁXIMO</w:t>
      </w:r>
    </w:p>
    <w:p w:rsidR="005D632C" w:rsidRPr="002F4187" w:rsidRDefault="005D632C" w:rsidP="005D632C">
      <w:pPr>
        <w:shd w:val="clear" w:color="auto" w:fill="FFFFFF" w:themeFill="background1"/>
        <w:jc w:val="both"/>
        <w:rPr>
          <w:rFonts w:ascii="Arial" w:hAnsi="Arial" w:cs="Arial"/>
          <w:b/>
          <w:color w:val="000000" w:themeColor="text1"/>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853425">
        <w:rPr>
          <w:rFonts w:ascii="Arial" w:hAnsi="Arial" w:cs="Arial"/>
          <w:b/>
          <w:sz w:val="24"/>
          <w:szCs w:val="24"/>
        </w:rPr>
        <w:t>R$</w:t>
      </w:r>
      <w:r w:rsidRPr="00270C66">
        <w:rPr>
          <w:rFonts w:ascii="Arial" w:hAnsi="Arial" w:cs="Arial"/>
          <w:b/>
          <w:sz w:val="24"/>
          <w:szCs w:val="24"/>
        </w:rPr>
        <w:t xml:space="preserve"> </w:t>
      </w:r>
      <w:r w:rsidRPr="00853425">
        <w:rPr>
          <w:rFonts w:ascii="Arial" w:hAnsi="Arial" w:cs="Arial"/>
          <w:b/>
          <w:sz w:val="24"/>
          <w:szCs w:val="24"/>
        </w:rPr>
        <w:t>R</w:t>
      </w:r>
      <w:r w:rsidRPr="002F4187">
        <w:rPr>
          <w:rFonts w:ascii="Arial" w:hAnsi="Arial" w:cs="Arial"/>
          <w:b/>
          <w:color w:val="000000" w:themeColor="text1"/>
          <w:sz w:val="24"/>
          <w:szCs w:val="24"/>
        </w:rPr>
        <w:t>$</w:t>
      </w:r>
      <w:r w:rsidRPr="002F4187">
        <w:rPr>
          <w:rFonts w:ascii="Arial" w:hAnsi="Arial" w:cs="Arial"/>
          <w:b/>
          <w:bCs/>
          <w:color w:val="000000" w:themeColor="text1"/>
          <w:sz w:val="24"/>
          <w:szCs w:val="24"/>
        </w:rPr>
        <w:t>6.728.544,00 ( seis milhões, setecentos e vinte e oito mil, quinhentos e quarenta e quatro reais)</w:t>
      </w:r>
      <w:r w:rsidRPr="002F4187">
        <w:rPr>
          <w:rFonts w:ascii="Arial" w:hAnsi="Arial" w:cs="Arial"/>
          <w:b/>
          <w:color w:val="000000" w:themeColor="text1"/>
          <w:sz w:val="24"/>
          <w:szCs w:val="24"/>
        </w:rPr>
        <w:t>.</w:t>
      </w:r>
    </w:p>
    <w:p w:rsidR="005D632C" w:rsidRPr="00FD7CD1" w:rsidRDefault="005D632C" w:rsidP="005D632C">
      <w:pPr>
        <w:shd w:val="clear" w:color="auto" w:fill="FFFFFF" w:themeFill="background1"/>
        <w:jc w:val="both"/>
        <w:rPr>
          <w:rFonts w:ascii="Arial" w:hAnsi="Arial" w:cs="Arial"/>
          <w:b/>
          <w:bCs/>
          <w:sz w:val="24"/>
          <w:szCs w:val="24"/>
        </w:rPr>
      </w:pPr>
    </w:p>
    <w:p w:rsidR="005D632C" w:rsidRDefault="005D632C" w:rsidP="005D632C">
      <w:pPr>
        <w:shd w:val="clear" w:color="auto" w:fill="FFFFFF" w:themeFill="background1"/>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15 – </w:t>
      </w:r>
      <w:r>
        <w:rPr>
          <w:rFonts w:ascii="Arial" w:hAnsi="Arial" w:cs="Arial"/>
          <w:b/>
          <w:iCs/>
          <w:color w:val="000000"/>
          <w:sz w:val="24"/>
          <w:szCs w:val="24"/>
        </w:rPr>
        <w:t>CRITÉRIO DE JULGAMENTO</w:t>
      </w:r>
    </w:p>
    <w:p w:rsidR="005D632C" w:rsidRPr="004074DD" w:rsidRDefault="005D632C" w:rsidP="005D632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POR LOTE </w:t>
      </w:r>
      <w:r>
        <w:rPr>
          <w:rFonts w:ascii="Arial" w:hAnsi="Arial" w:cs="Arial"/>
          <w:color w:val="000000"/>
          <w:sz w:val="24"/>
          <w:szCs w:val="24"/>
        </w:rPr>
        <w:t>para o objeto licitado.</w:t>
      </w:r>
    </w:p>
    <w:p w:rsidR="005D632C" w:rsidRDefault="005D632C" w:rsidP="005D632C">
      <w:pPr>
        <w:autoSpaceDE w:val="0"/>
        <w:autoSpaceDN w:val="0"/>
        <w:adjustRightInd w:val="0"/>
        <w:jc w:val="both"/>
        <w:rPr>
          <w:rFonts w:ascii="Arial" w:hAnsi="Arial" w:cs="Arial"/>
          <w:b/>
          <w:color w:val="000000"/>
          <w:sz w:val="24"/>
          <w:szCs w:val="24"/>
        </w:rPr>
      </w:pPr>
    </w:p>
    <w:p w:rsidR="005D632C" w:rsidRDefault="005D632C" w:rsidP="005D632C">
      <w:pPr>
        <w:autoSpaceDE w:val="0"/>
        <w:autoSpaceDN w:val="0"/>
        <w:adjustRightInd w:val="0"/>
        <w:jc w:val="both"/>
        <w:rPr>
          <w:rFonts w:ascii="Arial" w:hAnsi="Arial" w:cs="Arial"/>
          <w:b/>
          <w:color w:val="000000"/>
          <w:sz w:val="24"/>
          <w:szCs w:val="24"/>
        </w:rPr>
      </w:pP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em campo próprio do sistema, manifestar a intenção de recorrer, quando lhe será concedido o prazo de 3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5D632C" w:rsidRDefault="005D632C" w:rsidP="005D632C">
      <w:pPr>
        <w:autoSpaceDE w:val="0"/>
        <w:autoSpaceDN w:val="0"/>
        <w:adjustRightInd w:val="0"/>
        <w:jc w:val="both"/>
        <w:rPr>
          <w:rFonts w:ascii="Arial" w:hAnsi="Arial" w:cs="Arial"/>
          <w:color w:val="000000"/>
          <w:sz w:val="24"/>
          <w:szCs w:val="24"/>
        </w:rPr>
      </w:pP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5D632C" w:rsidRPr="00F216FF"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5D632C"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5D632C" w:rsidRPr="00B174A5"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17.3. – Ocorrendo a hipótese indicada no item 16.2. deste Edital, caracterizar-se-á o descumprimento total da obrigação assumida pelo licitante vencedor e adjudicatário, com as sujeições às penalidades legais expressas na Lei nº 8.666/93.</w:t>
      </w: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18.1. – No caso de não cumprimento do prazo de entrega do objeto fixado no item 3 deste Edital, será aplicável à Contratada multa moratória de valor equivalente a 0,4% (quatro décimos percentuais), calculada sobre o valor total do contrato, por dia útil excedente ao respectivo prazo.</w:t>
      </w:r>
    </w:p>
    <w:p w:rsidR="005D632C" w:rsidRPr="00B174A5" w:rsidRDefault="005D632C" w:rsidP="005D632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5D632C" w:rsidRDefault="005D632C" w:rsidP="005D632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5D632C" w:rsidRDefault="005D632C" w:rsidP="005D632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5D632C" w:rsidRPr="00B16D36" w:rsidRDefault="005D632C" w:rsidP="005D632C">
      <w:pPr>
        <w:autoSpaceDE w:val="0"/>
        <w:autoSpaceDN w:val="0"/>
        <w:adjustRightInd w:val="0"/>
        <w:jc w:val="both"/>
        <w:rPr>
          <w:rFonts w:ascii="Arial" w:hAnsi="Arial" w:cs="Arial"/>
          <w:b/>
          <w:color w:val="000000" w:themeColor="text1"/>
          <w:sz w:val="24"/>
          <w:szCs w:val="24"/>
        </w:rPr>
      </w:pPr>
    </w:p>
    <w:p w:rsidR="005D632C" w:rsidRDefault="005D632C" w:rsidP="005D632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5D632C" w:rsidRDefault="005D632C" w:rsidP="005D632C">
      <w:pPr>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5D632C" w:rsidRDefault="005D632C" w:rsidP="005D632C">
      <w:pPr>
        <w:jc w:val="both"/>
        <w:rPr>
          <w:rFonts w:ascii="Arial" w:hAnsi="Arial" w:cs="Arial"/>
          <w:color w:val="000000" w:themeColor="text1"/>
          <w:sz w:val="24"/>
          <w:szCs w:val="24"/>
        </w:rPr>
      </w:pPr>
    </w:p>
    <w:p w:rsidR="005D632C" w:rsidRPr="00ED3C7E" w:rsidRDefault="005D632C" w:rsidP="005D632C">
      <w:pPr>
        <w:jc w:val="both"/>
        <w:rPr>
          <w:rFonts w:ascii="Arial" w:hAnsi="Arial" w:cs="Arial"/>
          <w:b/>
          <w:sz w:val="24"/>
          <w:szCs w:val="24"/>
        </w:rPr>
      </w:pPr>
      <w:r w:rsidRPr="00ED3C7E">
        <w:rPr>
          <w:rFonts w:ascii="Arial" w:hAnsi="Arial" w:cs="Arial"/>
          <w:b/>
          <w:color w:val="000000"/>
          <w:sz w:val="24"/>
          <w:szCs w:val="24"/>
        </w:rPr>
        <w:t>PARÁGRAFO PRIMEIRO</w:t>
      </w:r>
      <w:r w:rsidRPr="00ED3C7E">
        <w:rPr>
          <w:rFonts w:ascii="Arial" w:hAnsi="Arial" w:cs="Arial"/>
          <w:color w:val="000000"/>
          <w:sz w:val="24"/>
          <w:szCs w:val="24"/>
        </w:rPr>
        <w:t xml:space="preserve"> – A execução do serviço referente ao objeto de licitação deverá ser </w:t>
      </w:r>
      <w:r w:rsidRPr="00ED3C7E">
        <w:rPr>
          <w:rFonts w:ascii="Arial" w:hAnsi="Arial" w:cs="Arial"/>
          <w:b/>
          <w:sz w:val="24"/>
          <w:szCs w:val="24"/>
        </w:rPr>
        <w:t xml:space="preserve">em até 24 horas após solicitação das Secretarias, </w:t>
      </w:r>
      <w:r w:rsidRPr="00ED3C7E">
        <w:rPr>
          <w:rFonts w:ascii="Arial" w:hAnsi="Arial" w:cs="Arial"/>
          <w:sz w:val="24"/>
          <w:szCs w:val="24"/>
          <w:lang w:eastAsia="ar-SA"/>
        </w:rPr>
        <w:t>nos endereços fornecidos pelas Secretarias Solicitantes</w:t>
      </w:r>
      <w:r>
        <w:rPr>
          <w:rFonts w:ascii="Arial" w:hAnsi="Arial" w:cs="Arial"/>
          <w:sz w:val="24"/>
          <w:szCs w:val="24"/>
          <w:lang w:eastAsia="ar-SA"/>
        </w:rPr>
        <w:t>.</w:t>
      </w:r>
    </w:p>
    <w:p w:rsidR="005D632C" w:rsidRPr="00BA03A5" w:rsidRDefault="005D632C" w:rsidP="005D632C">
      <w:pPr>
        <w:jc w:val="both"/>
        <w:rPr>
          <w:rFonts w:ascii="Arial" w:hAnsi="Arial" w:cs="Arial"/>
          <w:b/>
          <w:sz w:val="24"/>
          <w:szCs w:val="24"/>
        </w:rPr>
      </w:pPr>
    </w:p>
    <w:p w:rsidR="005D632C" w:rsidRPr="00B16D36" w:rsidRDefault="005D632C" w:rsidP="005D632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5D632C" w:rsidRDefault="005D632C" w:rsidP="005D632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5D632C" w:rsidRPr="00BA03A5" w:rsidRDefault="005D632C" w:rsidP="005D632C">
      <w:pPr>
        <w:jc w:val="both"/>
        <w:rPr>
          <w:rFonts w:ascii="Arial" w:hAnsi="Arial" w:cs="Arial"/>
          <w:color w:val="000000" w:themeColor="text1"/>
          <w:sz w:val="24"/>
          <w:szCs w:val="24"/>
        </w:rPr>
      </w:pPr>
    </w:p>
    <w:p w:rsidR="005D632C" w:rsidRDefault="005D632C" w:rsidP="005D632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5D632C" w:rsidRPr="00F84F87" w:rsidRDefault="005D632C" w:rsidP="005D632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5D632C" w:rsidRPr="00B16D36" w:rsidRDefault="005D632C" w:rsidP="005D632C">
      <w:pPr>
        <w:autoSpaceDE w:val="0"/>
        <w:autoSpaceDN w:val="0"/>
        <w:adjustRightInd w:val="0"/>
        <w:jc w:val="both"/>
        <w:rPr>
          <w:rFonts w:ascii="Arial" w:hAnsi="Arial" w:cs="Arial"/>
          <w:b/>
          <w:iCs/>
          <w:color w:val="000000" w:themeColor="text1"/>
          <w:sz w:val="24"/>
          <w:szCs w:val="24"/>
        </w:rPr>
      </w:pPr>
    </w:p>
    <w:p w:rsidR="005D632C" w:rsidRPr="00B16D36" w:rsidRDefault="005D632C" w:rsidP="005D632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5D632C" w:rsidRPr="00B16D36" w:rsidRDefault="005D632C" w:rsidP="005D632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5D632C" w:rsidRPr="00B16D36" w:rsidRDefault="005D632C" w:rsidP="005D632C">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w:t>
      </w:r>
      <w:r>
        <w:rPr>
          <w:rFonts w:ascii="Arial" w:hAnsi="Arial" w:cs="Arial"/>
          <w:color w:val="000000" w:themeColor="text1"/>
          <w:sz w:val="24"/>
          <w:szCs w:val="24"/>
        </w:rPr>
        <w:t xml:space="preserve">e EDITAL DE LICITAÇAO </w:t>
      </w:r>
      <w:r w:rsidRPr="00B16D36">
        <w:rPr>
          <w:rFonts w:ascii="Arial" w:hAnsi="Arial" w:cs="Arial"/>
          <w:color w:val="000000" w:themeColor="text1"/>
          <w:sz w:val="24"/>
          <w:szCs w:val="24"/>
        </w:rPr>
        <w:t>serão regidos pela lei 8.666/93.</w:t>
      </w:r>
    </w:p>
    <w:p w:rsidR="005D632C" w:rsidRDefault="005D632C" w:rsidP="005D632C">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5D632C" w:rsidRDefault="005D632C" w:rsidP="005D632C">
      <w:pPr>
        <w:autoSpaceDE w:val="0"/>
        <w:autoSpaceDN w:val="0"/>
        <w:adjustRightInd w:val="0"/>
        <w:spacing w:beforeLines="60" w:afterLines="60"/>
        <w:jc w:val="both"/>
        <w:rPr>
          <w:rFonts w:ascii="Arial" w:hAnsi="Arial" w:cs="Arial"/>
          <w:color w:val="000000" w:themeColor="text1"/>
          <w:sz w:val="24"/>
          <w:szCs w:val="24"/>
        </w:rPr>
      </w:pPr>
    </w:p>
    <w:p w:rsidR="005D632C" w:rsidRDefault="005D632C" w:rsidP="005D632C">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Pr>
          <w:rFonts w:ascii="Arial" w:hAnsi="Arial" w:cs="Arial"/>
          <w:color w:val="000000" w:themeColor="text1"/>
          <w:sz w:val="24"/>
          <w:szCs w:val="24"/>
        </w:rPr>
        <w:t xml:space="preserve">12 </w:t>
      </w:r>
      <w:r w:rsidRPr="00B16D36">
        <w:rPr>
          <w:rFonts w:ascii="Arial" w:hAnsi="Arial" w:cs="Arial"/>
          <w:color w:val="000000" w:themeColor="text1"/>
          <w:sz w:val="24"/>
          <w:szCs w:val="24"/>
        </w:rPr>
        <w:t xml:space="preserve">de </w:t>
      </w:r>
      <w:r>
        <w:rPr>
          <w:rFonts w:ascii="Arial" w:hAnsi="Arial" w:cs="Arial"/>
          <w:color w:val="000000" w:themeColor="text1"/>
          <w:sz w:val="24"/>
          <w:szCs w:val="24"/>
        </w:rPr>
        <w:t xml:space="preserve">maio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5D632C" w:rsidRDefault="005D632C" w:rsidP="005D632C">
      <w:pPr>
        <w:autoSpaceDE w:val="0"/>
        <w:autoSpaceDN w:val="0"/>
        <w:adjustRightInd w:val="0"/>
        <w:spacing w:beforeLines="60" w:afterLines="60"/>
        <w:jc w:val="center"/>
        <w:rPr>
          <w:rFonts w:ascii="Arial" w:hAnsi="Arial" w:cs="Arial"/>
          <w:color w:val="000000" w:themeColor="text1"/>
          <w:sz w:val="24"/>
          <w:szCs w:val="24"/>
        </w:rPr>
      </w:pPr>
    </w:p>
    <w:p w:rsidR="005D632C" w:rsidRDefault="005D632C" w:rsidP="005D632C">
      <w:pPr>
        <w:autoSpaceDE w:val="0"/>
        <w:autoSpaceDN w:val="0"/>
        <w:adjustRightInd w:val="0"/>
        <w:spacing w:beforeLines="60" w:afterLines="60"/>
        <w:jc w:val="center"/>
        <w:rPr>
          <w:rFonts w:ascii="Arial" w:hAnsi="Arial" w:cs="Arial"/>
          <w:color w:val="000000" w:themeColor="text1"/>
          <w:sz w:val="24"/>
          <w:szCs w:val="24"/>
        </w:rPr>
      </w:pPr>
    </w:p>
    <w:p w:rsidR="005D632C" w:rsidRPr="00270C66" w:rsidRDefault="005D632C" w:rsidP="005D632C">
      <w:pPr>
        <w:jc w:val="center"/>
        <w:rPr>
          <w:rFonts w:ascii="Arial" w:hAnsi="Arial" w:cs="Arial"/>
          <w:b/>
          <w:sz w:val="24"/>
          <w:szCs w:val="24"/>
        </w:rPr>
      </w:pPr>
      <w:r w:rsidRPr="00270C66">
        <w:rPr>
          <w:rFonts w:ascii="Arial" w:hAnsi="Arial" w:cs="Arial"/>
          <w:b/>
          <w:sz w:val="24"/>
          <w:szCs w:val="24"/>
        </w:rPr>
        <w:t>Esmael Silva Abou Hassan</w:t>
      </w:r>
    </w:p>
    <w:p w:rsidR="005D632C" w:rsidRPr="00F04EF7" w:rsidRDefault="005D632C" w:rsidP="005D632C">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2"/>
          <w:szCs w:val="22"/>
        </w:rPr>
      </w:pPr>
    </w:p>
    <w:p w:rsidR="005D632C" w:rsidRDefault="005D632C" w:rsidP="005D632C">
      <w:pPr>
        <w:autoSpaceDE w:val="0"/>
        <w:autoSpaceDN w:val="0"/>
        <w:adjustRightInd w:val="0"/>
        <w:jc w:val="center"/>
        <w:rPr>
          <w:rFonts w:ascii="Arial" w:hAnsi="Arial" w:cs="Arial"/>
          <w:b/>
          <w:bCs/>
          <w:color w:val="000000" w:themeColor="text1"/>
          <w:sz w:val="24"/>
          <w:szCs w:val="24"/>
        </w:rPr>
      </w:pPr>
    </w:p>
    <w:p w:rsidR="005D632C" w:rsidRPr="00270C66" w:rsidRDefault="005D632C" w:rsidP="005D632C">
      <w:pPr>
        <w:autoSpaceDE w:val="0"/>
        <w:autoSpaceDN w:val="0"/>
        <w:adjustRightInd w:val="0"/>
        <w:jc w:val="center"/>
        <w:rPr>
          <w:rFonts w:ascii="Arial" w:hAnsi="Arial" w:cs="Arial"/>
          <w:b/>
          <w:bCs/>
          <w:color w:val="000000" w:themeColor="text1"/>
          <w:sz w:val="24"/>
          <w:szCs w:val="24"/>
        </w:rPr>
      </w:pPr>
      <w:r w:rsidRPr="00270C66">
        <w:rPr>
          <w:rFonts w:ascii="Arial" w:hAnsi="Arial" w:cs="Arial"/>
          <w:b/>
          <w:bCs/>
          <w:color w:val="000000" w:themeColor="text1"/>
          <w:sz w:val="24"/>
          <w:szCs w:val="24"/>
        </w:rPr>
        <w:t>ANEXO I</w:t>
      </w:r>
    </w:p>
    <w:p w:rsidR="005D632C" w:rsidRPr="00270C66" w:rsidRDefault="005D632C" w:rsidP="005D632C">
      <w:pPr>
        <w:autoSpaceDE w:val="0"/>
        <w:autoSpaceDN w:val="0"/>
        <w:adjustRightInd w:val="0"/>
        <w:jc w:val="center"/>
        <w:rPr>
          <w:rFonts w:ascii="Arial" w:hAnsi="Arial" w:cs="Arial"/>
          <w:b/>
          <w:bCs/>
          <w:color w:val="000000" w:themeColor="text1"/>
          <w:sz w:val="24"/>
          <w:szCs w:val="24"/>
        </w:rPr>
      </w:pPr>
    </w:p>
    <w:p w:rsidR="005D632C" w:rsidRPr="00270C66" w:rsidRDefault="005D632C" w:rsidP="005D632C">
      <w:pPr>
        <w:autoSpaceDE w:val="0"/>
        <w:autoSpaceDN w:val="0"/>
        <w:adjustRightInd w:val="0"/>
        <w:jc w:val="center"/>
        <w:rPr>
          <w:rFonts w:ascii="Arial" w:hAnsi="Arial" w:cs="Arial"/>
          <w:b/>
          <w:bCs/>
          <w:color w:val="000000" w:themeColor="text1"/>
          <w:sz w:val="24"/>
          <w:szCs w:val="24"/>
        </w:rPr>
      </w:pPr>
      <w:r w:rsidRPr="00270C66">
        <w:rPr>
          <w:rFonts w:ascii="Arial" w:hAnsi="Arial" w:cs="Arial"/>
          <w:b/>
          <w:bCs/>
          <w:color w:val="000000" w:themeColor="text1"/>
          <w:sz w:val="24"/>
          <w:szCs w:val="24"/>
        </w:rPr>
        <w:t>PROJETO BÁSICO</w:t>
      </w:r>
    </w:p>
    <w:p w:rsidR="005D632C" w:rsidRPr="00270C66" w:rsidRDefault="005D632C" w:rsidP="005D632C">
      <w:pPr>
        <w:autoSpaceDE w:val="0"/>
        <w:autoSpaceDN w:val="0"/>
        <w:adjustRightInd w:val="0"/>
        <w:spacing w:beforeLines="60" w:afterLines="60"/>
        <w:jc w:val="both"/>
        <w:rPr>
          <w:rFonts w:ascii="Arial" w:hAnsi="Arial" w:cs="Arial"/>
          <w:b/>
          <w:color w:val="000000" w:themeColor="text1"/>
          <w:sz w:val="24"/>
          <w:szCs w:val="24"/>
        </w:rPr>
      </w:pPr>
      <w:r w:rsidRPr="00270C66">
        <w:rPr>
          <w:rFonts w:ascii="Arial" w:hAnsi="Arial" w:cs="Arial"/>
          <w:b/>
          <w:color w:val="000000" w:themeColor="text1"/>
          <w:sz w:val="24"/>
          <w:szCs w:val="24"/>
        </w:rPr>
        <w:t>1 - DO OBJETO</w:t>
      </w:r>
    </w:p>
    <w:p w:rsidR="005D632C" w:rsidRPr="00270C66" w:rsidRDefault="005D632C" w:rsidP="005D632C">
      <w:pPr>
        <w:pStyle w:val="PargrafodaLista"/>
        <w:numPr>
          <w:ilvl w:val="1"/>
          <w:numId w:val="19"/>
        </w:numPr>
        <w:jc w:val="both"/>
        <w:rPr>
          <w:rFonts w:ascii="Arial" w:hAnsi="Arial" w:cs="Arial"/>
          <w:color w:val="000000" w:themeColor="text1"/>
          <w:sz w:val="24"/>
          <w:szCs w:val="24"/>
        </w:rPr>
      </w:pPr>
      <w:r w:rsidRPr="00270C66">
        <w:rPr>
          <w:rFonts w:ascii="Arial" w:hAnsi="Arial" w:cs="Arial"/>
          <w:color w:val="000000" w:themeColor="text1"/>
          <w:sz w:val="24"/>
          <w:szCs w:val="24"/>
        </w:rPr>
        <w:t xml:space="preserve">O objeto deste procedimento de licitação é a </w:t>
      </w:r>
      <w:r w:rsidRPr="00270C66">
        <w:rPr>
          <w:rFonts w:ascii="Arial" w:hAnsi="Arial" w:cs="Arial"/>
          <w:b/>
          <w:color w:val="000000" w:themeColor="text1"/>
          <w:sz w:val="24"/>
          <w:szCs w:val="24"/>
        </w:rPr>
        <w:t xml:space="preserve">CONTRATAÇÃO DE EMPRESA PARA PRESTAÇÃO DE SERVIÇOS MÉDICOS, </w:t>
      </w:r>
      <w:r w:rsidRPr="00270C66">
        <w:rPr>
          <w:rFonts w:ascii="Arial" w:hAnsi="Arial" w:cs="Arial"/>
          <w:color w:val="000000" w:themeColor="text1"/>
          <w:sz w:val="24"/>
          <w:szCs w:val="24"/>
        </w:rPr>
        <w:t>conforme</w:t>
      </w:r>
      <w:r w:rsidRPr="00270C66">
        <w:rPr>
          <w:rFonts w:ascii="Arial" w:hAnsi="Arial"/>
          <w:color w:val="000000" w:themeColor="text1"/>
          <w:sz w:val="24"/>
          <w:szCs w:val="24"/>
        </w:rPr>
        <w:t xml:space="preserve"> as características e </w:t>
      </w:r>
      <w:r w:rsidRPr="00270C66">
        <w:rPr>
          <w:rFonts w:ascii="Arial" w:hAnsi="Arial" w:cs="Arial"/>
          <w:color w:val="000000" w:themeColor="text1"/>
          <w:sz w:val="24"/>
          <w:szCs w:val="24"/>
        </w:rPr>
        <w:t>especificações constantes n</w:t>
      </w:r>
      <w:r>
        <w:rPr>
          <w:rFonts w:ascii="Arial" w:hAnsi="Arial" w:cs="Arial"/>
          <w:color w:val="000000" w:themeColor="text1"/>
          <w:sz w:val="24"/>
          <w:szCs w:val="24"/>
        </w:rPr>
        <w:t xml:space="preserve">este </w:t>
      </w:r>
      <w:r w:rsidRPr="00270C66">
        <w:rPr>
          <w:rFonts w:ascii="Arial" w:hAnsi="Arial" w:cs="Arial"/>
          <w:b/>
          <w:bCs/>
          <w:color w:val="000000" w:themeColor="text1"/>
          <w:sz w:val="24"/>
          <w:szCs w:val="24"/>
        </w:rPr>
        <w:t>Anexo</w:t>
      </w:r>
      <w:r w:rsidRPr="00270C66">
        <w:rPr>
          <w:rFonts w:ascii="Arial" w:hAnsi="Arial" w:cs="Arial"/>
          <w:color w:val="000000" w:themeColor="text1"/>
          <w:sz w:val="24"/>
          <w:szCs w:val="24"/>
        </w:rPr>
        <w:t>.</w:t>
      </w:r>
    </w:p>
    <w:p w:rsidR="005D632C" w:rsidRPr="009C65D5" w:rsidRDefault="005D632C" w:rsidP="005D632C">
      <w:pPr>
        <w:pStyle w:val="PargrafodaLista"/>
        <w:numPr>
          <w:ilvl w:val="1"/>
          <w:numId w:val="19"/>
        </w:numPr>
        <w:jc w:val="both"/>
        <w:rPr>
          <w:rFonts w:ascii="Arial" w:hAnsi="Arial" w:cs="Arial"/>
          <w:color w:val="000000" w:themeColor="text1"/>
          <w:sz w:val="24"/>
          <w:szCs w:val="24"/>
        </w:rPr>
      </w:pPr>
      <w:r w:rsidRPr="009C65D5">
        <w:rPr>
          <w:rFonts w:ascii="Arial" w:hAnsi="Arial" w:cs="Arial"/>
          <w:color w:val="000000" w:themeColor="text1"/>
          <w:sz w:val="24"/>
          <w:szCs w:val="24"/>
        </w:rPr>
        <w:t xml:space="preserve">O valor máximo global é de </w:t>
      </w:r>
      <w:r w:rsidRPr="009C65D5">
        <w:rPr>
          <w:rFonts w:ascii="Arial" w:hAnsi="Arial" w:cs="Arial"/>
          <w:b/>
          <w:bCs/>
          <w:color w:val="000000" w:themeColor="text1"/>
          <w:sz w:val="24"/>
          <w:szCs w:val="24"/>
        </w:rPr>
        <w:t>R$6.728.544,00 ( seis milhões, setecentos e vinte e oito mil, quinhentos e quarenta e quatro reais)</w:t>
      </w:r>
      <w:r w:rsidRPr="009C65D5">
        <w:rPr>
          <w:rFonts w:ascii="Arial" w:hAnsi="Arial" w:cs="Arial"/>
          <w:bCs/>
          <w:color w:val="000000" w:themeColor="text1"/>
          <w:sz w:val="24"/>
          <w:szCs w:val="24"/>
        </w:rPr>
        <w:t xml:space="preserve">, </w:t>
      </w:r>
      <w:r w:rsidRPr="009C65D5">
        <w:rPr>
          <w:rFonts w:ascii="Arial" w:hAnsi="Arial" w:cs="Arial"/>
          <w:color w:val="000000" w:themeColor="text1"/>
          <w:sz w:val="24"/>
          <w:szCs w:val="24"/>
        </w:rPr>
        <w:t>conforme especificado abaixo:</w:t>
      </w:r>
    </w:p>
    <w:p w:rsidR="005D632C" w:rsidRPr="009C65D5" w:rsidRDefault="005D632C" w:rsidP="005D632C">
      <w:pPr>
        <w:jc w:val="both"/>
        <w:rPr>
          <w:rFonts w:ascii="Arial" w:hAnsi="Arial" w:cs="Arial"/>
          <w:color w:val="000000" w:themeColor="text1"/>
          <w:sz w:val="24"/>
          <w:szCs w:val="24"/>
        </w:rPr>
      </w:pPr>
    </w:p>
    <w:tbl>
      <w:tblPr>
        <w:tblW w:w="9161" w:type="dxa"/>
        <w:tblInd w:w="51" w:type="dxa"/>
        <w:tblCellMar>
          <w:left w:w="70" w:type="dxa"/>
          <w:right w:w="70" w:type="dxa"/>
        </w:tblCellMar>
        <w:tblLook w:val="04A0"/>
      </w:tblPr>
      <w:tblGrid>
        <w:gridCol w:w="736"/>
        <w:gridCol w:w="816"/>
        <w:gridCol w:w="1012"/>
        <w:gridCol w:w="3706"/>
        <w:gridCol w:w="1120"/>
        <w:gridCol w:w="212"/>
        <w:gridCol w:w="1559"/>
      </w:tblGrid>
      <w:tr w:rsidR="005D632C" w:rsidRPr="00270C66" w:rsidTr="00E517E0">
        <w:trPr>
          <w:trHeight w:val="300"/>
        </w:trPr>
        <w:tc>
          <w:tcPr>
            <w:tcW w:w="91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p>
          <w:p w:rsidR="005D632C" w:rsidRPr="009B3F18" w:rsidRDefault="005D632C" w:rsidP="00E517E0">
            <w:pPr>
              <w:jc w:val="center"/>
              <w:rPr>
                <w:rFonts w:ascii="Arial" w:hAnsi="Arial" w:cs="Arial"/>
                <w:b/>
                <w:bCs/>
                <w:color w:val="000000" w:themeColor="text1"/>
                <w:sz w:val="28"/>
                <w:szCs w:val="28"/>
              </w:rPr>
            </w:pPr>
            <w:r w:rsidRPr="009B3F18">
              <w:rPr>
                <w:rFonts w:ascii="Arial" w:hAnsi="Arial" w:cs="Arial"/>
                <w:b/>
                <w:bCs/>
                <w:color w:val="000000" w:themeColor="text1"/>
                <w:sz w:val="28"/>
                <w:szCs w:val="28"/>
              </w:rPr>
              <w:t>LOTE 01</w:t>
            </w:r>
          </w:p>
          <w:p w:rsidR="005D632C" w:rsidRPr="009B3F18" w:rsidRDefault="005D632C" w:rsidP="00E517E0">
            <w:pPr>
              <w:jc w:val="center"/>
              <w:rPr>
                <w:rFonts w:ascii="Arial" w:hAnsi="Arial" w:cs="Arial"/>
                <w:b/>
                <w:bCs/>
                <w:color w:val="000000" w:themeColor="text1"/>
                <w:sz w:val="24"/>
                <w:szCs w:val="24"/>
              </w:rPr>
            </w:pPr>
          </w:p>
        </w:tc>
      </w:tr>
      <w:tr w:rsidR="005D632C" w:rsidRPr="00270C66" w:rsidTr="00E517E0">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D632C" w:rsidRPr="00270C66" w:rsidRDefault="005D632C" w:rsidP="00E517E0">
            <w:pPr>
              <w:jc w:val="center"/>
              <w:rPr>
                <w:rFonts w:ascii="Arial" w:hAnsi="Arial" w:cs="Arial"/>
                <w:b/>
                <w:bCs/>
                <w:color w:val="000000" w:themeColor="text1"/>
                <w:sz w:val="24"/>
                <w:szCs w:val="24"/>
              </w:rPr>
            </w:pPr>
            <w:r w:rsidRPr="00270C66">
              <w:rPr>
                <w:rFonts w:ascii="Arial" w:hAnsi="Arial" w:cs="Arial"/>
                <w:b/>
                <w:bCs/>
                <w:color w:val="000000" w:themeColor="text1"/>
                <w:sz w:val="24"/>
                <w:szCs w:val="24"/>
              </w:rPr>
              <w:t>ITEM</w:t>
            </w:r>
          </w:p>
        </w:tc>
        <w:tc>
          <w:tcPr>
            <w:tcW w:w="8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QTD</w:t>
            </w:r>
          </w:p>
        </w:tc>
        <w:tc>
          <w:tcPr>
            <w:tcW w:w="10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UNID</w:t>
            </w:r>
          </w:p>
        </w:tc>
        <w:tc>
          <w:tcPr>
            <w:tcW w:w="37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ESPECIFICAÇÃO</w:t>
            </w:r>
          </w:p>
        </w:tc>
        <w:tc>
          <w:tcPr>
            <w:tcW w:w="133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UNIT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TOTAL</w:t>
            </w:r>
          </w:p>
        </w:tc>
      </w:tr>
      <w:tr w:rsidR="005D632C" w:rsidRPr="00F216BB" w:rsidTr="00E517E0">
        <w:trPr>
          <w:trHeight w:val="975"/>
        </w:trPr>
        <w:tc>
          <w:tcPr>
            <w:tcW w:w="736" w:type="dxa"/>
            <w:tcBorders>
              <w:top w:val="nil"/>
              <w:left w:val="single" w:sz="4" w:space="0" w:color="auto"/>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b/>
                <w:bCs/>
                <w:sz w:val="22"/>
                <w:szCs w:val="22"/>
              </w:rPr>
            </w:pPr>
            <w:r w:rsidRPr="00F216BB">
              <w:rPr>
                <w:rFonts w:ascii="Arial" w:hAnsi="Arial" w:cs="Arial"/>
                <w:b/>
                <w:bCs/>
                <w:sz w:val="22"/>
                <w:szCs w:val="22"/>
              </w:rPr>
              <w:t>Contratação de empresa especializada em prestação de serviços médicos</w:t>
            </w:r>
          </w:p>
        </w:tc>
        <w:tc>
          <w:tcPr>
            <w:tcW w:w="1332" w:type="dxa"/>
            <w:gridSpan w:val="2"/>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rPr>
                <w:rFonts w:ascii="Arial" w:hAnsi="Arial" w:cs="Arial"/>
              </w:rPr>
            </w:pPr>
            <w:r w:rsidRPr="00F216BB">
              <w:rPr>
                <w:rFonts w:ascii="Arial" w:hAnsi="Arial" w:cs="Arial"/>
              </w:rPr>
              <w:t> </w:t>
            </w:r>
          </w:p>
        </w:tc>
      </w:tr>
      <w:tr w:rsidR="005D632C" w:rsidRPr="00F216BB" w:rsidTr="00E517E0">
        <w:trPr>
          <w:trHeight w:val="600"/>
        </w:trPr>
        <w:tc>
          <w:tcPr>
            <w:tcW w:w="736" w:type="dxa"/>
            <w:tcBorders>
              <w:top w:val="nil"/>
              <w:left w:val="single" w:sz="4" w:space="0" w:color="auto"/>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Plantão no Pronto Socorro</w:t>
            </w:r>
          </w:p>
        </w:tc>
        <w:tc>
          <w:tcPr>
            <w:tcW w:w="1332" w:type="dxa"/>
            <w:gridSpan w:val="2"/>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rPr>
                <w:rFonts w:ascii="Arial" w:hAnsi="Arial" w:cs="Arial"/>
              </w:rPr>
            </w:pPr>
            <w:r w:rsidRPr="00F216BB">
              <w:rPr>
                <w:rFonts w:ascii="Arial" w:hAnsi="Arial" w:cs="Arial"/>
              </w:rPr>
              <w:t> </w:t>
            </w:r>
          </w:p>
        </w:tc>
      </w:tr>
      <w:tr w:rsidR="005D632C" w:rsidRPr="00F216BB" w:rsidTr="00E517E0">
        <w:trPr>
          <w:trHeight w:val="63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26.280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sz w:val="22"/>
                <w:szCs w:val="22"/>
              </w:rPr>
            </w:pPr>
            <w:r w:rsidRPr="00F216BB">
              <w:rPr>
                <w:rFonts w:ascii="Arial" w:hAnsi="Arial" w:cs="Arial"/>
                <w:sz w:val="22"/>
                <w:szCs w:val="22"/>
              </w:rPr>
              <w:t>03 Médicos Emergencistas.</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85,00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2.233.800,00</w:t>
            </w:r>
          </w:p>
        </w:tc>
      </w:tr>
      <w:tr w:rsidR="005D632C" w:rsidRPr="00F216BB" w:rsidTr="00E517E0">
        <w:trPr>
          <w:trHeight w:val="106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ao público em geral no Hospital Hospital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97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- 03 Médicos Emergencistas, para plantão presencial 24 horas dia, 365 dias ano.</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55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Default="005D632C" w:rsidP="00E517E0">
            <w:pPr>
              <w:jc w:val="center"/>
              <w:rPr>
                <w:rFonts w:ascii="Arial" w:hAnsi="Arial" w:cs="Arial"/>
                <w:b/>
                <w:sz w:val="28"/>
                <w:szCs w:val="28"/>
              </w:rPr>
            </w:pPr>
          </w:p>
          <w:p w:rsidR="005D632C" w:rsidRDefault="005D632C" w:rsidP="00E517E0">
            <w:pPr>
              <w:jc w:val="center"/>
              <w:rPr>
                <w:rFonts w:ascii="Arial" w:hAnsi="Arial" w:cs="Arial"/>
                <w:b/>
                <w:sz w:val="28"/>
                <w:szCs w:val="28"/>
              </w:rPr>
            </w:pPr>
            <w:r w:rsidRPr="009B3F18">
              <w:rPr>
                <w:rFonts w:ascii="Arial" w:hAnsi="Arial" w:cs="Arial"/>
                <w:b/>
                <w:sz w:val="28"/>
                <w:szCs w:val="28"/>
              </w:rPr>
              <w:t>LOTE 02</w:t>
            </w:r>
          </w:p>
          <w:p w:rsidR="005D632C" w:rsidRPr="009B3F18" w:rsidRDefault="005D632C" w:rsidP="00E517E0">
            <w:pPr>
              <w:jc w:val="center"/>
              <w:rPr>
                <w:rFonts w:ascii="Arial" w:hAnsi="Arial" w:cs="Arial"/>
                <w:b/>
                <w:sz w:val="28"/>
                <w:szCs w:val="28"/>
              </w:rPr>
            </w:pPr>
          </w:p>
        </w:tc>
      </w:tr>
      <w:tr w:rsidR="005D632C" w:rsidRPr="00F216BB" w:rsidTr="00E517E0">
        <w:trPr>
          <w:trHeight w:val="55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Médicos Especialistas</w:t>
            </w:r>
          </w:p>
        </w:tc>
        <w:tc>
          <w:tcPr>
            <w:tcW w:w="1332" w:type="dxa"/>
            <w:gridSpan w:val="2"/>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208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6.000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Especialidade: Cardiologia; Medicina do Trabalho; Ortopedia; Gastroenterologia; Ginecologia/Obstetrícia; Neurologia; Dermatologia; Urologia; Geriatria; Otorrinolaringologia; Cirurgia Geral (para realizar cirurgias ambulatoriais); e outras especialidades não citadas.</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95,15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570.900,00</w:t>
            </w:r>
          </w:p>
        </w:tc>
      </w:tr>
      <w:tr w:rsidR="005D632C" w:rsidRPr="00F216BB" w:rsidTr="00E517E0">
        <w:trPr>
          <w:trHeight w:val="1080"/>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ambulatorial no Hospital Nossa Senhora dos Navegantes e Postos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145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No mínimo dois especialistas por dia, com escala de 08 horas dia a serem definidas pela Secretaria de Saúde, para plantão presencial com agendamento mínimo de 32 consultas/dia.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73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9B3F18" w:rsidRDefault="005D632C" w:rsidP="00E517E0">
            <w:pPr>
              <w:jc w:val="center"/>
              <w:rPr>
                <w:rFonts w:ascii="Arial" w:hAnsi="Arial" w:cs="Arial"/>
                <w:b/>
                <w:sz w:val="28"/>
                <w:szCs w:val="28"/>
              </w:rPr>
            </w:pPr>
            <w:r w:rsidRPr="009B3F18">
              <w:rPr>
                <w:rFonts w:ascii="Arial" w:hAnsi="Arial" w:cs="Arial"/>
                <w:b/>
                <w:sz w:val="28"/>
                <w:szCs w:val="28"/>
              </w:rPr>
              <w:t>LOTE 03</w:t>
            </w:r>
          </w:p>
        </w:tc>
      </w:tr>
      <w:tr w:rsidR="005D632C" w:rsidRPr="00F216BB" w:rsidTr="00E517E0">
        <w:trPr>
          <w:trHeight w:val="73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Médicos Especialistas Mensalistas</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78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mês</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sz w:val="22"/>
                <w:szCs w:val="22"/>
              </w:rPr>
            </w:pPr>
            <w:r w:rsidRPr="00F216BB">
              <w:rPr>
                <w:rFonts w:ascii="Arial" w:hAnsi="Arial" w:cs="Arial"/>
                <w:sz w:val="22"/>
                <w:szCs w:val="22"/>
              </w:rPr>
              <w:t>02 Médicos - Especialistas: 01 Ginecologista/Obstetra; 01 Pediatra.</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28.000,00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336.000,00</w:t>
            </w:r>
          </w:p>
        </w:tc>
      </w:tr>
      <w:tr w:rsidR="005D632C" w:rsidRPr="00F216BB" w:rsidTr="00E517E0">
        <w:trPr>
          <w:trHeight w:val="1151"/>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ambulatorial no Hospital Nossa Senhora dos Navegantes e Postos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73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- 08 horas diurnas, 05 dias na semana.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669"/>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Pr="009B3F18" w:rsidRDefault="005D632C" w:rsidP="00E517E0">
            <w:pPr>
              <w:jc w:val="center"/>
              <w:rPr>
                <w:rFonts w:ascii="Arial" w:hAnsi="Arial" w:cs="Arial"/>
                <w:b/>
                <w:sz w:val="28"/>
                <w:szCs w:val="28"/>
              </w:rPr>
            </w:pPr>
            <w:r w:rsidRPr="009B3F18">
              <w:rPr>
                <w:rFonts w:ascii="Arial" w:hAnsi="Arial" w:cs="Arial"/>
                <w:b/>
                <w:sz w:val="28"/>
                <w:szCs w:val="28"/>
              </w:rPr>
              <w:t>LOTE 04</w:t>
            </w:r>
          </w:p>
        </w:tc>
      </w:tr>
      <w:tr w:rsidR="005D632C" w:rsidRPr="00F216BB" w:rsidTr="00E517E0">
        <w:trPr>
          <w:trHeight w:val="669"/>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Médicos da Estratégia de Saúde da Família</w:t>
            </w:r>
          </w:p>
        </w:tc>
        <w:tc>
          <w:tcPr>
            <w:tcW w:w="1332" w:type="dxa"/>
            <w:gridSpan w:val="2"/>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707"/>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mês</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 xml:space="preserve">08 Médicos - Médico da Estratégia de Saúde da Família (ESF)                                                        </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96.000,00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1.152.000,00</w:t>
            </w:r>
          </w:p>
        </w:tc>
      </w:tr>
      <w:tr w:rsidR="005D632C" w:rsidRPr="00F216BB" w:rsidTr="00E517E0">
        <w:trPr>
          <w:trHeight w:val="833"/>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 xml:space="preserve">Local de serviço:Atendimento ao público nas diversas unidades de Estratégia de Saúde da Família.                   </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573"/>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- 08 horas diurnas, 05 dias na semana.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46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Default="005D632C" w:rsidP="00E517E0">
            <w:pPr>
              <w:jc w:val="center"/>
              <w:rPr>
                <w:rFonts w:ascii="Arial" w:hAnsi="Arial" w:cs="Arial"/>
                <w:b/>
                <w:sz w:val="28"/>
                <w:szCs w:val="28"/>
              </w:rPr>
            </w:pPr>
          </w:p>
          <w:p w:rsidR="005D632C" w:rsidRDefault="005D632C" w:rsidP="00E517E0">
            <w:pPr>
              <w:jc w:val="center"/>
              <w:rPr>
                <w:rFonts w:ascii="Arial" w:hAnsi="Arial" w:cs="Arial"/>
                <w:b/>
                <w:sz w:val="28"/>
                <w:szCs w:val="28"/>
              </w:rPr>
            </w:pPr>
            <w:r w:rsidRPr="009B3F18">
              <w:rPr>
                <w:rFonts w:ascii="Arial" w:hAnsi="Arial" w:cs="Arial"/>
                <w:b/>
                <w:sz w:val="28"/>
                <w:szCs w:val="28"/>
              </w:rPr>
              <w:t>LOTE 0</w:t>
            </w:r>
            <w:r>
              <w:rPr>
                <w:rFonts w:ascii="Arial" w:hAnsi="Arial" w:cs="Arial"/>
                <w:b/>
                <w:sz w:val="28"/>
                <w:szCs w:val="28"/>
              </w:rPr>
              <w:t>5</w:t>
            </w:r>
          </w:p>
          <w:p w:rsidR="005D632C" w:rsidRPr="00F216BB" w:rsidRDefault="005D632C" w:rsidP="00E517E0">
            <w:pPr>
              <w:jc w:val="center"/>
              <w:rPr>
                <w:rFonts w:ascii="Arial" w:hAnsi="Arial" w:cs="Arial"/>
              </w:rPr>
            </w:pPr>
          </w:p>
        </w:tc>
      </w:tr>
      <w:tr w:rsidR="005D632C" w:rsidRPr="00F216BB" w:rsidTr="00E517E0">
        <w:trPr>
          <w:trHeight w:val="46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Clínicos Gerais para temporada</w:t>
            </w:r>
          </w:p>
        </w:tc>
        <w:tc>
          <w:tcPr>
            <w:tcW w:w="1332" w:type="dxa"/>
            <w:gridSpan w:val="2"/>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61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5.760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02 Médicos - Especialidade: Clínica Geral.</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95,15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548.064,00</w:t>
            </w:r>
          </w:p>
        </w:tc>
      </w:tr>
      <w:tr w:rsidR="005D632C" w:rsidRPr="00F216BB" w:rsidTr="00E517E0">
        <w:trPr>
          <w:trHeight w:val="100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ao público em geral no Hospital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1650"/>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Plantão presencial 24 horas dia, 120 dias ano. Somente em períodos de feriados prolongados e durante os meses de temporada, mediante solicitação da Secretaria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64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9B3F18" w:rsidRDefault="005D632C" w:rsidP="00E517E0">
            <w:pPr>
              <w:jc w:val="center"/>
              <w:rPr>
                <w:rFonts w:ascii="Arial" w:hAnsi="Arial" w:cs="Arial"/>
                <w:b/>
                <w:sz w:val="28"/>
                <w:szCs w:val="28"/>
              </w:rPr>
            </w:pPr>
            <w:r w:rsidRPr="009B3F18">
              <w:rPr>
                <w:rFonts w:ascii="Arial" w:hAnsi="Arial" w:cs="Arial"/>
                <w:b/>
                <w:sz w:val="28"/>
                <w:szCs w:val="28"/>
              </w:rPr>
              <w:t xml:space="preserve">LOTE 06 </w:t>
            </w:r>
          </w:p>
        </w:tc>
      </w:tr>
      <w:tr w:rsidR="005D632C" w:rsidRPr="00F216BB" w:rsidTr="00E517E0">
        <w:trPr>
          <w:trHeight w:val="64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Plantão na Maternidade e Pediatria</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67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17.520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02 Médicos - Especialidade: 01 Pediatra; 01 Ginecologista/Obstetra.</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85,25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1.493.580,00</w:t>
            </w:r>
          </w:p>
        </w:tc>
      </w:tr>
      <w:tr w:rsidR="005D632C" w:rsidRPr="00F216BB" w:rsidTr="00E517E0">
        <w:trPr>
          <w:trHeight w:val="1110"/>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na Maternidade do Hospital Hospital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79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Plantão presencial 24 horas dia, 365 dias ano.</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67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9B3F18" w:rsidRDefault="005D632C" w:rsidP="00E517E0">
            <w:pPr>
              <w:jc w:val="center"/>
              <w:rPr>
                <w:rFonts w:ascii="Arial" w:hAnsi="Arial" w:cs="Arial"/>
                <w:b/>
                <w:sz w:val="28"/>
                <w:szCs w:val="28"/>
              </w:rPr>
            </w:pPr>
            <w:r w:rsidRPr="009B3F18">
              <w:rPr>
                <w:rFonts w:ascii="Arial" w:hAnsi="Arial" w:cs="Arial"/>
                <w:b/>
                <w:sz w:val="28"/>
                <w:szCs w:val="28"/>
              </w:rPr>
              <w:t>LOTE 07</w:t>
            </w:r>
          </w:p>
        </w:tc>
      </w:tr>
      <w:tr w:rsidR="005D632C" w:rsidRPr="00F216BB" w:rsidTr="00E517E0">
        <w:trPr>
          <w:trHeight w:val="67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Médico Anestesiologista de sobreaviso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66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8.760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01 Médico - Especialidade: Anestesiologia.</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45,00</w:t>
            </w:r>
          </w:p>
        </w:tc>
        <w:tc>
          <w:tcPr>
            <w:tcW w:w="17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394.200,00</w:t>
            </w:r>
          </w:p>
        </w:tc>
      </w:tr>
      <w:tr w:rsidR="005D632C" w:rsidRPr="00F216BB" w:rsidTr="00E517E0">
        <w:trPr>
          <w:trHeight w:val="100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no Centro Cirúrgico do Hospital Hospital Nossa Senhora dos Navegantes.</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771"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840"/>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Plantão em sistema de sobreaviso 24 horas dia, 365 dias ano.</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771"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163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p w:rsidR="005D632C" w:rsidRPr="00631745" w:rsidRDefault="005D632C" w:rsidP="00E517E0">
            <w:pPr>
              <w:pStyle w:val="PargrafodaLista"/>
              <w:numPr>
                <w:ilvl w:val="0"/>
                <w:numId w:val="20"/>
              </w:numPr>
              <w:jc w:val="both"/>
              <w:rPr>
                <w:rFonts w:ascii="Arial" w:hAnsi="Arial" w:cs="Arial"/>
                <w:sz w:val="22"/>
                <w:szCs w:val="22"/>
              </w:rPr>
            </w:pPr>
            <w:r w:rsidRPr="00631745">
              <w:rPr>
                <w:rFonts w:ascii="Arial" w:hAnsi="Arial" w:cs="Arial"/>
                <w:sz w:val="22"/>
                <w:szCs w:val="22"/>
              </w:rPr>
              <w:t>Todas as especialidades poderão ser escalados para o sistema de plantão de sobreaviso (condições iguais a do anestesiologista), mediante prévia solicitação da Secretaria de Saúde</w:t>
            </w:r>
          </w:p>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163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p w:rsidR="005D632C" w:rsidRPr="00631745" w:rsidRDefault="005D632C" w:rsidP="00E517E0">
            <w:pPr>
              <w:pStyle w:val="PargrafodaLista"/>
              <w:numPr>
                <w:ilvl w:val="0"/>
                <w:numId w:val="20"/>
              </w:numPr>
              <w:jc w:val="both"/>
              <w:rPr>
                <w:rFonts w:ascii="Arial" w:hAnsi="Arial" w:cs="Arial"/>
                <w:sz w:val="22"/>
                <w:szCs w:val="22"/>
              </w:rPr>
            </w:pPr>
            <w:r w:rsidRPr="00631745">
              <w:rPr>
                <w:rFonts w:ascii="Arial" w:hAnsi="Arial" w:cs="Arial"/>
                <w:sz w:val="22"/>
                <w:szCs w:val="22"/>
              </w:rPr>
              <w:t>Os médicos deverão, quando necessário, supervisionarem alunos de medicina que estarão executando Campo de Estágio nos diversos Postos de Saúde e setores do Hospital Nossa Senhora dos Navegantes</w:t>
            </w:r>
          </w:p>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1950"/>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lastRenderedPageBreak/>
              <w:t> </w:t>
            </w:r>
          </w:p>
          <w:p w:rsidR="005D632C" w:rsidRPr="00F216BB" w:rsidRDefault="005D632C" w:rsidP="00E517E0">
            <w:pPr>
              <w:jc w:val="center"/>
              <w:rPr>
                <w:rFonts w:ascii="Arial" w:hAnsi="Arial" w:cs="Arial"/>
              </w:rPr>
            </w:pPr>
          </w:p>
          <w:p w:rsidR="005D632C" w:rsidRPr="00631745" w:rsidRDefault="005D632C" w:rsidP="00E517E0">
            <w:pPr>
              <w:pStyle w:val="PargrafodaLista"/>
              <w:numPr>
                <w:ilvl w:val="0"/>
                <w:numId w:val="20"/>
              </w:numPr>
              <w:jc w:val="both"/>
              <w:rPr>
                <w:rFonts w:ascii="Arial" w:hAnsi="Arial" w:cs="Arial"/>
                <w:sz w:val="22"/>
                <w:szCs w:val="22"/>
              </w:rPr>
            </w:pPr>
            <w:r w:rsidRPr="00631745">
              <w:rPr>
                <w:rFonts w:ascii="Arial" w:hAnsi="Arial" w:cs="Arial"/>
                <w:sz w:val="22"/>
                <w:szCs w:val="22"/>
              </w:rPr>
              <w:t>A forma de localização/acionamento do médico de sobreaviso será por meio de telefone fixo e/ou celular. Após acionado, o médico não poderá exceder o tempo de 15 minutos para chegar até o Hospital Nossa Senhora dos Navegantes.</w:t>
            </w:r>
          </w:p>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2413"/>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p w:rsidR="005D632C" w:rsidRPr="00EE0CA4" w:rsidRDefault="005D632C" w:rsidP="00E517E0">
            <w:pPr>
              <w:pStyle w:val="PargrafodaLista"/>
              <w:numPr>
                <w:ilvl w:val="0"/>
                <w:numId w:val="20"/>
              </w:numPr>
              <w:jc w:val="both"/>
              <w:rPr>
                <w:rFonts w:ascii="Arial" w:hAnsi="Arial" w:cs="Arial"/>
              </w:rPr>
            </w:pPr>
            <w:r w:rsidRPr="00EE0CA4">
              <w:rPr>
                <w:rFonts w:ascii="Arial" w:hAnsi="Arial" w:cs="Arial"/>
                <w:sz w:val="22"/>
                <w:szCs w:val="22"/>
              </w:rPr>
              <w:t>A remuneração dos médicos, que eventualmente forem escalados para o sistema de sobreaviso, será de 1/3 do valor da atividade/hora normal acima cotado (com exceção do médico anestesiologista, que o valor cotado já deverá ser em sistema de sobreaviso), não tendo nenhum adicional no período de tempo em que estes estiverem atendendo as chamadas de emergêrcia.</w:t>
            </w:r>
            <w:r w:rsidRPr="00EE0CA4">
              <w:rPr>
                <w:rFonts w:ascii="Arial" w:hAnsi="Arial" w:cs="Arial"/>
              </w:rPr>
              <w:t> </w:t>
            </w:r>
          </w:p>
          <w:p w:rsidR="005D632C" w:rsidRPr="00F216BB" w:rsidRDefault="005D632C" w:rsidP="00E517E0">
            <w:pPr>
              <w:jc w:val="center"/>
              <w:rPr>
                <w:rFonts w:ascii="Arial" w:hAnsi="Arial" w:cs="Arial"/>
              </w:rPr>
            </w:pPr>
          </w:p>
        </w:tc>
      </w:tr>
      <w:tr w:rsidR="005D632C" w:rsidRPr="00F216BB" w:rsidTr="00E517E0">
        <w:trPr>
          <w:trHeight w:val="420"/>
        </w:trPr>
        <w:tc>
          <w:tcPr>
            <w:tcW w:w="9161"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5D632C" w:rsidRPr="00F216BB" w:rsidRDefault="005D632C" w:rsidP="00E517E0">
            <w:pPr>
              <w:jc w:val="center"/>
              <w:rPr>
                <w:rFonts w:ascii="Arial" w:hAnsi="Arial" w:cs="Arial"/>
                <w:b/>
                <w:bCs/>
              </w:rPr>
            </w:pPr>
          </w:p>
          <w:p w:rsidR="005D632C" w:rsidRPr="00A43C63" w:rsidRDefault="005D632C" w:rsidP="00E517E0">
            <w:pPr>
              <w:jc w:val="right"/>
              <w:rPr>
                <w:rFonts w:ascii="Arial" w:hAnsi="Arial" w:cs="Arial"/>
                <w:b/>
                <w:bCs/>
                <w:sz w:val="24"/>
                <w:szCs w:val="24"/>
              </w:rPr>
            </w:pPr>
            <w:r w:rsidRPr="00A43C63">
              <w:rPr>
                <w:rFonts w:ascii="Arial" w:hAnsi="Arial" w:cs="Arial"/>
                <w:b/>
                <w:bCs/>
                <w:sz w:val="24"/>
                <w:szCs w:val="24"/>
              </w:rPr>
              <w:t>VALOR GLOBAL - R$</w:t>
            </w:r>
            <w:r>
              <w:rPr>
                <w:rFonts w:ascii="Arial" w:hAnsi="Arial" w:cs="Arial"/>
                <w:b/>
                <w:bCs/>
                <w:sz w:val="24"/>
                <w:szCs w:val="24"/>
              </w:rPr>
              <w:t xml:space="preserve"> </w:t>
            </w:r>
            <w:r w:rsidRPr="00A43C63">
              <w:rPr>
                <w:rFonts w:ascii="Arial" w:hAnsi="Arial" w:cs="Arial"/>
                <w:b/>
                <w:bCs/>
                <w:sz w:val="24"/>
                <w:szCs w:val="24"/>
              </w:rPr>
              <w:t>6.728.544,00</w:t>
            </w:r>
          </w:p>
          <w:p w:rsidR="005D632C" w:rsidRPr="009B3F18" w:rsidRDefault="005D632C" w:rsidP="00E517E0">
            <w:pPr>
              <w:jc w:val="center"/>
              <w:rPr>
                <w:rFonts w:ascii="Arial" w:hAnsi="Arial" w:cs="Arial"/>
                <w:b/>
                <w:bCs/>
              </w:rPr>
            </w:pPr>
          </w:p>
        </w:tc>
      </w:tr>
    </w:tbl>
    <w:p w:rsidR="005D632C" w:rsidRDefault="005D632C" w:rsidP="005D632C">
      <w:pPr>
        <w:jc w:val="both"/>
        <w:rPr>
          <w:rFonts w:ascii="Arial" w:hAnsi="Arial" w:cs="Arial"/>
          <w:b/>
          <w:sz w:val="24"/>
          <w:szCs w:val="24"/>
        </w:rPr>
      </w:pPr>
    </w:p>
    <w:p w:rsidR="005D632C" w:rsidRDefault="005D632C" w:rsidP="005D632C">
      <w:pPr>
        <w:jc w:val="both"/>
        <w:rPr>
          <w:rFonts w:ascii="Arial" w:hAnsi="Arial" w:cs="Arial"/>
          <w:b/>
          <w:sz w:val="24"/>
          <w:szCs w:val="24"/>
        </w:rPr>
      </w:pPr>
    </w:p>
    <w:p w:rsidR="005D632C" w:rsidRPr="003023FA" w:rsidRDefault="005D632C" w:rsidP="005D632C">
      <w:pPr>
        <w:pStyle w:val="PargrafodaLista"/>
        <w:numPr>
          <w:ilvl w:val="0"/>
          <w:numId w:val="19"/>
        </w:numPr>
        <w:jc w:val="both"/>
        <w:rPr>
          <w:rFonts w:ascii="Arial" w:hAnsi="Arial" w:cs="Arial"/>
          <w:b/>
          <w:color w:val="000000" w:themeColor="text1"/>
          <w:sz w:val="24"/>
          <w:szCs w:val="24"/>
        </w:rPr>
      </w:pPr>
      <w:r w:rsidRPr="003023FA">
        <w:rPr>
          <w:rFonts w:ascii="Arial" w:hAnsi="Arial" w:cs="Arial"/>
          <w:b/>
          <w:color w:val="000000" w:themeColor="text1"/>
          <w:sz w:val="24"/>
          <w:szCs w:val="24"/>
        </w:rPr>
        <w:t>- CONDIÇÕES COMERCIAIS</w:t>
      </w:r>
    </w:p>
    <w:p w:rsidR="005D632C" w:rsidRPr="003023FA" w:rsidRDefault="005D632C" w:rsidP="005D632C">
      <w:pPr>
        <w:autoSpaceDE w:val="0"/>
        <w:autoSpaceDN w:val="0"/>
        <w:adjustRightInd w:val="0"/>
        <w:jc w:val="center"/>
        <w:rPr>
          <w:rFonts w:ascii="Arial" w:hAnsi="Arial" w:cs="Arial"/>
          <w:b/>
          <w:bCs/>
          <w:color w:val="000000" w:themeColor="text1"/>
          <w:sz w:val="24"/>
          <w:szCs w:val="24"/>
        </w:rPr>
      </w:pPr>
    </w:p>
    <w:p w:rsidR="005D632C" w:rsidRPr="003023FA" w:rsidRDefault="005D632C" w:rsidP="005D632C">
      <w:pPr>
        <w:ind w:right="-15"/>
        <w:jc w:val="both"/>
        <w:rPr>
          <w:rFonts w:ascii="Arial" w:hAnsi="Arial" w:cs="Arial"/>
          <w:sz w:val="24"/>
          <w:szCs w:val="24"/>
          <w:lang w:eastAsia="ar-SA"/>
        </w:rPr>
      </w:pPr>
      <w:r w:rsidRPr="003023FA">
        <w:rPr>
          <w:rFonts w:ascii="Arial" w:hAnsi="Arial" w:cs="Arial"/>
          <w:b/>
          <w:sz w:val="24"/>
          <w:szCs w:val="24"/>
          <w:lang w:eastAsia="ar-SA"/>
        </w:rPr>
        <w:t>2.1 LOCAL DA EXECUÇÃO</w:t>
      </w:r>
      <w:r w:rsidRPr="003023FA">
        <w:rPr>
          <w:rFonts w:ascii="Arial" w:hAnsi="Arial" w:cs="Arial"/>
          <w:sz w:val="24"/>
          <w:szCs w:val="24"/>
          <w:lang w:eastAsia="ar-SA"/>
        </w:rPr>
        <w:t>: nos endereços fornecidos pela Secretaria Municipal de Saúde.</w:t>
      </w:r>
    </w:p>
    <w:p w:rsidR="005D632C" w:rsidRPr="003023FA" w:rsidRDefault="005D632C" w:rsidP="005D632C">
      <w:pPr>
        <w:ind w:left="-15" w:right="-15"/>
        <w:jc w:val="both"/>
        <w:rPr>
          <w:rFonts w:ascii="Arial" w:hAnsi="Arial" w:cs="Arial"/>
          <w:b/>
          <w:sz w:val="24"/>
          <w:szCs w:val="24"/>
          <w:lang w:eastAsia="ar-SA"/>
        </w:rPr>
      </w:pPr>
      <w:r w:rsidRPr="003023FA">
        <w:rPr>
          <w:rFonts w:ascii="Arial" w:hAnsi="Arial" w:cs="Arial"/>
          <w:b/>
          <w:sz w:val="24"/>
          <w:szCs w:val="24"/>
          <w:lang w:eastAsia="ar-SA"/>
        </w:rPr>
        <w:t xml:space="preserve">2.2 DA VALIDADE DA PROPOSTA: </w:t>
      </w:r>
      <w:r w:rsidRPr="003023FA">
        <w:rPr>
          <w:rFonts w:ascii="Arial" w:hAnsi="Arial" w:cs="Arial"/>
          <w:sz w:val="24"/>
          <w:szCs w:val="24"/>
          <w:lang w:eastAsia="ar-SA"/>
        </w:rPr>
        <w:t>60 (sessenta) dias</w:t>
      </w:r>
      <w:r w:rsidRPr="003023FA">
        <w:rPr>
          <w:rFonts w:ascii="Arial" w:hAnsi="Arial" w:cs="Arial"/>
          <w:b/>
          <w:sz w:val="24"/>
          <w:szCs w:val="24"/>
          <w:lang w:eastAsia="ar-SA"/>
        </w:rPr>
        <w:t>.</w:t>
      </w:r>
    </w:p>
    <w:p w:rsidR="005D632C" w:rsidRPr="003023FA" w:rsidRDefault="005D632C" w:rsidP="005D632C">
      <w:pPr>
        <w:ind w:left="-15" w:right="-15"/>
        <w:jc w:val="both"/>
        <w:rPr>
          <w:rFonts w:ascii="Arial" w:hAnsi="Arial" w:cs="Arial"/>
          <w:bCs/>
          <w:color w:val="000000" w:themeColor="text1"/>
          <w:sz w:val="24"/>
          <w:szCs w:val="24"/>
        </w:rPr>
      </w:pPr>
      <w:r w:rsidRPr="003023FA">
        <w:rPr>
          <w:rFonts w:ascii="Arial" w:hAnsi="Arial" w:cs="Arial"/>
          <w:b/>
          <w:sz w:val="24"/>
          <w:szCs w:val="24"/>
          <w:lang w:eastAsia="ar-SA"/>
        </w:rPr>
        <w:t xml:space="preserve">2.3 DO PAGAMENTO: </w:t>
      </w:r>
      <w:r w:rsidRPr="003023FA">
        <w:rPr>
          <w:rFonts w:ascii="Arial" w:hAnsi="Arial" w:cs="Arial"/>
          <w:sz w:val="24"/>
          <w:szCs w:val="24"/>
        </w:rPr>
        <w:t>Os pagamentos serão efetuados em até 30 (trinta) dias, após execução e aprovação do respectivo processo pelo setor competente.</w:t>
      </w:r>
    </w:p>
    <w:p w:rsidR="005D632C" w:rsidRPr="003023FA" w:rsidRDefault="005D632C" w:rsidP="005D632C">
      <w:pPr>
        <w:pStyle w:val="Legenda"/>
        <w:jc w:val="center"/>
        <w:rPr>
          <w:rFonts w:ascii="Arial" w:hAnsi="Arial" w:cs="Arial"/>
          <w:b/>
          <w:i w:val="0"/>
          <w:sz w:val="24"/>
          <w:szCs w:val="24"/>
        </w:rPr>
      </w:pPr>
    </w:p>
    <w:p w:rsidR="005D632C" w:rsidRPr="003023FA" w:rsidRDefault="005D632C" w:rsidP="005D632C">
      <w:pPr>
        <w:pStyle w:val="Legenda"/>
        <w:jc w:val="both"/>
        <w:rPr>
          <w:rFonts w:ascii="Arial" w:hAnsi="Arial" w:cs="Arial"/>
          <w:b/>
          <w:i w:val="0"/>
          <w:sz w:val="24"/>
          <w:szCs w:val="24"/>
        </w:rPr>
      </w:pPr>
      <w:r w:rsidRPr="003023FA">
        <w:rPr>
          <w:rFonts w:ascii="Arial" w:hAnsi="Arial" w:cs="Arial"/>
          <w:b/>
          <w:i w:val="0"/>
          <w:sz w:val="24"/>
          <w:szCs w:val="24"/>
        </w:rPr>
        <w:t>3 – RECOMENDAÇÕES TÉCNICAS</w:t>
      </w:r>
    </w:p>
    <w:p w:rsidR="005D632C" w:rsidRPr="003023FA" w:rsidRDefault="005D632C" w:rsidP="005D632C">
      <w:pPr>
        <w:jc w:val="center"/>
        <w:rPr>
          <w:rFonts w:ascii="Arial" w:hAnsi="Arial" w:cs="Arial"/>
          <w:sz w:val="24"/>
          <w:szCs w:val="24"/>
        </w:rPr>
      </w:pPr>
    </w:p>
    <w:p w:rsidR="005D632C" w:rsidRPr="003023FA" w:rsidRDefault="005D632C" w:rsidP="005D632C">
      <w:pPr>
        <w:jc w:val="center"/>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3.1</w:t>
      </w:r>
      <w:r w:rsidRPr="003023FA">
        <w:rPr>
          <w:rFonts w:ascii="Arial" w:hAnsi="Arial" w:cs="Arial"/>
          <w:sz w:val="24"/>
          <w:szCs w:val="24"/>
        </w:rPr>
        <w:t xml:space="preserve"> Colocação imediata de profissional médico, em serviços essenciais de Urgência e Emergência, Maternidade e Centro Cirúrgico (Hospital Nossa Senhora dos Navegantes), relativo aos itens 01, 06 e 07;</w:t>
      </w:r>
    </w:p>
    <w:p w:rsidR="005D632C" w:rsidRPr="003023FA" w:rsidRDefault="005D632C" w:rsidP="005D632C">
      <w:pPr>
        <w:pStyle w:val="PargrafodaLista"/>
        <w:ind w:left="720"/>
        <w:jc w:val="both"/>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3.2</w:t>
      </w:r>
      <w:r w:rsidRPr="003023FA">
        <w:rPr>
          <w:rFonts w:ascii="Arial" w:hAnsi="Arial" w:cs="Arial"/>
          <w:sz w:val="24"/>
          <w:szCs w:val="24"/>
        </w:rPr>
        <w:t xml:space="preserve"> Colocação do profissional médico, a partir de demanda e necessidade da Rede de Serviços de Saúde, relativo aos itens 02, 03, 04 e 05.  Em especial aos profissionais médicos da Estratégia de Saúde da Família serão colocados a partir de necessidade existente do momento, não necessariamente de forma imediata;</w:t>
      </w:r>
    </w:p>
    <w:p w:rsidR="005D632C" w:rsidRPr="003023FA" w:rsidRDefault="005D632C" w:rsidP="005D632C">
      <w:pPr>
        <w:pStyle w:val="PargrafodaLista"/>
        <w:ind w:left="720"/>
        <w:jc w:val="both"/>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3.3 </w:t>
      </w:r>
      <w:r w:rsidRPr="003023FA">
        <w:rPr>
          <w:rFonts w:ascii="Arial" w:hAnsi="Arial" w:cs="Arial"/>
          <w:sz w:val="24"/>
          <w:szCs w:val="24"/>
        </w:rPr>
        <w:t>Após o repasse de crédito financeiro da Prefeitura de Matinhos para a Empresa de Prestação de Serviços Médicos, conforme contrato firmado, a Empresa deverá executar os pagamentos dos serviços médicos prestados, por hora trabalhada e ou por consultas, em até 02 dias úteis;</w:t>
      </w:r>
    </w:p>
    <w:p w:rsidR="005D632C" w:rsidRPr="003023FA" w:rsidRDefault="005D632C" w:rsidP="005D632C">
      <w:pPr>
        <w:pStyle w:val="PargrafodaLista"/>
        <w:ind w:left="720"/>
        <w:jc w:val="both"/>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lastRenderedPageBreak/>
        <w:t xml:space="preserve">3.4 </w:t>
      </w:r>
      <w:r w:rsidRPr="003023FA">
        <w:rPr>
          <w:rFonts w:ascii="Arial" w:hAnsi="Arial" w:cs="Arial"/>
          <w:sz w:val="24"/>
          <w:szCs w:val="24"/>
        </w:rPr>
        <w:t>As escalas de prestação de serviços médicos (plantões com o nome de cada profissional médico escalado/dia de trabalho) do Pronto Socorro, da Obstetrícia-Ginecologia, Pediatria-Neonatologia e Anestesiologia, deverão ser entregues sempre no último dia útil antes do termino do mês, relativa ao mês subsequente, para a Secretaria de Saúde;</w:t>
      </w:r>
    </w:p>
    <w:p w:rsidR="005D632C" w:rsidRPr="003023FA" w:rsidRDefault="005D632C" w:rsidP="005D632C">
      <w:pPr>
        <w:spacing w:after="200" w:line="276" w:lineRule="auto"/>
        <w:ind w:left="360"/>
        <w:contextualSpacing/>
        <w:jc w:val="both"/>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3.5 </w:t>
      </w:r>
      <w:r w:rsidRPr="003023FA">
        <w:rPr>
          <w:rFonts w:ascii="Arial" w:hAnsi="Arial" w:cs="Arial"/>
          <w:sz w:val="24"/>
          <w:szCs w:val="24"/>
        </w:rPr>
        <w:t>Quando houver mudança de escala de plantões médicos, a comunicação a Secretaria de Saúde e ao serviço de referencia deverá ser imediata pela Empresa de Prestação de Serviços Médicos;</w:t>
      </w:r>
    </w:p>
    <w:p w:rsidR="005D632C" w:rsidRPr="003023FA" w:rsidRDefault="005D632C" w:rsidP="005D632C">
      <w:pPr>
        <w:pStyle w:val="PargrafodaLista"/>
        <w:ind w:left="720"/>
        <w:jc w:val="both"/>
        <w:rPr>
          <w:rFonts w:ascii="Arial" w:hAnsi="Arial" w:cs="Arial"/>
          <w:b/>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3.6 </w:t>
      </w:r>
      <w:r w:rsidRPr="003023FA">
        <w:rPr>
          <w:rFonts w:ascii="Arial" w:hAnsi="Arial" w:cs="Arial"/>
          <w:sz w:val="24"/>
          <w:szCs w:val="24"/>
        </w:rPr>
        <w:t>Caso ocorra faltas do profissional médico nos serviços de Pronto Socorro, Maternidade e Centro Cirúrgico, a reposição de outro profissional deverá ser imediata, não ultrapassando 02 horas, horário de inicio do plantão em questão;</w:t>
      </w:r>
    </w:p>
    <w:p w:rsidR="005D632C" w:rsidRPr="003023FA" w:rsidRDefault="005D632C" w:rsidP="005D632C">
      <w:pPr>
        <w:pStyle w:val="PargrafodaLista"/>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3.7 </w:t>
      </w:r>
      <w:r w:rsidRPr="003023FA">
        <w:rPr>
          <w:rFonts w:ascii="Arial" w:hAnsi="Arial" w:cs="Arial"/>
          <w:sz w:val="24"/>
          <w:szCs w:val="24"/>
        </w:rPr>
        <w:t>Caso ocorra falta de profissional médico nos serviços de especialidades médicas, estratégia de saúde da família e ambulatórios, e que venha a comprometer a qualidade e o andamento dos serviços de acompanhamento clínico, a reposição de outro profissional deverá ser em até 72 horas;</w:t>
      </w:r>
    </w:p>
    <w:p w:rsidR="005D632C" w:rsidRPr="003023FA" w:rsidRDefault="005D632C" w:rsidP="005D632C">
      <w:pPr>
        <w:pStyle w:val="PargrafodaLista"/>
        <w:ind w:left="720"/>
        <w:jc w:val="both"/>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3.8 </w:t>
      </w:r>
      <w:r w:rsidRPr="003023FA">
        <w:rPr>
          <w:rFonts w:ascii="Arial" w:hAnsi="Arial" w:cs="Arial"/>
          <w:sz w:val="24"/>
          <w:szCs w:val="24"/>
        </w:rPr>
        <w:t>Em relação aos profissionais médicos que estarão de sobreaviso, a resposta ao chamamento do serviço de referencia deverá ser “de pronto atendido”, com o prazo máximo de até 10 minutos;</w:t>
      </w:r>
    </w:p>
    <w:p w:rsidR="005D632C" w:rsidRPr="003023FA" w:rsidRDefault="005D632C" w:rsidP="005D632C">
      <w:pPr>
        <w:pStyle w:val="PargrafodaLista"/>
        <w:ind w:left="720"/>
        <w:jc w:val="both"/>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3.9 </w:t>
      </w:r>
      <w:r w:rsidRPr="003023FA">
        <w:rPr>
          <w:rFonts w:ascii="Arial" w:hAnsi="Arial" w:cs="Arial"/>
          <w:sz w:val="24"/>
          <w:szCs w:val="24"/>
        </w:rPr>
        <w:t>O contratado profissional médico deverá ser apresentado a Secretaria de Saúde no primeiro dia de trabalho e deverá estar munido de documentos de exigência do CNES – Cadastro Nacional de Estabelecimentos de Saúde, para a realização de seu cadastro junto a este Sistema de Informações em Saúde. Para que não ocorram transtornos administrativos e técnicos perante o Ministério da Saúde nem para o profissional médico, e nem para a Secretaria de Saúde que pode sofrer interferência sobre o repasse de recursos financeiros fundo a fundo;</w:t>
      </w:r>
    </w:p>
    <w:p w:rsidR="005D632C" w:rsidRPr="003023FA" w:rsidRDefault="005D632C" w:rsidP="005D632C">
      <w:pPr>
        <w:pStyle w:val="PargrafodaLista"/>
        <w:ind w:left="720"/>
        <w:jc w:val="both"/>
        <w:rPr>
          <w:rFonts w:ascii="Arial" w:hAnsi="Arial" w:cs="Arial"/>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3.10 </w:t>
      </w:r>
      <w:r w:rsidRPr="003023FA">
        <w:rPr>
          <w:rFonts w:ascii="Arial" w:hAnsi="Arial" w:cs="Arial"/>
          <w:sz w:val="24"/>
          <w:szCs w:val="24"/>
        </w:rPr>
        <w:t>Os documentos a serem apresentados, em cópia, pelos profissionais médicos para cadastramento no CNES – Cadastro Nacional de Estabelecimentos de Saúde são: RG, CPF, Carteira de Registro no Conselho Regional de Medicina, Diploma de Graduação e titulação de especialidades, comprovante de residência;</w:t>
      </w:r>
    </w:p>
    <w:p w:rsidR="005D632C" w:rsidRDefault="005D632C" w:rsidP="005D632C">
      <w:pPr>
        <w:spacing w:after="200" w:line="276" w:lineRule="auto"/>
        <w:ind w:left="360"/>
        <w:contextualSpacing/>
        <w:jc w:val="both"/>
        <w:rPr>
          <w:rFonts w:ascii="Arial" w:hAnsi="Arial" w:cs="Arial"/>
          <w:b/>
          <w:sz w:val="24"/>
          <w:szCs w:val="24"/>
        </w:rPr>
      </w:pPr>
    </w:p>
    <w:p w:rsidR="005D632C" w:rsidRPr="003023FA" w:rsidRDefault="005D632C" w:rsidP="005D632C">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3.11 </w:t>
      </w:r>
      <w:r w:rsidRPr="003023FA">
        <w:rPr>
          <w:rFonts w:ascii="Arial" w:hAnsi="Arial" w:cs="Arial"/>
          <w:sz w:val="24"/>
          <w:szCs w:val="24"/>
        </w:rPr>
        <w:t>Por ocasião da apresentação da fatura mensal de prestação de serviços médicos, a Empresa deverá apresentar uma Declaração de Pagamento aos profissionais médicos contratados com assinatura confirmando o recebimento pelos profissionais,</w:t>
      </w:r>
      <w:bookmarkStart w:id="1" w:name="_GoBack"/>
      <w:bookmarkEnd w:id="1"/>
      <w:r w:rsidRPr="003023FA">
        <w:rPr>
          <w:rFonts w:ascii="Arial" w:hAnsi="Arial" w:cs="Arial"/>
          <w:sz w:val="24"/>
          <w:szCs w:val="24"/>
        </w:rPr>
        <w:t xml:space="preserve"> relativa ao mês anterior.</w:t>
      </w:r>
    </w:p>
    <w:p w:rsidR="005D632C" w:rsidRDefault="005D632C" w:rsidP="005D632C">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5D632C" w:rsidRDefault="005D632C" w:rsidP="005D632C">
      <w:pPr>
        <w:pStyle w:val="Legenda"/>
        <w:jc w:val="center"/>
        <w:rPr>
          <w:rFonts w:ascii="Arial" w:hAnsi="Arial" w:cs="Arial"/>
          <w:b/>
          <w:i w:val="0"/>
          <w:sz w:val="24"/>
          <w:szCs w:val="24"/>
        </w:rPr>
      </w:pPr>
      <w:r w:rsidRPr="00031604">
        <w:rPr>
          <w:rFonts w:ascii="Arial" w:hAnsi="Arial" w:cs="Arial"/>
          <w:b/>
          <w:i w:val="0"/>
          <w:sz w:val="24"/>
          <w:szCs w:val="24"/>
        </w:rPr>
        <w:t>MODELO CARTA PROPOSTA DE PREÇOS</w:t>
      </w:r>
    </w:p>
    <w:p w:rsidR="005D632C" w:rsidRPr="00264BE8" w:rsidRDefault="005D632C" w:rsidP="005D632C">
      <w:pPr>
        <w:pStyle w:val="Legenda"/>
        <w:jc w:val="center"/>
        <w:rPr>
          <w:rFonts w:ascii="Arial" w:hAnsi="Arial" w:cs="Arial"/>
          <w:b/>
          <w:i w:val="0"/>
          <w:sz w:val="24"/>
          <w:szCs w:val="24"/>
        </w:rPr>
      </w:pPr>
    </w:p>
    <w:p w:rsidR="005D632C" w:rsidRDefault="005D632C" w:rsidP="005D632C">
      <w:pPr>
        <w:tabs>
          <w:tab w:val="left" w:pos="10440"/>
        </w:tabs>
        <w:spacing w:line="280" w:lineRule="atLeast"/>
        <w:jc w:val="both"/>
        <w:rPr>
          <w:rFonts w:ascii="Arial" w:hAnsi="Arial" w:cs="Arial"/>
          <w:sz w:val="24"/>
          <w:szCs w:val="24"/>
        </w:rPr>
      </w:pPr>
      <w:r w:rsidRPr="0059128E">
        <w:rPr>
          <w:rFonts w:ascii="Arial" w:hAnsi="Arial" w:cs="Arial"/>
          <w:sz w:val="24"/>
          <w:szCs w:val="24"/>
        </w:rPr>
        <w:t xml:space="preserve">A (empresa).................................................... estabelecida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 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5D632C" w:rsidRDefault="005D632C" w:rsidP="005D632C">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5D632C" w:rsidRPr="00160BBE" w:rsidTr="00E517E0">
        <w:trPr>
          <w:trHeight w:val="131"/>
        </w:trPr>
        <w:tc>
          <w:tcPr>
            <w:tcW w:w="9072" w:type="dxa"/>
            <w:shd w:val="clear" w:color="auto" w:fill="D9D9D9"/>
          </w:tcPr>
          <w:p w:rsidR="005D632C" w:rsidRPr="00160BBE" w:rsidRDefault="005D632C" w:rsidP="00E517E0">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5D632C" w:rsidRDefault="005D632C" w:rsidP="005D632C">
      <w:pPr>
        <w:jc w:val="both"/>
        <w:rPr>
          <w:rFonts w:ascii="Arial" w:hAnsi="Arial" w:cs="Arial"/>
          <w:b/>
          <w:color w:val="000000" w:themeColor="text1"/>
          <w:sz w:val="24"/>
          <w:szCs w:val="24"/>
        </w:rPr>
      </w:pPr>
    </w:p>
    <w:p w:rsidR="005D632C" w:rsidRDefault="005D632C" w:rsidP="005D632C">
      <w:pPr>
        <w:jc w:val="both"/>
        <w:rPr>
          <w:rFonts w:ascii="Arial" w:hAnsi="Arial" w:cs="Arial"/>
          <w:color w:val="000000" w:themeColor="text1"/>
          <w:sz w:val="24"/>
          <w:szCs w:val="24"/>
        </w:rPr>
      </w:pPr>
      <w:r>
        <w:rPr>
          <w:rFonts w:ascii="Arial" w:hAnsi="Arial" w:cs="Arial"/>
          <w:b/>
          <w:color w:val="000000" w:themeColor="text1"/>
          <w:sz w:val="24"/>
          <w:szCs w:val="24"/>
        </w:rPr>
        <w:t xml:space="preserve">1.1 </w:t>
      </w:r>
      <w:r w:rsidRPr="00270C66">
        <w:rPr>
          <w:rFonts w:ascii="Arial" w:hAnsi="Arial" w:cs="Arial"/>
          <w:b/>
          <w:color w:val="000000" w:themeColor="text1"/>
          <w:sz w:val="24"/>
          <w:szCs w:val="24"/>
        </w:rPr>
        <w:t xml:space="preserve">CONTRATAÇÃO DE EMPRESA PARA PRESTAÇÃO DE SERVIÇOS MÉDICOS, </w:t>
      </w:r>
      <w:r w:rsidRPr="00784CCF">
        <w:rPr>
          <w:rFonts w:ascii="Arial" w:hAnsi="Arial" w:cs="Arial"/>
          <w:color w:val="000000" w:themeColor="text1"/>
          <w:sz w:val="24"/>
          <w:szCs w:val="24"/>
        </w:rPr>
        <w:t xml:space="preserve">com as características e especificações constantes do </w:t>
      </w:r>
      <w:r w:rsidRPr="00784CCF">
        <w:rPr>
          <w:rFonts w:ascii="Arial" w:hAnsi="Arial" w:cs="Arial"/>
          <w:b/>
          <w:bCs/>
          <w:color w:val="000000" w:themeColor="text1"/>
          <w:sz w:val="24"/>
          <w:szCs w:val="24"/>
        </w:rPr>
        <w:t xml:space="preserve">Anexo I </w:t>
      </w:r>
      <w:r w:rsidRPr="00784CCF">
        <w:rPr>
          <w:rFonts w:ascii="Arial" w:hAnsi="Arial" w:cs="Arial"/>
          <w:color w:val="000000" w:themeColor="text1"/>
          <w:sz w:val="24"/>
          <w:szCs w:val="24"/>
        </w:rPr>
        <w:t>deste Edital.</w:t>
      </w:r>
    </w:p>
    <w:p w:rsidR="005D632C" w:rsidRDefault="005D632C" w:rsidP="005D632C">
      <w:pPr>
        <w:jc w:val="both"/>
        <w:rPr>
          <w:rFonts w:ascii="Arial" w:hAnsi="Arial" w:cs="Arial"/>
          <w:color w:val="000000" w:themeColor="text1"/>
          <w:sz w:val="24"/>
          <w:szCs w:val="24"/>
        </w:rPr>
      </w:pPr>
    </w:p>
    <w:p w:rsidR="005D632C" w:rsidRDefault="005D632C" w:rsidP="005D632C">
      <w:pPr>
        <w:jc w:val="both"/>
        <w:rPr>
          <w:rFonts w:ascii="Arial" w:hAnsi="Arial" w:cs="Arial"/>
          <w:color w:val="000000" w:themeColor="text1"/>
          <w:sz w:val="24"/>
          <w:szCs w:val="24"/>
        </w:rPr>
      </w:pPr>
      <w:r w:rsidRPr="00AF2636">
        <w:rPr>
          <w:rFonts w:ascii="Arial" w:hAnsi="Arial" w:cs="Arial"/>
          <w:b/>
          <w:color w:val="000000" w:themeColor="text1"/>
          <w:sz w:val="24"/>
          <w:szCs w:val="24"/>
        </w:rPr>
        <w:t>1.2</w:t>
      </w:r>
      <w:r>
        <w:rPr>
          <w:rFonts w:ascii="Arial" w:hAnsi="Arial" w:cs="Arial"/>
          <w:color w:val="000000" w:themeColor="text1"/>
          <w:sz w:val="24"/>
          <w:szCs w:val="24"/>
        </w:rPr>
        <w:t xml:space="preserve"> O valor global da nossa proposta é de R$_________________ (por extenso).</w:t>
      </w:r>
    </w:p>
    <w:p w:rsidR="005D632C" w:rsidRDefault="005D632C" w:rsidP="005D632C">
      <w:pPr>
        <w:jc w:val="both"/>
        <w:rPr>
          <w:rFonts w:ascii="Arial" w:hAnsi="Arial" w:cs="Arial"/>
          <w:color w:val="000000" w:themeColor="text1"/>
          <w:sz w:val="24"/>
          <w:szCs w:val="24"/>
        </w:rPr>
      </w:pPr>
    </w:p>
    <w:tbl>
      <w:tblPr>
        <w:tblW w:w="9161" w:type="dxa"/>
        <w:tblInd w:w="51" w:type="dxa"/>
        <w:tblCellMar>
          <w:left w:w="70" w:type="dxa"/>
          <w:right w:w="70" w:type="dxa"/>
        </w:tblCellMar>
        <w:tblLook w:val="04A0"/>
      </w:tblPr>
      <w:tblGrid>
        <w:gridCol w:w="736"/>
        <w:gridCol w:w="816"/>
        <w:gridCol w:w="1012"/>
        <w:gridCol w:w="3706"/>
        <w:gridCol w:w="1120"/>
        <w:gridCol w:w="212"/>
        <w:gridCol w:w="1559"/>
      </w:tblGrid>
      <w:tr w:rsidR="005D632C" w:rsidRPr="00270C66" w:rsidTr="00E517E0">
        <w:trPr>
          <w:trHeight w:val="300"/>
        </w:trPr>
        <w:tc>
          <w:tcPr>
            <w:tcW w:w="91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p>
          <w:p w:rsidR="005D632C" w:rsidRPr="009B3F18" w:rsidRDefault="005D632C" w:rsidP="00E517E0">
            <w:pPr>
              <w:jc w:val="center"/>
              <w:rPr>
                <w:rFonts w:ascii="Arial" w:hAnsi="Arial" w:cs="Arial"/>
                <w:b/>
                <w:bCs/>
                <w:color w:val="000000" w:themeColor="text1"/>
                <w:sz w:val="28"/>
                <w:szCs w:val="28"/>
              </w:rPr>
            </w:pPr>
            <w:r w:rsidRPr="009B3F18">
              <w:rPr>
                <w:rFonts w:ascii="Arial" w:hAnsi="Arial" w:cs="Arial"/>
                <w:b/>
                <w:bCs/>
                <w:color w:val="000000" w:themeColor="text1"/>
                <w:sz w:val="28"/>
                <w:szCs w:val="28"/>
              </w:rPr>
              <w:t>LOTE 01</w:t>
            </w:r>
          </w:p>
          <w:p w:rsidR="005D632C" w:rsidRPr="009B3F18" w:rsidRDefault="005D632C" w:rsidP="00E517E0">
            <w:pPr>
              <w:jc w:val="center"/>
              <w:rPr>
                <w:rFonts w:ascii="Arial" w:hAnsi="Arial" w:cs="Arial"/>
                <w:b/>
                <w:bCs/>
                <w:color w:val="000000" w:themeColor="text1"/>
                <w:sz w:val="24"/>
                <w:szCs w:val="24"/>
              </w:rPr>
            </w:pPr>
          </w:p>
        </w:tc>
      </w:tr>
      <w:tr w:rsidR="005D632C" w:rsidRPr="00270C66" w:rsidTr="00E517E0">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D632C" w:rsidRPr="00270C66" w:rsidRDefault="005D632C" w:rsidP="00E517E0">
            <w:pPr>
              <w:jc w:val="center"/>
              <w:rPr>
                <w:rFonts w:ascii="Arial" w:hAnsi="Arial" w:cs="Arial"/>
                <w:b/>
                <w:bCs/>
                <w:color w:val="000000" w:themeColor="text1"/>
                <w:sz w:val="24"/>
                <w:szCs w:val="24"/>
              </w:rPr>
            </w:pPr>
            <w:r w:rsidRPr="00270C66">
              <w:rPr>
                <w:rFonts w:ascii="Arial" w:hAnsi="Arial" w:cs="Arial"/>
                <w:b/>
                <w:bCs/>
                <w:color w:val="000000" w:themeColor="text1"/>
                <w:sz w:val="24"/>
                <w:szCs w:val="24"/>
              </w:rPr>
              <w:t>ITEM</w:t>
            </w:r>
          </w:p>
        </w:tc>
        <w:tc>
          <w:tcPr>
            <w:tcW w:w="8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QTD</w:t>
            </w:r>
          </w:p>
        </w:tc>
        <w:tc>
          <w:tcPr>
            <w:tcW w:w="10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UNID</w:t>
            </w:r>
          </w:p>
        </w:tc>
        <w:tc>
          <w:tcPr>
            <w:tcW w:w="37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ESPECIFICAÇÃO</w:t>
            </w:r>
          </w:p>
        </w:tc>
        <w:tc>
          <w:tcPr>
            <w:tcW w:w="133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UNIT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632C" w:rsidRPr="009B3F18" w:rsidRDefault="005D632C" w:rsidP="00E517E0">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TOTAL</w:t>
            </w:r>
          </w:p>
        </w:tc>
      </w:tr>
      <w:tr w:rsidR="005D632C" w:rsidRPr="00F216BB" w:rsidTr="00E517E0">
        <w:trPr>
          <w:trHeight w:val="975"/>
        </w:trPr>
        <w:tc>
          <w:tcPr>
            <w:tcW w:w="736" w:type="dxa"/>
            <w:tcBorders>
              <w:top w:val="nil"/>
              <w:left w:val="single" w:sz="4" w:space="0" w:color="auto"/>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b/>
                <w:bCs/>
                <w:sz w:val="22"/>
                <w:szCs w:val="22"/>
              </w:rPr>
            </w:pPr>
            <w:r w:rsidRPr="00F216BB">
              <w:rPr>
                <w:rFonts w:ascii="Arial" w:hAnsi="Arial" w:cs="Arial"/>
                <w:b/>
                <w:bCs/>
                <w:sz w:val="22"/>
                <w:szCs w:val="22"/>
              </w:rPr>
              <w:t>Contratação de empresa especializada em prestação de serviços médicos</w:t>
            </w:r>
          </w:p>
        </w:tc>
        <w:tc>
          <w:tcPr>
            <w:tcW w:w="1332" w:type="dxa"/>
            <w:gridSpan w:val="2"/>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rPr>
                <w:rFonts w:ascii="Arial" w:hAnsi="Arial" w:cs="Arial"/>
              </w:rPr>
            </w:pPr>
            <w:r w:rsidRPr="00F216BB">
              <w:rPr>
                <w:rFonts w:ascii="Arial" w:hAnsi="Arial" w:cs="Arial"/>
              </w:rPr>
              <w:t> </w:t>
            </w:r>
          </w:p>
        </w:tc>
      </w:tr>
      <w:tr w:rsidR="005D632C" w:rsidRPr="00F216BB" w:rsidTr="00E517E0">
        <w:trPr>
          <w:trHeight w:val="600"/>
        </w:trPr>
        <w:tc>
          <w:tcPr>
            <w:tcW w:w="736" w:type="dxa"/>
            <w:tcBorders>
              <w:top w:val="nil"/>
              <w:left w:val="single" w:sz="4" w:space="0" w:color="auto"/>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Plantão no Pronto Socorro</w:t>
            </w:r>
          </w:p>
        </w:tc>
        <w:tc>
          <w:tcPr>
            <w:tcW w:w="1332" w:type="dxa"/>
            <w:gridSpan w:val="2"/>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bottom"/>
            <w:hideMark/>
          </w:tcPr>
          <w:p w:rsidR="005D632C" w:rsidRPr="00F216BB" w:rsidRDefault="005D632C" w:rsidP="00E517E0">
            <w:pPr>
              <w:rPr>
                <w:rFonts w:ascii="Arial" w:hAnsi="Arial" w:cs="Arial"/>
              </w:rPr>
            </w:pPr>
            <w:r w:rsidRPr="00F216BB">
              <w:rPr>
                <w:rFonts w:ascii="Arial" w:hAnsi="Arial" w:cs="Arial"/>
              </w:rPr>
              <w:t> </w:t>
            </w:r>
          </w:p>
        </w:tc>
      </w:tr>
      <w:tr w:rsidR="005D632C" w:rsidRPr="00F216BB" w:rsidTr="00E517E0">
        <w:trPr>
          <w:trHeight w:val="63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26.280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sz w:val="22"/>
                <w:szCs w:val="22"/>
              </w:rPr>
            </w:pPr>
            <w:r w:rsidRPr="00F216BB">
              <w:rPr>
                <w:rFonts w:ascii="Arial" w:hAnsi="Arial" w:cs="Arial"/>
                <w:sz w:val="22"/>
                <w:szCs w:val="22"/>
              </w:rPr>
              <w:t>03 Médicos Emergencistas.</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r>
      <w:tr w:rsidR="005D632C" w:rsidRPr="00F216BB" w:rsidTr="00E517E0">
        <w:trPr>
          <w:trHeight w:val="106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ao público em geral no Hospital Hospital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97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- 03 Médicos Emergencistas, para plantão presencial 24 horas dia, 365 dias ano.</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55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Default="005D632C" w:rsidP="00E517E0">
            <w:pPr>
              <w:jc w:val="center"/>
              <w:rPr>
                <w:rFonts w:ascii="Arial" w:hAnsi="Arial" w:cs="Arial"/>
                <w:b/>
                <w:sz w:val="28"/>
                <w:szCs w:val="28"/>
              </w:rPr>
            </w:pPr>
          </w:p>
          <w:p w:rsidR="005D632C" w:rsidRDefault="005D632C" w:rsidP="00E517E0">
            <w:pPr>
              <w:jc w:val="center"/>
              <w:rPr>
                <w:rFonts w:ascii="Arial" w:hAnsi="Arial" w:cs="Arial"/>
                <w:b/>
                <w:sz w:val="28"/>
                <w:szCs w:val="28"/>
              </w:rPr>
            </w:pPr>
            <w:r w:rsidRPr="009B3F18">
              <w:rPr>
                <w:rFonts w:ascii="Arial" w:hAnsi="Arial" w:cs="Arial"/>
                <w:b/>
                <w:sz w:val="28"/>
                <w:szCs w:val="28"/>
              </w:rPr>
              <w:t>LOTE 02</w:t>
            </w:r>
          </w:p>
          <w:p w:rsidR="005D632C" w:rsidRPr="009B3F18" w:rsidRDefault="005D632C" w:rsidP="00E517E0">
            <w:pPr>
              <w:jc w:val="center"/>
              <w:rPr>
                <w:rFonts w:ascii="Arial" w:hAnsi="Arial" w:cs="Arial"/>
                <w:b/>
                <w:sz w:val="28"/>
                <w:szCs w:val="28"/>
              </w:rPr>
            </w:pPr>
          </w:p>
        </w:tc>
      </w:tr>
      <w:tr w:rsidR="005D632C" w:rsidRPr="00F216BB" w:rsidTr="00E517E0">
        <w:trPr>
          <w:trHeight w:val="55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Médicos Especialistas</w:t>
            </w:r>
          </w:p>
        </w:tc>
        <w:tc>
          <w:tcPr>
            <w:tcW w:w="1332" w:type="dxa"/>
            <w:gridSpan w:val="2"/>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208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6.000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Especialidade: Cardiologia; Medicina do Trabalho; Ortopedia; Gastroenterologia; Ginecologia/Obstetrícia; Neurologia; Dermatologia; Urologia; Geriatria; Otorrinolaringologia; Cirurgia Geral (para realizar cirurgias ambulatoriais); e outras especialidades não citadas.</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r>
      <w:tr w:rsidR="005D632C" w:rsidRPr="00F216BB" w:rsidTr="00E517E0">
        <w:trPr>
          <w:trHeight w:val="1080"/>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ambulatorial no Hospital Nossa Senhora dos Navegantes e Postos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145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No mínimo dois especialistas por dia, com escala de 08 horas dia a serem definidas pela Secretaria de Saúde, para plantão presencial com agendamento mínimo de 32 consultas/dia.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73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9B3F18" w:rsidRDefault="005D632C" w:rsidP="00E517E0">
            <w:pPr>
              <w:jc w:val="center"/>
              <w:rPr>
                <w:rFonts w:ascii="Arial" w:hAnsi="Arial" w:cs="Arial"/>
                <w:b/>
                <w:sz w:val="28"/>
                <w:szCs w:val="28"/>
              </w:rPr>
            </w:pPr>
            <w:r w:rsidRPr="009B3F18">
              <w:rPr>
                <w:rFonts w:ascii="Arial" w:hAnsi="Arial" w:cs="Arial"/>
                <w:b/>
                <w:sz w:val="28"/>
                <w:szCs w:val="28"/>
              </w:rPr>
              <w:t>LOTE 03</w:t>
            </w:r>
          </w:p>
        </w:tc>
      </w:tr>
      <w:tr w:rsidR="005D632C" w:rsidRPr="00F216BB" w:rsidTr="00E517E0">
        <w:trPr>
          <w:trHeight w:val="73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Médicos Especialistas Mensalistas</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78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mês</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sz w:val="22"/>
                <w:szCs w:val="22"/>
              </w:rPr>
            </w:pPr>
            <w:r w:rsidRPr="00F216BB">
              <w:rPr>
                <w:rFonts w:ascii="Arial" w:hAnsi="Arial" w:cs="Arial"/>
                <w:sz w:val="22"/>
                <w:szCs w:val="22"/>
              </w:rPr>
              <w:t>02 Médicos - Especialistas: 01 Ginecologista/Obstetra; 01 Pediatra.</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r>
      <w:tr w:rsidR="005D632C" w:rsidRPr="00F216BB" w:rsidTr="00E517E0">
        <w:trPr>
          <w:trHeight w:val="1151"/>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ambulatorial no Hospital Nossa Senhora dos Navegantes e Postos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73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- 08 horas diurnas, 05 dias na semana.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669"/>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Pr="009B3F18" w:rsidRDefault="005D632C" w:rsidP="00E517E0">
            <w:pPr>
              <w:jc w:val="center"/>
              <w:rPr>
                <w:rFonts w:ascii="Arial" w:hAnsi="Arial" w:cs="Arial"/>
                <w:b/>
                <w:sz w:val="28"/>
                <w:szCs w:val="28"/>
              </w:rPr>
            </w:pPr>
            <w:r w:rsidRPr="009B3F18">
              <w:rPr>
                <w:rFonts w:ascii="Arial" w:hAnsi="Arial" w:cs="Arial"/>
                <w:b/>
                <w:sz w:val="28"/>
                <w:szCs w:val="28"/>
              </w:rPr>
              <w:t>LOTE 04</w:t>
            </w:r>
          </w:p>
        </w:tc>
      </w:tr>
      <w:tr w:rsidR="005D632C" w:rsidRPr="00F216BB" w:rsidTr="00E517E0">
        <w:trPr>
          <w:trHeight w:val="669"/>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Médicos da Estratégia de Saúde da Família</w:t>
            </w:r>
          </w:p>
        </w:tc>
        <w:tc>
          <w:tcPr>
            <w:tcW w:w="1332" w:type="dxa"/>
            <w:gridSpan w:val="2"/>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707"/>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mês</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 xml:space="preserve">08 Médicos - Médico da Estratégia de Saúde da Família (ESF)                                                        </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r>
      <w:tr w:rsidR="005D632C" w:rsidRPr="00F216BB" w:rsidTr="00E517E0">
        <w:trPr>
          <w:trHeight w:val="833"/>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 xml:space="preserve">Local de serviço:Atendimento ao público nas diversas unidades de Estratégia de Saúde da Família.                   </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573"/>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- 08 horas diurnas, 05 dias na semana.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46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Default="005D632C" w:rsidP="00E517E0">
            <w:pPr>
              <w:jc w:val="center"/>
              <w:rPr>
                <w:rFonts w:ascii="Arial" w:hAnsi="Arial" w:cs="Arial"/>
                <w:b/>
                <w:sz w:val="28"/>
                <w:szCs w:val="28"/>
              </w:rPr>
            </w:pPr>
          </w:p>
          <w:p w:rsidR="005D632C" w:rsidRDefault="005D632C" w:rsidP="00E517E0">
            <w:pPr>
              <w:jc w:val="center"/>
              <w:rPr>
                <w:rFonts w:ascii="Arial" w:hAnsi="Arial" w:cs="Arial"/>
                <w:b/>
                <w:sz w:val="28"/>
                <w:szCs w:val="28"/>
              </w:rPr>
            </w:pPr>
            <w:r w:rsidRPr="009B3F18">
              <w:rPr>
                <w:rFonts w:ascii="Arial" w:hAnsi="Arial" w:cs="Arial"/>
                <w:b/>
                <w:sz w:val="28"/>
                <w:szCs w:val="28"/>
              </w:rPr>
              <w:t>LOTE 0</w:t>
            </w:r>
            <w:r>
              <w:rPr>
                <w:rFonts w:ascii="Arial" w:hAnsi="Arial" w:cs="Arial"/>
                <w:b/>
                <w:sz w:val="28"/>
                <w:szCs w:val="28"/>
              </w:rPr>
              <w:t>5</w:t>
            </w:r>
          </w:p>
          <w:p w:rsidR="005D632C" w:rsidRPr="00F216BB" w:rsidRDefault="005D632C" w:rsidP="00E517E0">
            <w:pPr>
              <w:jc w:val="center"/>
              <w:rPr>
                <w:rFonts w:ascii="Arial" w:hAnsi="Arial" w:cs="Arial"/>
              </w:rPr>
            </w:pPr>
          </w:p>
        </w:tc>
      </w:tr>
      <w:tr w:rsidR="005D632C" w:rsidRPr="00F216BB" w:rsidTr="00E517E0">
        <w:trPr>
          <w:trHeight w:val="46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Clínicos Gerais para temporada</w:t>
            </w:r>
          </w:p>
        </w:tc>
        <w:tc>
          <w:tcPr>
            <w:tcW w:w="1332" w:type="dxa"/>
            <w:gridSpan w:val="2"/>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61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5.760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02 Médicos - Especialidade: Clínica Geral.</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r>
      <w:tr w:rsidR="005D632C" w:rsidRPr="00F216BB" w:rsidTr="00E517E0">
        <w:trPr>
          <w:trHeight w:val="100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ao público em geral no Hospital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1650"/>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Plantão presencial 24 horas dia, 120 dias ano. Somente em períodos de feriados prolongados e durante os meses de temporada, mediante solicitação da Secretaria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64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9B3F18" w:rsidRDefault="005D632C" w:rsidP="00E517E0">
            <w:pPr>
              <w:jc w:val="center"/>
              <w:rPr>
                <w:rFonts w:ascii="Arial" w:hAnsi="Arial" w:cs="Arial"/>
                <w:b/>
                <w:sz w:val="28"/>
                <w:szCs w:val="28"/>
              </w:rPr>
            </w:pPr>
            <w:r w:rsidRPr="009B3F18">
              <w:rPr>
                <w:rFonts w:ascii="Arial" w:hAnsi="Arial" w:cs="Arial"/>
                <w:b/>
                <w:sz w:val="28"/>
                <w:szCs w:val="28"/>
              </w:rPr>
              <w:t xml:space="preserve">LOTE 06 </w:t>
            </w:r>
          </w:p>
        </w:tc>
      </w:tr>
      <w:tr w:rsidR="005D632C" w:rsidRPr="00F216BB" w:rsidTr="00E517E0">
        <w:trPr>
          <w:trHeight w:val="64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Plantão na Maternidade e Pediatria</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67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17.520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02 Médicos - Especialidade: 01 Pediatra; 01 Ginecologista/Obstetra.</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r>
      <w:tr w:rsidR="005D632C" w:rsidRPr="00F216BB" w:rsidTr="00E517E0">
        <w:trPr>
          <w:trHeight w:val="1110"/>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na Maternidade do Hospital Hospital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79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Plantão presencial 24 horas dia, 365 dias ano.</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67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9B3F18" w:rsidRDefault="005D632C" w:rsidP="00E517E0">
            <w:pPr>
              <w:jc w:val="center"/>
              <w:rPr>
                <w:rFonts w:ascii="Arial" w:hAnsi="Arial" w:cs="Arial"/>
                <w:b/>
                <w:sz w:val="28"/>
                <w:szCs w:val="28"/>
              </w:rPr>
            </w:pPr>
            <w:r w:rsidRPr="009B3F18">
              <w:rPr>
                <w:rFonts w:ascii="Arial" w:hAnsi="Arial" w:cs="Arial"/>
                <w:b/>
                <w:sz w:val="28"/>
                <w:szCs w:val="28"/>
              </w:rPr>
              <w:t>LOTE 07</w:t>
            </w:r>
          </w:p>
        </w:tc>
      </w:tr>
      <w:tr w:rsidR="005D632C" w:rsidRPr="00F216BB" w:rsidTr="00E517E0">
        <w:trPr>
          <w:trHeight w:val="67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b/>
                <w:bCs/>
                <w:sz w:val="22"/>
                <w:szCs w:val="22"/>
              </w:rPr>
            </w:pPr>
            <w:r w:rsidRPr="00F216BB">
              <w:rPr>
                <w:rFonts w:ascii="Arial" w:hAnsi="Arial" w:cs="Arial"/>
                <w:b/>
                <w:bCs/>
                <w:sz w:val="22"/>
                <w:szCs w:val="22"/>
              </w:rPr>
              <w:t>Médico Anestesiologista de sobreaviso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66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Pr>
                <w:rFonts w:ascii="Arial" w:hAnsi="Arial" w:cs="Arial"/>
              </w:rPr>
              <w:t>1</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8.760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hora</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01 Médico - Especialidade: Anestesiologia.</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c>
          <w:tcPr>
            <w:tcW w:w="17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tc>
      </w:tr>
      <w:tr w:rsidR="005D632C" w:rsidRPr="00F216BB" w:rsidTr="00E517E0">
        <w:trPr>
          <w:trHeight w:val="1005"/>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Local de serviço: Atendimento no Centro Cirúrgico do Hospital Hospital Nossa Senhora dos Navegantes.</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771"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840"/>
        </w:trPr>
        <w:tc>
          <w:tcPr>
            <w:tcW w:w="73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5D632C" w:rsidRPr="00F216BB" w:rsidRDefault="005D632C" w:rsidP="00E517E0">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5D632C" w:rsidRPr="00F216BB" w:rsidRDefault="005D632C" w:rsidP="00E517E0">
            <w:pPr>
              <w:jc w:val="both"/>
              <w:rPr>
                <w:rFonts w:ascii="Arial" w:hAnsi="Arial" w:cs="Arial"/>
                <w:sz w:val="22"/>
                <w:szCs w:val="22"/>
              </w:rPr>
            </w:pPr>
            <w:r w:rsidRPr="00F216BB">
              <w:rPr>
                <w:rFonts w:ascii="Arial" w:hAnsi="Arial" w:cs="Arial"/>
                <w:sz w:val="22"/>
                <w:szCs w:val="22"/>
              </w:rPr>
              <w:t>Carga horária - Plantão em sistema de sobreaviso 24 horas dia, 365 dias ano.</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c>
          <w:tcPr>
            <w:tcW w:w="1771" w:type="dxa"/>
            <w:gridSpan w:val="2"/>
            <w:vMerge/>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rPr>
                <w:rFonts w:ascii="Arial" w:hAnsi="Arial" w:cs="Arial"/>
              </w:rPr>
            </w:pPr>
          </w:p>
        </w:tc>
      </w:tr>
      <w:tr w:rsidR="005D632C" w:rsidRPr="00F216BB" w:rsidTr="00E517E0">
        <w:trPr>
          <w:trHeight w:val="163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p w:rsidR="005D632C" w:rsidRPr="00631745" w:rsidRDefault="005D632C" w:rsidP="00E517E0">
            <w:pPr>
              <w:pStyle w:val="PargrafodaLista"/>
              <w:numPr>
                <w:ilvl w:val="0"/>
                <w:numId w:val="20"/>
              </w:numPr>
              <w:jc w:val="both"/>
              <w:rPr>
                <w:rFonts w:ascii="Arial" w:hAnsi="Arial" w:cs="Arial"/>
                <w:sz w:val="22"/>
                <w:szCs w:val="22"/>
              </w:rPr>
            </w:pPr>
            <w:r w:rsidRPr="00631745">
              <w:rPr>
                <w:rFonts w:ascii="Arial" w:hAnsi="Arial" w:cs="Arial"/>
                <w:sz w:val="22"/>
                <w:szCs w:val="22"/>
              </w:rPr>
              <w:t>Todas as especialidades poderão ser escalados para o sistema de plantão de sobreaviso (condições iguais a do anestesiologista), mediante prévia solicitação da Secretaria de Saúde</w:t>
            </w:r>
            <w:r>
              <w:rPr>
                <w:rFonts w:ascii="Arial" w:hAnsi="Arial" w:cs="Arial"/>
                <w:sz w:val="22"/>
                <w:szCs w:val="22"/>
              </w:rPr>
              <w:t>.</w:t>
            </w:r>
          </w:p>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163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p w:rsidR="005D632C" w:rsidRPr="00631745" w:rsidRDefault="005D632C" w:rsidP="00E517E0">
            <w:pPr>
              <w:pStyle w:val="PargrafodaLista"/>
              <w:numPr>
                <w:ilvl w:val="0"/>
                <w:numId w:val="20"/>
              </w:numPr>
              <w:jc w:val="both"/>
              <w:rPr>
                <w:rFonts w:ascii="Arial" w:hAnsi="Arial" w:cs="Arial"/>
                <w:sz w:val="22"/>
                <w:szCs w:val="22"/>
              </w:rPr>
            </w:pPr>
            <w:r w:rsidRPr="00631745">
              <w:rPr>
                <w:rFonts w:ascii="Arial" w:hAnsi="Arial" w:cs="Arial"/>
                <w:sz w:val="22"/>
                <w:szCs w:val="22"/>
              </w:rPr>
              <w:t>Os médicos deverão, quando necessário, supervisionarem alunos de medicina que estarão executando Campo de Estágio nos diversos Postos de Saúde e setores do Hospital Nossa Senhora dos Navegantes</w:t>
            </w:r>
          </w:p>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1950"/>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r w:rsidRPr="00F216BB">
              <w:rPr>
                <w:rFonts w:ascii="Arial" w:hAnsi="Arial" w:cs="Arial"/>
              </w:rPr>
              <w:lastRenderedPageBreak/>
              <w:t> </w:t>
            </w:r>
          </w:p>
          <w:p w:rsidR="005D632C" w:rsidRPr="00F216BB" w:rsidRDefault="005D632C" w:rsidP="00E517E0">
            <w:pPr>
              <w:jc w:val="center"/>
              <w:rPr>
                <w:rFonts w:ascii="Arial" w:hAnsi="Arial" w:cs="Arial"/>
              </w:rPr>
            </w:pPr>
          </w:p>
          <w:p w:rsidR="005D632C" w:rsidRPr="00631745" w:rsidRDefault="005D632C" w:rsidP="00E517E0">
            <w:pPr>
              <w:pStyle w:val="PargrafodaLista"/>
              <w:numPr>
                <w:ilvl w:val="0"/>
                <w:numId w:val="20"/>
              </w:numPr>
              <w:jc w:val="both"/>
              <w:rPr>
                <w:rFonts w:ascii="Arial" w:hAnsi="Arial" w:cs="Arial"/>
                <w:sz w:val="22"/>
                <w:szCs w:val="22"/>
              </w:rPr>
            </w:pPr>
            <w:r w:rsidRPr="00631745">
              <w:rPr>
                <w:rFonts w:ascii="Arial" w:hAnsi="Arial" w:cs="Arial"/>
                <w:sz w:val="22"/>
                <w:szCs w:val="22"/>
              </w:rPr>
              <w:t>A forma de localização/acionamento do médico de sobreaviso será por meio de telefone fixo e/ou celular. Após acionado, o médico não poderá exceder o tempo de 15 minutos para chegar até o Hospital Nossa Senhora dos Navegantes.</w:t>
            </w:r>
          </w:p>
          <w:p w:rsidR="005D632C" w:rsidRPr="00F216BB" w:rsidRDefault="005D632C" w:rsidP="00E517E0">
            <w:pPr>
              <w:jc w:val="center"/>
              <w:rPr>
                <w:rFonts w:ascii="Arial" w:hAnsi="Arial" w:cs="Arial"/>
              </w:rPr>
            </w:pPr>
            <w:r w:rsidRPr="00F216BB">
              <w:rPr>
                <w:rFonts w:ascii="Arial" w:hAnsi="Arial" w:cs="Arial"/>
              </w:rPr>
              <w:t> </w:t>
            </w:r>
          </w:p>
          <w:p w:rsidR="005D632C" w:rsidRPr="00F216BB" w:rsidRDefault="005D632C" w:rsidP="00E517E0">
            <w:pPr>
              <w:jc w:val="center"/>
              <w:rPr>
                <w:rFonts w:ascii="Arial" w:hAnsi="Arial" w:cs="Arial"/>
              </w:rPr>
            </w:pPr>
            <w:r w:rsidRPr="00F216BB">
              <w:rPr>
                <w:rFonts w:ascii="Arial" w:hAnsi="Arial" w:cs="Arial"/>
              </w:rPr>
              <w:t> </w:t>
            </w:r>
          </w:p>
        </w:tc>
      </w:tr>
      <w:tr w:rsidR="005D632C" w:rsidRPr="00F216BB" w:rsidTr="00E517E0">
        <w:trPr>
          <w:trHeight w:val="2130"/>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632C" w:rsidRPr="00F216BB" w:rsidRDefault="005D632C" w:rsidP="00E517E0">
            <w:pPr>
              <w:jc w:val="center"/>
              <w:rPr>
                <w:rFonts w:ascii="Arial" w:hAnsi="Arial" w:cs="Arial"/>
              </w:rPr>
            </w:pPr>
          </w:p>
          <w:p w:rsidR="005D632C" w:rsidRPr="00EE0CA4" w:rsidRDefault="005D632C" w:rsidP="00E517E0">
            <w:pPr>
              <w:pStyle w:val="PargrafodaLista"/>
              <w:numPr>
                <w:ilvl w:val="0"/>
                <w:numId w:val="20"/>
              </w:numPr>
              <w:jc w:val="both"/>
              <w:rPr>
                <w:rFonts w:ascii="Arial" w:hAnsi="Arial" w:cs="Arial"/>
              </w:rPr>
            </w:pPr>
            <w:r w:rsidRPr="00EE0CA4">
              <w:rPr>
                <w:rFonts w:ascii="Arial" w:hAnsi="Arial" w:cs="Arial"/>
                <w:sz w:val="22"/>
                <w:szCs w:val="22"/>
              </w:rPr>
              <w:t>A remuneração dos médicos, que eventualmente forem escalados para o sistema de sobreaviso, será de 1/3 do valor da atividade/hora normal acima cotado (com exceção do médico anestesiologista, que o valor cotado já deverá ser em sistema de sobreaviso), não tendo nenhum adicional no período de tempo em que estes estiverem atendendo as chamadas de emergêrcia.</w:t>
            </w:r>
            <w:r w:rsidRPr="00EE0CA4">
              <w:rPr>
                <w:rFonts w:ascii="Arial" w:hAnsi="Arial" w:cs="Arial"/>
              </w:rPr>
              <w:t> </w:t>
            </w:r>
          </w:p>
          <w:p w:rsidR="005D632C" w:rsidRPr="00F216BB" w:rsidRDefault="005D632C" w:rsidP="00E517E0">
            <w:pPr>
              <w:jc w:val="center"/>
              <w:rPr>
                <w:rFonts w:ascii="Arial" w:hAnsi="Arial" w:cs="Arial"/>
              </w:rPr>
            </w:pPr>
          </w:p>
        </w:tc>
      </w:tr>
      <w:tr w:rsidR="005D632C" w:rsidRPr="00F216BB" w:rsidTr="00E517E0">
        <w:trPr>
          <w:trHeight w:val="420"/>
        </w:trPr>
        <w:tc>
          <w:tcPr>
            <w:tcW w:w="9161"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5D632C" w:rsidRPr="00F216BB" w:rsidRDefault="005D632C" w:rsidP="00E517E0">
            <w:pPr>
              <w:jc w:val="center"/>
              <w:rPr>
                <w:rFonts w:ascii="Arial" w:hAnsi="Arial" w:cs="Arial"/>
                <w:b/>
                <w:bCs/>
              </w:rPr>
            </w:pPr>
          </w:p>
          <w:p w:rsidR="005D632C" w:rsidRPr="00A43C63" w:rsidRDefault="005D632C" w:rsidP="00E517E0">
            <w:pPr>
              <w:jc w:val="right"/>
              <w:rPr>
                <w:rFonts w:ascii="Arial" w:hAnsi="Arial" w:cs="Arial"/>
                <w:b/>
                <w:bCs/>
                <w:sz w:val="24"/>
                <w:szCs w:val="24"/>
              </w:rPr>
            </w:pPr>
            <w:r w:rsidRPr="00A43C63">
              <w:rPr>
                <w:rFonts w:ascii="Arial" w:hAnsi="Arial" w:cs="Arial"/>
                <w:b/>
                <w:bCs/>
                <w:sz w:val="24"/>
                <w:szCs w:val="24"/>
              </w:rPr>
              <w:t>VALOR GLOBAL - R$</w:t>
            </w:r>
            <w:r>
              <w:rPr>
                <w:rFonts w:ascii="Arial" w:hAnsi="Arial" w:cs="Arial"/>
                <w:b/>
                <w:bCs/>
                <w:sz w:val="24"/>
                <w:szCs w:val="24"/>
              </w:rPr>
              <w:t xml:space="preserve">_______________ (POR EXTENSO) </w:t>
            </w:r>
          </w:p>
          <w:p w:rsidR="005D632C" w:rsidRPr="009B3F18" w:rsidRDefault="005D632C" w:rsidP="00E517E0">
            <w:pPr>
              <w:jc w:val="center"/>
              <w:rPr>
                <w:rFonts w:ascii="Arial" w:hAnsi="Arial" w:cs="Arial"/>
                <w:b/>
                <w:bCs/>
              </w:rPr>
            </w:pPr>
          </w:p>
        </w:tc>
      </w:tr>
    </w:tbl>
    <w:p w:rsidR="005D632C" w:rsidRDefault="005D632C" w:rsidP="005D632C">
      <w:pPr>
        <w:jc w:val="both"/>
        <w:rPr>
          <w:rFonts w:ascii="Arial" w:hAnsi="Arial" w:cs="Arial"/>
          <w:b/>
          <w:sz w:val="24"/>
          <w:szCs w:val="24"/>
        </w:rPr>
      </w:pPr>
    </w:p>
    <w:p w:rsidR="005D632C" w:rsidRPr="00AF2636" w:rsidRDefault="005D632C" w:rsidP="005D632C">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5D632C" w:rsidRPr="003023FA" w:rsidRDefault="005D632C" w:rsidP="005D632C">
      <w:pPr>
        <w:autoSpaceDE w:val="0"/>
        <w:autoSpaceDN w:val="0"/>
        <w:adjustRightInd w:val="0"/>
        <w:jc w:val="center"/>
        <w:rPr>
          <w:rFonts w:ascii="Arial" w:hAnsi="Arial" w:cs="Arial"/>
          <w:b/>
          <w:bCs/>
          <w:color w:val="000000" w:themeColor="text1"/>
          <w:sz w:val="24"/>
          <w:szCs w:val="24"/>
        </w:rPr>
      </w:pPr>
    </w:p>
    <w:p w:rsidR="005D632C" w:rsidRPr="003023FA" w:rsidRDefault="005D632C" w:rsidP="005D632C">
      <w:pPr>
        <w:ind w:right="-15"/>
        <w:jc w:val="both"/>
        <w:rPr>
          <w:rFonts w:ascii="Arial" w:hAnsi="Arial" w:cs="Arial"/>
          <w:b/>
          <w:sz w:val="24"/>
          <w:szCs w:val="24"/>
          <w:lang w:eastAsia="ar-SA"/>
        </w:rPr>
      </w:pPr>
      <w:r>
        <w:rPr>
          <w:rFonts w:ascii="Arial" w:hAnsi="Arial" w:cs="Arial"/>
          <w:b/>
          <w:sz w:val="24"/>
          <w:szCs w:val="24"/>
          <w:lang w:eastAsia="ar-SA"/>
        </w:rPr>
        <w:t>2</w:t>
      </w:r>
      <w:r w:rsidRPr="003023FA">
        <w:rPr>
          <w:rFonts w:ascii="Arial" w:hAnsi="Arial" w:cs="Arial"/>
          <w:b/>
          <w:sz w:val="24"/>
          <w:szCs w:val="24"/>
          <w:lang w:eastAsia="ar-SA"/>
        </w:rPr>
        <w:t xml:space="preserve">.1 DA VALIDADE DA PROPOSTA: </w:t>
      </w:r>
      <w:r w:rsidRPr="003023FA">
        <w:rPr>
          <w:rFonts w:ascii="Arial" w:hAnsi="Arial" w:cs="Arial"/>
          <w:sz w:val="24"/>
          <w:szCs w:val="24"/>
          <w:lang w:eastAsia="ar-SA"/>
        </w:rPr>
        <w:t>60 (sessenta) dias</w:t>
      </w:r>
      <w:r w:rsidRPr="003023FA">
        <w:rPr>
          <w:rFonts w:ascii="Arial" w:hAnsi="Arial" w:cs="Arial"/>
          <w:b/>
          <w:sz w:val="24"/>
          <w:szCs w:val="24"/>
          <w:lang w:eastAsia="ar-SA"/>
        </w:rPr>
        <w:t>.</w:t>
      </w:r>
    </w:p>
    <w:p w:rsidR="005D632C" w:rsidRPr="003023FA" w:rsidRDefault="005D632C" w:rsidP="005D632C">
      <w:pPr>
        <w:ind w:left="-15" w:right="-15"/>
        <w:jc w:val="both"/>
        <w:rPr>
          <w:rFonts w:ascii="Arial" w:hAnsi="Arial" w:cs="Arial"/>
          <w:bCs/>
          <w:color w:val="000000" w:themeColor="text1"/>
          <w:sz w:val="24"/>
          <w:szCs w:val="24"/>
        </w:rPr>
      </w:pPr>
      <w:r>
        <w:rPr>
          <w:rFonts w:ascii="Arial" w:hAnsi="Arial" w:cs="Arial"/>
          <w:b/>
          <w:sz w:val="24"/>
          <w:szCs w:val="24"/>
          <w:lang w:eastAsia="ar-SA"/>
        </w:rPr>
        <w:t xml:space="preserve">2.2 </w:t>
      </w:r>
      <w:r w:rsidRPr="003023FA">
        <w:rPr>
          <w:rFonts w:ascii="Arial" w:hAnsi="Arial" w:cs="Arial"/>
          <w:b/>
          <w:sz w:val="24"/>
          <w:szCs w:val="24"/>
          <w:lang w:eastAsia="ar-SA"/>
        </w:rPr>
        <w:t xml:space="preserve">DO PAGAMENTO: </w:t>
      </w:r>
      <w:r w:rsidRPr="003023FA">
        <w:rPr>
          <w:rFonts w:ascii="Arial" w:hAnsi="Arial" w:cs="Arial"/>
          <w:sz w:val="24"/>
          <w:szCs w:val="24"/>
        </w:rPr>
        <w:t>Os pagamentos serão efetuados em até 30 (trinta) dias, após execução e aprovação do respectivo processo pelo setor competente.</w:t>
      </w:r>
    </w:p>
    <w:p w:rsidR="005D632C" w:rsidRPr="003023FA" w:rsidRDefault="005D632C" w:rsidP="005D632C">
      <w:pPr>
        <w:pStyle w:val="Legenda"/>
        <w:jc w:val="center"/>
        <w:rPr>
          <w:rFonts w:ascii="Arial" w:hAnsi="Arial" w:cs="Arial"/>
          <w:b/>
          <w:i w:val="0"/>
          <w:sz w:val="24"/>
          <w:szCs w:val="24"/>
        </w:rPr>
      </w:pPr>
    </w:p>
    <w:p w:rsidR="005D632C" w:rsidRPr="003023FA" w:rsidRDefault="005D632C" w:rsidP="005D632C">
      <w:pPr>
        <w:pStyle w:val="Legenda"/>
        <w:jc w:val="both"/>
        <w:rPr>
          <w:rFonts w:ascii="Arial" w:hAnsi="Arial" w:cs="Arial"/>
          <w:b/>
          <w:i w:val="0"/>
          <w:sz w:val="24"/>
          <w:szCs w:val="24"/>
        </w:rPr>
      </w:pPr>
      <w:r w:rsidRPr="003023FA">
        <w:rPr>
          <w:rFonts w:ascii="Arial" w:hAnsi="Arial" w:cs="Arial"/>
          <w:b/>
          <w:i w:val="0"/>
          <w:sz w:val="24"/>
          <w:szCs w:val="24"/>
        </w:rPr>
        <w:t>3 – RECOMENDAÇÕES TÉCNICAS</w:t>
      </w:r>
    </w:p>
    <w:p w:rsidR="005D632C" w:rsidRPr="003023FA" w:rsidRDefault="005D632C" w:rsidP="005D632C">
      <w:pPr>
        <w:jc w:val="center"/>
        <w:rPr>
          <w:rFonts w:ascii="Arial" w:hAnsi="Arial" w:cs="Arial"/>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3.1</w:t>
      </w:r>
      <w:r w:rsidRPr="003023FA">
        <w:rPr>
          <w:rFonts w:ascii="Arial" w:hAnsi="Arial" w:cs="Arial"/>
          <w:sz w:val="24"/>
          <w:szCs w:val="24"/>
        </w:rPr>
        <w:t xml:space="preserve"> Colocação imediata de profissional médico, em serviços essenciais de Urgência e Emergência, Maternidade e Centro Cirúrgico (Hospital Nossa Senhora dos Navegantes), relativo aos itens 01, 06 e 07;</w:t>
      </w:r>
    </w:p>
    <w:p w:rsidR="005D632C" w:rsidRPr="003023FA" w:rsidRDefault="005D632C" w:rsidP="005D632C">
      <w:pPr>
        <w:pStyle w:val="PargrafodaLista"/>
        <w:ind w:left="0"/>
        <w:jc w:val="both"/>
        <w:rPr>
          <w:rFonts w:ascii="Arial" w:hAnsi="Arial" w:cs="Arial"/>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3.2</w:t>
      </w:r>
      <w:r w:rsidRPr="003023FA">
        <w:rPr>
          <w:rFonts w:ascii="Arial" w:hAnsi="Arial" w:cs="Arial"/>
          <w:sz w:val="24"/>
          <w:szCs w:val="24"/>
        </w:rPr>
        <w:t xml:space="preserve"> Colocação do profissional médico, a partir de demanda e necessidade da Rede de Serviços de Saúde, relativo aos itens 02, 03, 04 e 05.  Em especial aos profissionais médicos da Estratégia de Saúde da Família serão colocados a partir de necessidade existente do momento, não necessariamente de forma imediata;</w:t>
      </w:r>
    </w:p>
    <w:p w:rsidR="005D632C" w:rsidRPr="003023FA" w:rsidRDefault="005D632C" w:rsidP="005D632C">
      <w:pPr>
        <w:pStyle w:val="PargrafodaLista"/>
        <w:ind w:left="0"/>
        <w:jc w:val="both"/>
        <w:rPr>
          <w:rFonts w:ascii="Arial" w:hAnsi="Arial" w:cs="Arial"/>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3.3 </w:t>
      </w:r>
      <w:r w:rsidRPr="003023FA">
        <w:rPr>
          <w:rFonts w:ascii="Arial" w:hAnsi="Arial" w:cs="Arial"/>
          <w:sz w:val="24"/>
          <w:szCs w:val="24"/>
        </w:rPr>
        <w:t>Após o repasse de crédito financeiro da Prefeitura de Matinhos para a Empresa de Prestação de Serviços Médicos, conforme contrato firmado, a Empresa deverá executar os pagamentos dos serviços médicos prestados, por hora trabalhada e ou por consultas, em até 02 dias úteis;</w:t>
      </w:r>
    </w:p>
    <w:p w:rsidR="005D632C" w:rsidRPr="003023FA" w:rsidRDefault="005D632C" w:rsidP="005D632C">
      <w:pPr>
        <w:pStyle w:val="PargrafodaLista"/>
        <w:ind w:left="0"/>
        <w:jc w:val="both"/>
        <w:rPr>
          <w:rFonts w:ascii="Arial" w:hAnsi="Arial" w:cs="Arial"/>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3.4 </w:t>
      </w:r>
      <w:r w:rsidRPr="003023FA">
        <w:rPr>
          <w:rFonts w:ascii="Arial" w:hAnsi="Arial" w:cs="Arial"/>
          <w:sz w:val="24"/>
          <w:szCs w:val="24"/>
        </w:rPr>
        <w:t xml:space="preserve">As escalas de prestação de serviços médicos (plantões com o nome de cada profissional médico escalado/dia de trabalho) do Pronto Socorro, da Obstetrícia-Ginecologia, Pediatria-Neonatologia e Anestesiologia, deverão ser entregues </w:t>
      </w:r>
      <w:r w:rsidRPr="003023FA">
        <w:rPr>
          <w:rFonts w:ascii="Arial" w:hAnsi="Arial" w:cs="Arial"/>
          <w:sz w:val="24"/>
          <w:szCs w:val="24"/>
        </w:rPr>
        <w:lastRenderedPageBreak/>
        <w:t>sempre no último dia útil antes do termino do mês, relativa ao mês subsequente, para a Secretaria de Saúde;</w:t>
      </w:r>
    </w:p>
    <w:p w:rsidR="005D632C" w:rsidRPr="003023FA" w:rsidRDefault="005D632C" w:rsidP="005D632C">
      <w:pPr>
        <w:spacing w:after="200" w:line="276" w:lineRule="auto"/>
        <w:contextualSpacing/>
        <w:jc w:val="both"/>
        <w:rPr>
          <w:rFonts w:ascii="Arial" w:hAnsi="Arial" w:cs="Arial"/>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3.5 </w:t>
      </w:r>
      <w:r w:rsidRPr="003023FA">
        <w:rPr>
          <w:rFonts w:ascii="Arial" w:hAnsi="Arial" w:cs="Arial"/>
          <w:sz w:val="24"/>
          <w:szCs w:val="24"/>
        </w:rPr>
        <w:t>Quando houver mudança de escala de plantões médicos, a comunicação a Secretaria de Saúde e ao serviço de referencia deverá ser imediata pela Empresa de Prestação de Serviços Médicos;</w:t>
      </w:r>
    </w:p>
    <w:p w:rsidR="005D632C" w:rsidRPr="003023FA" w:rsidRDefault="005D632C" w:rsidP="005D632C">
      <w:pPr>
        <w:pStyle w:val="PargrafodaLista"/>
        <w:ind w:left="0"/>
        <w:jc w:val="both"/>
        <w:rPr>
          <w:rFonts w:ascii="Arial" w:hAnsi="Arial" w:cs="Arial"/>
          <w:b/>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3.6 </w:t>
      </w:r>
      <w:r w:rsidRPr="003023FA">
        <w:rPr>
          <w:rFonts w:ascii="Arial" w:hAnsi="Arial" w:cs="Arial"/>
          <w:sz w:val="24"/>
          <w:szCs w:val="24"/>
        </w:rPr>
        <w:t>Caso ocorra faltas do profissional médico nos serviços de Pronto Socorro, Maternidade e Centro Cirúrgico, a reposição de outro profissional deverá ser imediata, não ultrapassando 02 horas, horário de inicio do plantão em questão;</w:t>
      </w:r>
    </w:p>
    <w:p w:rsidR="005D632C" w:rsidRPr="003023FA" w:rsidRDefault="005D632C" w:rsidP="005D632C">
      <w:pPr>
        <w:pStyle w:val="PargrafodaLista"/>
        <w:ind w:left="0"/>
        <w:rPr>
          <w:rFonts w:ascii="Arial" w:hAnsi="Arial" w:cs="Arial"/>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3.7 </w:t>
      </w:r>
      <w:r w:rsidRPr="003023FA">
        <w:rPr>
          <w:rFonts w:ascii="Arial" w:hAnsi="Arial" w:cs="Arial"/>
          <w:sz w:val="24"/>
          <w:szCs w:val="24"/>
        </w:rPr>
        <w:t>Caso ocorra falta de profissional médico nos serviços de especialidades médicas, estratégia de saúde da família e ambulatórios, e que venha a comprometer a qualidade e o andamento dos serviços de acompanhamento clínico, a reposição de outro profissional deverá ser em até 72 horas;</w:t>
      </w:r>
    </w:p>
    <w:p w:rsidR="005D632C" w:rsidRPr="003023FA" w:rsidRDefault="005D632C" w:rsidP="005D632C">
      <w:pPr>
        <w:pStyle w:val="PargrafodaLista"/>
        <w:ind w:left="0"/>
        <w:jc w:val="both"/>
        <w:rPr>
          <w:rFonts w:ascii="Arial" w:hAnsi="Arial" w:cs="Arial"/>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3.8 </w:t>
      </w:r>
      <w:r w:rsidRPr="003023FA">
        <w:rPr>
          <w:rFonts w:ascii="Arial" w:hAnsi="Arial" w:cs="Arial"/>
          <w:sz w:val="24"/>
          <w:szCs w:val="24"/>
        </w:rPr>
        <w:t>Em relação aos profissionais médicos que estarão de sobreaviso, a resposta ao chamamento do serviço de referencia deverá ser “de pronto atendido”, com o prazo máximo de até 10 minutos;</w:t>
      </w:r>
    </w:p>
    <w:p w:rsidR="005D632C" w:rsidRDefault="005D632C" w:rsidP="005D632C">
      <w:pPr>
        <w:spacing w:after="200" w:line="276" w:lineRule="auto"/>
        <w:contextualSpacing/>
        <w:jc w:val="both"/>
        <w:rPr>
          <w:rFonts w:ascii="Arial" w:hAnsi="Arial" w:cs="Arial"/>
          <w:b/>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3.9 </w:t>
      </w:r>
      <w:r w:rsidRPr="003023FA">
        <w:rPr>
          <w:rFonts w:ascii="Arial" w:hAnsi="Arial" w:cs="Arial"/>
          <w:sz w:val="24"/>
          <w:szCs w:val="24"/>
        </w:rPr>
        <w:t>O contratado profissional médico deverá ser apresentado a Secretaria de Saúde no primeiro dia de trabalho e deverá estar munido de documentos de exigência do CNES – Cadastro Nacional de Estabelecimentos de Saúde, para a realização de seu cadastro junto a este Sistema de Informações em Saúde. Para que não ocorram transtornos administrativos e técnicos perante o Ministério da Saúde nem para o profissional médico, e nem para a Secretaria de Saúde que pode sofrer interferência sobre o repasse de recursos financeiros fundo a fundo;</w:t>
      </w:r>
    </w:p>
    <w:p w:rsidR="005D632C" w:rsidRPr="003023FA" w:rsidRDefault="005D632C" w:rsidP="005D632C">
      <w:pPr>
        <w:pStyle w:val="PargrafodaLista"/>
        <w:ind w:left="0"/>
        <w:jc w:val="both"/>
        <w:rPr>
          <w:rFonts w:ascii="Arial" w:hAnsi="Arial" w:cs="Arial"/>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3.10 </w:t>
      </w:r>
      <w:r w:rsidRPr="003023FA">
        <w:rPr>
          <w:rFonts w:ascii="Arial" w:hAnsi="Arial" w:cs="Arial"/>
          <w:sz w:val="24"/>
          <w:szCs w:val="24"/>
        </w:rPr>
        <w:t>Os documentos a serem apresentados, em cópia, pelos profissionais médicos para cadastramento no CNES – Cadastro Nacional de Estabelecimentos de Saúde são: RG, CPF, Carteira de Registro no Conselho Regional de Medicina, Diploma de Graduação e titulação de especialidades, comprovante de residência;</w:t>
      </w:r>
    </w:p>
    <w:p w:rsidR="005D632C" w:rsidRDefault="005D632C" w:rsidP="005D632C">
      <w:pPr>
        <w:spacing w:after="200" w:line="276" w:lineRule="auto"/>
        <w:contextualSpacing/>
        <w:jc w:val="both"/>
        <w:rPr>
          <w:rFonts w:ascii="Arial" w:hAnsi="Arial" w:cs="Arial"/>
          <w:b/>
          <w:sz w:val="24"/>
          <w:szCs w:val="24"/>
        </w:rPr>
      </w:pPr>
    </w:p>
    <w:p w:rsidR="005D632C" w:rsidRPr="003023FA" w:rsidRDefault="005D632C" w:rsidP="005D632C">
      <w:pPr>
        <w:spacing w:after="200" w:line="276" w:lineRule="auto"/>
        <w:contextualSpacing/>
        <w:jc w:val="both"/>
        <w:rPr>
          <w:rFonts w:ascii="Arial" w:hAnsi="Arial" w:cs="Arial"/>
          <w:sz w:val="24"/>
          <w:szCs w:val="24"/>
        </w:rPr>
      </w:pPr>
      <w:r w:rsidRPr="003023FA">
        <w:rPr>
          <w:rFonts w:ascii="Arial" w:hAnsi="Arial" w:cs="Arial"/>
          <w:b/>
          <w:sz w:val="24"/>
          <w:szCs w:val="24"/>
        </w:rPr>
        <w:t xml:space="preserve">3.11 </w:t>
      </w:r>
      <w:r w:rsidRPr="003023FA">
        <w:rPr>
          <w:rFonts w:ascii="Arial" w:hAnsi="Arial" w:cs="Arial"/>
          <w:sz w:val="24"/>
          <w:szCs w:val="24"/>
        </w:rPr>
        <w:t>Por ocasião da apresentação da fatura mensal de prestação de serviços médicos, a Empresa deverá apresentar uma Declaração de Pagamento aos profissionais médicos contratados com assinatura confirmando o recebimento pelos profissionais, relativa ao mês anterior.</w:t>
      </w:r>
    </w:p>
    <w:p w:rsidR="005D632C" w:rsidRDefault="005D632C" w:rsidP="005D632C">
      <w:pPr>
        <w:pStyle w:val="Corpodetexto"/>
        <w:tabs>
          <w:tab w:val="clear" w:pos="284"/>
          <w:tab w:val="clear" w:pos="567"/>
          <w:tab w:val="left" w:pos="0"/>
        </w:tabs>
        <w:spacing w:line="320" w:lineRule="atLeast"/>
        <w:ind w:left="0" w:firstLine="0"/>
        <w:rPr>
          <w:rFonts w:ascii="Arial" w:hAnsi="Arial" w:cs="Arial"/>
          <w:sz w:val="24"/>
          <w:szCs w:val="24"/>
        </w:rPr>
      </w:pPr>
      <w:r w:rsidRPr="00AF2636">
        <w:rPr>
          <w:rFonts w:ascii="Arial" w:hAnsi="Arial" w:cs="Arial"/>
          <w:b/>
          <w:sz w:val="24"/>
          <w:szCs w:val="24"/>
        </w:rPr>
        <w:t>4</w:t>
      </w:r>
      <w:r>
        <w:rPr>
          <w:rFonts w:ascii="Arial" w:hAnsi="Arial" w:cs="Arial"/>
          <w:b/>
          <w:sz w:val="24"/>
          <w:szCs w:val="24"/>
        </w:rPr>
        <w:t xml:space="preserve"> - </w:t>
      </w:r>
      <w:r w:rsidRPr="00333D0F">
        <w:rPr>
          <w:rFonts w:ascii="Arial" w:hAnsi="Arial" w:cs="Arial"/>
          <w:sz w:val="24"/>
          <w:szCs w:val="24"/>
        </w:rPr>
        <w:t xml:space="preserve">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w:t>
      </w:r>
      <w:r w:rsidRPr="00333D0F">
        <w:rPr>
          <w:rFonts w:ascii="Arial" w:hAnsi="Arial" w:cs="Arial"/>
          <w:sz w:val="24"/>
          <w:szCs w:val="24"/>
        </w:rPr>
        <w:lastRenderedPageBreak/>
        <w:t>disciplinam o certame e que integrarão o ajuste correspondente.</w:t>
      </w:r>
    </w:p>
    <w:p w:rsidR="005D632C" w:rsidRDefault="005D632C" w:rsidP="005D632C">
      <w:pPr>
        <w:spacing w:line="320" w:lineRule="atLeast"/>
        <w:jc w:val="both"/>
        <w:rPr>
          <w:rFonts w:ascii="Arial" w:hAnsi="Arial" w:cs="Arial"/>
          <w:sz w:val="24"/>
          <w:szCs w:val="24"/>
        </w:rPr>
      </w:pPr>
      <w:r>
        <w:rPr>
          <w:rFonts w:ascii="Arial" w:hAnsi="Arial" w:cs="Arial"/>
          <w:b/>
          <w:bCs/>
          <w:sz w:val="24"/>
          <w:szCs w:val="24"/>
        </w:rPr>
        <w:t xml:space="preserve">5 - </w:t>
      </w:r>
      <w:r w:rsidRPr="00333D0F">
        <w:rPr>
          <w:rFonts w:ascii="Arial" w:hAnsi="Arial" w:cs="Arial"/>
          <w:sz w:val="24"/>
          <w:szCs w:val="24"/>
        </w:rPr>
        <w:t xml:space="preserve">Validade da proposta: </w:t>
      </w:r>
      <w:r>
        <w:rPr>
          <w:rFonts w:ascii="Arial" w:hAnsi="Arial" w:cs="Arial"/>
          <w:sz w:val="24"/>
          <w:szCs w:val="24"/>
        </w:rPr>
        <w:t xml:space="preserve">60 (sessenta) </w:t>
      </w:r>
      <w:r w:rsidRPr="00333D0F">
        <w:rPr>
          <w:rFonts w:ascii="Arial" w:hAnsi="Arial" w:cs="Arial"/>
          <w:sz w:val="24"/>
          <w:szCs w:val="24"/>
        </w:rPr>
        <w:t>dias.</w:t>
      </w:r>
    </w:p>
    <w:p w:rsidR="005D632C" w:rsidRPr="004E0FCF" w:rsidRDefault="005D632C" w:rsidP="005D632C">
      <w:pPr>
        <w:spacing w:line="320" w:lineRule="atLeast"/>
        <w:jc w:val="both"/>
        <w:rPr>
          <w:rFonts w:ascii="Arial" w:hAnsi="Arial" w:cs="Arial"/>
          <w:sz w:val="24"/>
          <w:szCs w:val="24"/>
        </w:rPr>
      </w:pPr>
      <w:r w:rsidRPr="00AF2636">
        <w:rPr>
          <w:rFonts w:ascii="Arial" w:hAnsi="Arial" w:cs="Arial"/>
          <w:b/>
          <w:sz w:val="24"/>
          <w:szCs w:val="24"/>
        </w:rPr>
        <w:t>6</w:t>
      </w:r>
      <w:r>
        <w:rPr>
          <w:rFonts w:ascii="Arial" w:hAnsi="Arial" w:cs="Arial"/>
          <w:sz w:val="24"/>
          <w:szCs w:val="24"/>
        </w:rPr>
        <w:t xml:space="preserve"> - </w:t>
      </w:r>
      <w:r w:rsidRPr="004E0FCF">
        <w:rPr>
          <w:rFonts w:ascii="Arial" w:hAnsi="Arial" w:cs="Arial"/>
          <w:sz w:val="24"/>
          <w:szCs w:val="24"/>
        </w:rPr>
        <w:t>Declara, outrossim, que o material ofertado estão de acordo com as especificações técnicas do Termo de Referência, inclusive quanto à garantia dos mesmos.</w:t>
      </w:r>
      <w:r w:rsidRPr="004E0FCF">
        <w:rPr>
          <w:rFonts w:cs="Arial"/>
          <w:szCs w:val="24"/>
        </w:rPr>
        <w:t xml:space="preserve">                                                                                  </w:t>
      </w:r>
    </w:p>
    <w:p w:rsidR="005D632C" w:rsidRDefault="005D632C" w:rsidP="005D632C">
      <w:pPr>
        <w:pStyle w:val="Ttulo2"/>
        <w:spacing w:line="320" w:lineRule="atLeast"/>
        <w:jc w:val="right"/>
        <w:rPr>
          <w:rFonts w:cs="Arial"/>
          <w:szCs w:val="24"/>
        </w:rPr>
      </w:pPr>
    </w:p>
    <w:p w:rsidR="005D632C" w:rsidRDefault="005D632C" w:rsidP="005D632C">
      <w:pPr>
        <w:pStyle w:val="Ttulo2"/>
        <w:spacing w:line="320" w:lineRule="atLeast"/>
        <w:rPr>
          <w:rFonts w:cs="Arial"/>
          <w:szCs w:val="24"/>
        </w:rPr>
      </w:pPr>
      <w:r w:rsidRPr="003B1DD6">
        <w:rPr>
          <w:rFonts w:cs="Arial"/>
          <w:szCs w:val="24"/>
        </w:rPr>
        <w:t>Matinhos, .....de............. de 20</w:t>
      </w:r>
      <w:r>
        <w:rPr>
          <w:rFonts w:cs="Arial"/>
          <w:szCs w:val="24"/>
        </w:rPr>
        <w:t>11</w:t>
      </w:r>
      <w:r w:rsidRPr="003B1DD6">
        <w:rPr>
          <w:rFonts w:cs="Arial"/>
          <w:szCs w:val="24"/>
        </w:rPr>
        <w:t>.</w:t>
      </w:r>
    </w:p>
    <w:p w:rsidR="005D632C" w:rsidRDefault="005D632C" w:rsidP="005D632C"/>
    <w:p w:rsidR="005D632C" w:rsidRDefault="005D632C" w:rsidP="005D632C"/>
    <w:p w:rsidR="005D632C" w:rsidRPr="001878C8" w:rsidRDefault="005D632C" w:rsidP="005D632C"/>
    <w:p w:rsidR="005D632C" w:rsidRDefault="005D632C" w:rsidP="005D632C">
      <w:pPr>
        <w:pBdr>
          <w:bottom w:val="single" w:sz="12" w:space="1" w:color="auto"/>
        </w:pBdr>
      </w:pPr>
    </w:p>
    <w:p w:rsidR="005D632C" w:rsidRPr="00594999" w:rsidRDefault="005D632C" w:rsidP="005D632C">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 xml:space="preserve">e identificação (represet. legal/procurador da </w:t>
      </w:r>
      <w:r w:rsidRPr="00333D0F">
        <w:rPr>
          <w:rFonts w:ascii="Arial" w:hAnsi="Arial" w:cs="Arial"/>
          <w:sz w:val="24"/>
          <w:szCs w:val="24"/>
        </w:rPr>
        <w:t>licitante)</w:t>
      </w:r>
      <w:r>
        <w:rPr>
          <w:rFonts w:ascii="Arial" w:hAnsi="Arial" w:cs="Arial"/>
          <w:sz w:val="24"/>
          <w:szCs w:val="24"/>
        </w:rPr>
        <w:t xml:space="preserve"> (Nome/RG/CPF/Cargo-Função)</w:t>
      </w:r>
    </w:p>
    <w:p w:rsidR="005D632C" w:rsidRDefault="005D632C" w:rsidP="005D632C">
      <w:pP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Pr="00DB2A45" w:rsidRDefault="005D632C" w:rsidP="005D632C">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5D632C" w:rsidRDefault="005D632C" w:rsidP="005D632C">
      <w:pPr>
        <w:ind w:left="360" w:right="-1" w:hanging="360"/>
        <w:jc w:val="center"/>
        <w:rPr>
          <w:rFonts w:ascii="Arial" w:hAnsi="Arial" w:cs="Arial"/>
          <w:b/>
          <w:bCs/>
          <w:sz w:val="24"/>
          <w:szCs w:val="24"/>
        </w:rPr>
      </w:pPr>
    </w:p>
    <w:p w:rsidR="005D632C" w:rsidRPr="00DB2A45" w:rsidRDefault="005D632C" w:rsidP="005D632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5D632C" w:rsidRPr="00DB2A45" w:rsidRDefault="005D632C" w:rsidP="005D632C">
      <w:pPr>
        <w:ind w:left="360" w:right="-1" w:hanging="360"/>
        <w:jc w:val="center"/>
        <w:rPr>
          <w:rFonts w:ascii="Arial" w:hAnsi="Arial" w:cs="Arial"/>
          <w:b/>
          <w:bCs/>
          <w:sz w:val="24"/>
          <w:szCs w:val="24"/>
        </w:rPr>
      </w:pPr>
    </w:p>
    <w:p w:rsidR="005D632C" w:rsidRPr="00DB2A45" w:rsidRDefault="005D632C" w:rsidP="005D632C">
      <w:pPr>
        <w:jc w:val="center"/>
        <w:rPr>
          <w:rFonts w:ascii="Arial" w:hAnsi="Arial" w:cs="Arial"/>
          <w:b/>
          <w:sz w:val="24"/>
          <w:szCs w:val="24"/>
        </w:rPr>
      </w:pPr>
      <w:r>
        <w:rPr>
          <w:rFonts w:ascii="Arial" w:hAnsi="Arial" w:cs="Arial"/>
          <w:b/>
          <w:sz w:val="24"/>
          <w:szCs w:val="24"/>
        </w:rPr>
        <w:t>DECLARAÇÃO</w:t>
      </w:r>
    </w:p>
    <w:p w:rsidR="005D632C" w:rsidRPr="00DB2A45" w:rsidRDefault="005D632C" w:rsidP="005D632C">
      <w:pPr>
        <w:pStyle w:val="Ttulo"/>
        <w:ind w:right="-1"/>
        <w:rPr>
          <w:rFonts w:cs="Arial"/>
          <w:bCs/>
          <w:sz w:val="24"/>
          <w:szCs w:val="24"/>
        </w:rPr>
      </w:pPr>
    </w:p>
    <w:p w:rsidR="005D632C" w:rsidRPr="00DB2A45" w:rsidRDefault="005D632C" w:rsidP="005D632C">
      <w:pPr>
        <w:pStyle w:val="Ttulo"/>
        <w:ind w:right="-1"/>
        <w:rPr>
          <w:rFonts w:cs="Arial"/>
          <w:shadow/>
          <w:sz w:val="24"/>
          <w:szCs w:val="24"/>
        </w:rPr>
      </w:pPr>
      <w:r>
        <w:rPr>
          <w:rFonts w:cs="Arial"/>
          <w:shadow/>
          <w:sz w:val="24"/>
          <w:szCs w:val="24"/>
        </w:rPr>
        <w:t>(PLENO ATENDIMENTO AOS REQUISITOS DE HABILITAÇÃO)</w:t>
      </w:r>
    </w:p>
    <w:p w:rsidR="005D632C" w:rsidRPr="00DB2A45" w:rsidRDefault="005D632C" w:rsidP="005D632C">
      <w:pPr>
        <w:ind w:right="-1"/>
        <w:jc w:val="center"/>
        <w:rPr>
          <w:rFonts w:ascii="Arial" w:hAnsi="Arial" w:cs="Arial"/>
          <w:sz w:val="24"/>
          <w:szCs w:val="24"/>
        </w:rPr>
      </w:pPr>
    </w:p>
    <w:p w:rsidR="005D632C" w:rsidRPr="00DB2A45" w:rsidRDefault="005D632C" w:rsidP="005D632C">
      <w:pPr>
        <w:ind w:right="-1"/>
        <w:jc w:val="center"/>
        <w:rPr>
          <w:sz w:val="24"/>
          <w:szCs w:val="24"/>
        </w:rPr>
      </w:pPr>
    </w:p>
    <w:p w:rsidR="005D632C" w:rsidRPr="00DB2A45" w:rsidRDefault="005D632C" w:rsidP="005D632C">
      <w:pPr>
        <w:ind w:right="-1"/>
        <w:rPr>
          <w:sz w:val="24"/>
          <w:szCs w:val="24"/>
        </w:rPr>
      </w:pPr>
    </w:p>
    <w:p w:rsidR="005D632C" w:rsidRPr="00C50F18" w:rsidRDefault="005D632C" w:rsidP="005D632C">
      <w:pPr>
        <w:ind w:right="-1"/>
        <w:rPr>
          <w:rFonts w:ascii="Arial" w:hAnsi="Arial" w:cs="Arial"/>
          <w:b/>
          <w:i/>
          <w:sz w:val="24"/>
          <w:szCs w:val="24"/>
        </w:rPr>
      </w:pPr>
      <w:r w:rsidRPr="00C50F18">
        <w:rPr>
          <w:rFonts w:ascii="Arial" w:hAnsi="Arial" w:cs="Arial"/>
          <w:b/>
          <w:i/>
          <w:sz w:val="24"/>
          <w:szCs w:val="24"/>
        </w:rPr>
        <w:t>Prezados Senhores:</w:t>
      </w:r>
    </w:p>
    <w:p w:rsidR="005D632C" w:rsidRPr="00DB2A45" w:rsidRDefault="005D632C" w:rsidP="005D632C">
      <w:pPr>
        <w:ind w:right="-1"/>
        <w:jc w:val="center"/>
        <w:rPr>
          <w:sz w:val="24"/>
          <w:szCs w:val="24"/>
        </w:rPr>
      </w:pPr>
    </w:p>
    <w:p w:rsidR="005D632C" w:rsidRDefault="005D632C" w:rsidP="005D632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5D632C" w:rsidRDefault="005D632C" w:rsidP="005D632C">
      <w:pPr>
        <w:ind w:right="-1"/>
        <w:jc w:val="both"/>
        <w:rPr>
          <w:sz w:val="24"/>
          <w:szCs w:val="24"/>
        </w:rPr>
      </w:pPr>
    </w:p>
    <w:p w:rsidR="005D632C" w:rsidRDefault="005D632C" w:rsidP="005D632C">
      <w:pPr>
        <w:ind w:right="-1"/>
        <w:jc w:val="both"/>
        <w:rPr>
          <w:sz w:val="24"/>
          <w:szCs w:val="24"/>
        </w:rPr>
      </w:pPr>
    </w:p>
    <w:p w:rsidR="005D632C" w:rsidRDefault="005D632C" w:rsidP="005D632C">
      <w:pPr>
        <w:ind w:right="-1"/>
        <w:jc w:val="both"/>
        <w:rPr>
          <w:sz w:val="24"/>
          <w:szCs w:val="24"/>
        </w:rPr>
      </w:pPr>
    </w:p>
    <w:p w:rsidR="005D632C" w:rsidRDefault="005D632C" w:rsidP="005D632C">
      <w:pPr>
        <w:ind w:right="-1"/>
        <w:jc w:val="both"/>
        <w:rPr>
          <w:sz w:val="24"/>
          <w:szCs w:val="24"/>
        </w:rPr>
      </w:pPr>
    </w:p>
    <w:p w:rsidR="005D632C" w:rsidRPr="00035EEF" w:rsidRDefault="005D632C" w:rsidP="005D632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5D632C" w:rsidRPr="00DB2A45" w:rsidRDefault="005D632C" w:rsidP="005D632C">
      <w:pPr>
        <w:pStyle w:val="Corpodetexto"/>
        <w:rPr>
          <w:rFonts w:ascii="Arial" w:hAnsi="Arial" w:cs="Arial"/>
          <w:sz w:val="24"/>
          <w:szCs w:val="24"/>
        </w:rPr>
      </w:pPr>
    </w:p>
    <w:p w:rsidR="005D632C" w:rsidRDefault="005D632C" w:rsidP="005D632C">
      <w:pPr>
        <w:pStyle w:val="Corpodetexto"/>
        <w:rPr>
          <w:rFonts w:ascii="Arial" w:hAnsi="Arial" w:cs="Arial"/>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Default="005D632C" w:rsidP="005D632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D632C" w:rsidRPr="00DB2A45" w:rsidRDefault="005D632C" w:rsidP="005D632C">
      <w:pPr>
        <w:jc w:val="both"/>
        <w:rPr>
          <w:rFonts w:ascii="Arial" w:hAnsi="Arial" w:cs="Arial"/>
          <w:sz w:val="24"/>
          <w:szCs w:val="24"/>
        </w:rPr>
      </w:pPr>
    </w:p>
    <w:p w:rsidR="005D632C" w:rsidRDefault="005D632C" w:rsidP="005D632C">
      <w:pPr>
        <w:pStyle w:val="Corpodetexto"/>
        <w:rPr>
          <w:rFonts w:ascii="Arial" w:hAnsi="Arial" w:cs="Arial"/>
          <w:sz w:val="24"/>
          <w:szCs w:val="24"/>
        </w:rPr>
      </w:pPr>
    </w:p>
    <w:p w:rsidR="005D632C" w:rsidRPr="00DB2A45" w:rsidRDefault="005D632C" w:rsidP="005D632C">
      <w:pPr>
        <w:pStyle w:val="Corpodetexto"/>
        <w:rPr>
          <w:rFonts w:ascii="Arial" w:hAnsi="Arial" w:cs="Arial"/>
          <w:sz w:val="24"/>
          <w:szCs w:val="24"/>
        </w:rPr>
      </w:pPr>
    </w:p>
    <w:p w:rsidR="005D632C" w:rsidRPr="00DB2A45" w:rsidRDefault="005D632C" w:rsidP="005D632C">
      <w:pPr>
        <w:rPr>
          <w:rFonts w:ascii="Arial" w:hAnsi="Arial" w:cs="Arial"/>
          <w:sz w:val="24"/>
          <w:szCs w:val="24"/>
        </w:rPr>
      </w:pPr>
    </w:p>
    <w:p w:rsidR="005D632C" w:rsidRDefault="005D632C" w:rsidP="005D632C">
      <w:pPr>
        <w:jc w:val="right"/>
        <w:rPr>
          <w:rFonts w:ascii="Arial" w:hAnsi="Arial" w:cs="Arial"/>
          <w:b/>
          <w:color w:val="000000"/>
          <w:sz w:val="24"/>
          <w:szCs w:val="24"/>
        </w:rPr>
      </w:pPr>
    </w:p>
    <w:p w:rsidR="005D632C" w:rsidRDefault="005D632C" w:rsidP="005D632C">
      <w:pPr>
        <w:jc w:val="right"/>
        <w:rPr>
          <w:rFonts w:ascii="Arial" w:hAnsi="Arial" w:cs="Arial"/>
          <w:b/>
          <w:color w:val="000000"/>
          <w:sz w:val="24"/>
          <w:szCs w:val="24"/>
        </w:rPr>
      </w:pPr>
    </w:p>
    <w:p w:rsidR="005D632C" w:rsidRDefault="005D632C" w:rsidP="005D632C">
      <w:pPr>
        <w:jc w:val="right"/>
        <w:rPr>
          <w:rFonts w:ascii="Arial" w:hAnsi="Arial" w:cs="Arial"/>
          <w:b/>
          <w:color w:val="000000"/>
          <w:sz w:val="24"/>
          <w:szCs w:val="24"/>
        </w:rPr>
      </w:pPr>
    </w:p>
    <w:p w:rsidR="005D632C" w:rsidRDefault="005D632C" w:rsidP="005D632C">
      <w:pPr>
        <w:jc w:val="right"/>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Pr="00DB2A45" w:rsidRDefault="005D632C" w:rsidP="005D632C">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5D632C" w:rsidRPr="00DB2A45" w:rsidRDefault="005D632C" w:rsidP="005D632C">
      <w:pPr>
        <w:rPr>
          <w:sz w:val="24"/>
          <w:szCs w:val="24"/>
        </w:rPr>
      </w:pPr>
    </w:p>
    <w:p w:rsidR="005D632C" w:rsidRPr="00DB2A45" w:rsidRDefault="005D632C" w:rsidP="005D632C">
      <w:pPr>
        <w:rPr>
          <w:rFonts w:ascii="Arial" w:hAnsi="Arial" w:cs="Arial"/>
          <w:sz w:val="24"/>
          <w:szCs w:val="24"/>
        </w:rPr>
      </w:pPr>
    </w:p>
    <w:p w:rsidR="005D632C" w:rsidRPr="00DB2A45" w:rsidRDefault="005D632C" w:rsidP="005D632C">
      <w:pPr>
        <w:ind w:left="360" w:right="-1" w:hanging="360"/>
        <w:jc w:val="center"/>
        <w:rPr>
          <w:rFonts w:ascii="Arial" w:hAnsi="Arial" w:cs="Arial"/>
          <w:b/>
          <w:bCs/>
          <w:sz w:val="24"/>
          <w:szCs w:val="24"/>
        </w:rPr>
      </w:pPr>
      <w:r w:rsidRPr="00DB2A45">
        <w:rPr>
          <w:rFonts w:ascii="Arial" w:hAnsi="Arial" w:cs="Arial"/>
          <w:b/>
          <w:bCs/>
          <w:sz w:val="24"/>
          <w:szCs w:val="24"/>
        </w:rPr>
        <w:t>ANEXO IV</w:t>
      </w:r>
    </w:p>
    <w:p w:rsidR="005D632C" w:rsidRPr="00DB2A45" w:rsidRDefault="005D632C" w:rsidP="005D632C">
      <w:pPr>
        <w:ind w:left="360" w:right="-1" w:hanging="360"/>
        <w:jc w:val="center"/>
        <w:rPr>
          <w:rFonts w:ascii="Arial" w:hAnsi="Arial" w:cs="Arial"/>
          <w:b/>
          <w:bCs/>
          <w:sz w:val="24"/>
          <w:szCs w:val="24"/>
        </w:rPr>
      </w:pPr>
    </w:p>
    <w:p w:rsidR="005D632C" w:rsidRPr="00DB2A45" w:rsidRDefault="005D632C" w:rsidP="005D632C">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PARA REGISTRO DE PREÇOS N.</w:t>
      </w:r>
      <w:r w:rsidRPr="00DB2A45">
        <w:rPr>
          <w:rFonts w:ascii="Arial" w:hAnsi="Arial" w:cs="Arial"/>
          <w:b/>
          <w:sz w:val="24"/>
          <w:szCs w:val="24"/>
        </w:rPr>
        <w:t>º</w:t>
      </w:r>
      <w:r>
        <w:rPr>
          <w:rFonts w:ascii="Arial" w:hAnsi="Arial" w:cs="Arial"/>
          <w:b/>
          <w:sz w:val="24"/>
          <w:szCs w:val="24"/>
        </w:rPr>
        <w:t xml:space="preserve"> 041</w:t>
      </w:r>
      <w:r w:rsidRPr="00DB2A45">
        <w:rPr>
          <w:rFonts w:ascii="Arial" w:hAnsi="Arial" w:cs="Arial"/>
          <w:b/>
          <w:sz w:val="24"/>
          <w:szCs w:val="24"/>
        </w:rPr>
        <w:t>/</w:t>
      </w:r>
      <w:r>
        <w:rPr>
          <w:rFonts w:ascii="Arial" w:hAnsi="Arial" w:cs="Arial"/>
          <w:b/>
          <w:sz w:val="24"/>
          <w:szCs w:val="24"/>
        </w:rPr>
        <w:t>2011 - PMM</w:t>
      </w:r>
    </w:p>
    <w:p w:rsidR="005D632C" w:rsidRPr="00DB2A45" w:rsidRDefault="005D632C" w:rsidP="005D632C">
      <w:pPr>
        <w:pStyle w:val="Ttulo"/>
        <w:ind w:right="-1"/>
        <w:rPr>
          <w:rFonts w:cs="Arial"/>
          <w:bCs/>
          <w:sz w:val="24"/>
          <w:szCs w:val="24"/>
        </w:rPr>
      </w:pPr>
    </w:p>
    <w:p w:rsidR="005D632C" w:rsidRPr="00DB2A45" w:rsidRDefault="005D632C" w:rsidP="005D632C">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5D632C" w:rsidRDefault="005D632C" w:rsidP="005D632C">
      <w:pPr>
        <w:pStyle w:val="Ttulo"/>
        <w:ind w:right="-1"/>
        <w:rPr>
          <w:rFonts w:cs="Arial"/>
          <w:shadow/>
          <w:sz w:val="24"/>
          <w:szCs w:val="24"/>
        </w:rPr>
      </w:pPr>
    </w:p>
    <w:p w:rsidR="005D632C" w:rsidRPr="00DB2A45" w:rsidRDefault="005D632C" w:rsidP="005D632C">
      <w:pPr>
        <w:pStyle w:val="Ttulo"/>
        <w:ind w:right="-1"/>
        <w:rPr>
          <w:rFonts w:cs="Arial"/>
          <w:shadow/>
          <w:sz w:val="24"/>
          <w:szCs w:val="24"/>
        </w:rPr>
      </w:pPr>
    </w:p>
    <w:p w:rsidR="005D632C" w:rsidRPr="00DB2A45" w:rsidRDefault="005D632C" w:rsidP="005D632C">
      <w:pPr>
        <w:pStyle w:val="Ttulo"/>
        <w:ind w:right="-1"/>
        <w:rPr>
          <w:rFonts w:cs="Arial"/>
          <w:shadow/>
          <w:sz w:val="24"/>
          <w:szCs w:val="24"/>
        </w:rPr>
      </w:pPr>
      <w:r w:rsidRPr="00DB2A45">
        <w:rPr>
          <w:rFonts w:cs="Arial"/>
          <w:shadow/>
          <w:sz w:val="24"/>
          <w:szCs w:val="24"/>
        </w:rPr>
        <w:t>EMPRESA DE PEQUENO PORTE</w:t>
      </w:r>
    </w:p>
    <w:p w:rsidR="005D632C" w:rsidRPr="00DB2A45" w:rsidRDefault="005D632C" w:rsidP="005D632C">
      <w:pPr>
        <w:ind w:right="-1"/>
        <w:jc w:val="center"/>
        <w:rPr>
          <w:rFonts w:ascii="Arial" w:hAnsi="Arial" w:cs="Arial"/>
          <w:sz w:val="24"/>
          <w:szCs w:val="24"/>
        </w:rPr>
      </w:pPr>
    </w:p>
    <w:p w:rsidR="005D632C" w:rsidRPr="00DB2A45" w:rsidRDefault="005D632C" w:rsidP="005D632C">
      <w:pPr>
        <w:pStyle w:val="TABELA"/>
        <w:tabs>
          <w:tab w:val="clear" w:pos="360"/>
        </w:tabs>
        <w:suppressAutoHyphens/>
        <w:ind w:left="0" w:right="-1" w:firstLine="0"/>
        <w:rPr>
          <w:rFonts w:ascii="Times New Roman" w:hAnsi="Times New Roman"/>
          <w:b w:val="0"/>
          <w:sz w:val="24"/>
          <w:szCs w:val="24"/>
        </w:rPr>
      </w:pPr>
    </w:p>
    <w:p w:rsidR="005D632C" w:rsidRPr="00DB2A45" w:rsidRDefault="005D632C" w:rsidP="005D632C">
      <w:pPr>
        <w:ind w:right="-1"/>
        <w:jc w:val="center"/>
        <w:rPr>
          <w:sz w:val="24"/>
          <w:szCs w:val="24"/>
        </w:rPr>
      </w:pPr>
    </w:p>
    <w:p w:rsidR="005D632C" w:rsidRPr="00DB2A45" w:rsidRDefault="005D632C" w:rsidP="005D632C">
      <w:pPr>
        <w:ind w:right="-1"/>
        <w:jc w:val="center"/>
        <w:rPr>
          <w:sz w:val="24"/>
          <w:szCs w:val="24"/>
        </w:rPr>
      </w:pPr>
    </w:p>
    <w:p w:rsidR="005D632C" w:rsidRPr="00DB2A45" w:rsidRDefault="005D632C" w:rsidP="005D632C">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14 de dezembro de 2006, que a Empresa...................................................................., CNPJ ..................................., esta enquadrada na categoria.....................................(Pequeno Porte ou Microempresa), bem como não está incluída nas hipóteses do §4º do art. 3º da Lei Complementar nº 123, de 14 de dezembro de 2006.</w:t>
      </w:r>
    </w:p>
    <w:p w:rsidR="005D632C" w:rsidRDefault="005D632C" w:rsidP="005D632C">
      <w:pPr>
        <w:ind w:left="567" w:right="-1"/>
        <w:jc w:val="both"/>
        <w:rPr>
          <w:sz w:val="24"/>
          <w:szCs w:val="24"/>
        </w:rPr>
      </w:pPr>
    </w:p>
    <w:p w:rsidR="005D632C" w:rsidRPr="00DB2A45" w:rsidRDefault="005D632C" w:rsidP="005D632C">
      <w:pPr>
        <w:ind w:left="567" w:right="-1"/>
        <w:jc w:val="both"/>
        <w:rPr>
          <w:sz w:val="24"/>
          <w:szCs w:val="24"/>
        </w:rPr>
      </w:pPr>
    </w:p>
    <w:p w:rsidR="005D632C" w:rsidRPr="00DB2A45" w:rsidRDefault="005D632C" w:rsidP="005D632C">
      <w:pPr>
        <w:ind w:right="-1"/>
        <w:jc w:val="center"/>
        <w:rPr>
          <w:rFonts w:ascii="Arial" w:hAnsi="Arial" w:cs="Arial"/>
          <w:sz w:val="24"/>
          <w:szCs w:val="24"/>
          <w:lang w:val="pt-PT"/>
        </w:rPr>
      </w:pPr>
      <w:r w:rsidRPr="00DB2A45">
        <w:rPr>
          <w:rFonts w:ascii="Arial" w:hAnsi="Arial" w:cs="Arial"/>
          <w:sz w:val="24"/>
          <w:szCs w:val="24"/>
          <w:lang w:val="pt-PT"/>
        </w:rPr>
        <w:t>Local e data, ...................</w:t>
      </w:r>
    </w:p>
    <w:p w:rsidR="005D632C" w:rsidRPr="00DB2A45" w:rsidRDefault="005D632C" w:rsidP="005D632C">
      <w:pPr>
        <w:pStyle w:val="Corpodetexto"/>
        <w:rPr>
          <w:rFonts w:ascii="Arial" w:hAnsi="Arial" w:cs="Arial"/>
          <w:sz w:val="24"/>
          <w:szCs w:val="24"/>
        </w:rPr>
      </w:pPr>
    </w:p>
    <w:p w:rsidR="005D632C" w:rsidRDefault="005D632C" w:rsidP="005D632C">
      <w:pPr>
        <w:pStyle w:val="Corpodetexto"/>
        <w:rPr>
          <w:rFonts w:ascii="Arial" w:hAnsi="Arial" w:cs="Arial"/>
          <w:sz w:val="24"/>
          <w:szCs w:val="24"/>
        </w:rPr>
      </w:pPr>
    </w:p>
    <w:p w:rsidR="005D632C" w:rsidRDefault="005D632C" w:rsidP="005D632C">
      <w:pPr>
        <w:pStyle w:val="Corpodetexto"/>
        <w:rPr>
          <w:rFonts w:ascii="Arial" w:hAnsi="Arial" w:cs="Arial"/>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7F340B" w:rsidRDefault="005D632C" w:rsidP="005D632C">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D632C" w:rsidRDefault="005D632C" w:rsidP="005D632C">
      <w:pPr>
        <w:jc w:val="both"/>
        <w:rPr>
          <w:rFonts w:ascii="Arial" w:hAnsi="Arial" w:cs="Arial"/>
          <w:sz w:val="24"/>
          <w:szCs w:val="24"/>
        </w:rPr>
      </w:pPr>
    </w:p>
    <w:p w:rsidR="005D632C" w:rsidRDefault="005D632C" w:rsidP="005D632C">
      <w:pPr>
        <w:jc w:val="both"/>
        <w:rPr>
          <w:rFonts w:ascii="Arial" w:hAnsi="Arial" w:cs="Arial"/>
          <w:sz w:val="24"/>
          <w:szCs w:val="24"/>
        </w:rPr>
      </w:pPr>
    </w:p>
    <w:p w:rsidR="005D632C" w:rsidRDefault="005D632C" w:rsidP="005D632C">
      <w:pPr>
        <w:jc w:val="both"/>
        <w:rPr>
          <w:rFonts w:ascii="Arial" w:hAnsi="Arial" w:cs="Arial"/>
          <w:sz w:val="24"/>
          <w:szCs w:val="24"/>
        </w:rPr>
      </w:pPr>
    </w:p>
    <w:p w:rsidR="005D632C" w:rsidRDefault="005D632C" w:rsidP="005D632C">
      <w:pPr>
        <w:jc w:val="both"/>
        <w:rPr>
          <w:rFonts w:ascii="Arial" w:hAnsi="Arial" w:cs="Arial"/>
          <w:sz w:val="24"/>
          <w:szCs w:val="24"/>
        </w:rPr>
      </w:pPr>
    </w:p>
    <w:p w:rsidR="005D632C" w:rsidRPr="00DB2A45" w:rsidRDefault="005D632C" w:rsidP="005D632C">
      <w:pPr>
        <w:jc w:val="both"/>
        <w:rPr>
          <w:rFonts w:ascii="Arial" w:hAnsi="Arial" w:cs="Arial"/>
          <w:sz w:val="24"/>
          <w:szCs w:val="24"/>
        </w:rPr>
      </w:pPr>
    </w:p>
    <w:p w:rsidR="005D632C" w:rsidRPr="00DB2A45" w:rsidRDefault="005D632C" w:rsidP="005D632C">
      <w:pPr>
        <w:rPr>
          <w:rFonts w:ascii="Arial" w:hAnsi="Arial" w:cs="Arial"/>
          <w:sz w:val="24"/>
          <w:szCs w:val="24"/>
        </w:rPr>
      </w:pPr>
    </w:p>
    <w:p w:rsidR="005D632C" w:rsidRDefault="005D632C" w:rsidP="005D632C">
      <w:pPr>
        <w:rPr>
          <w:sz w:val="24"/>
          <w:szCs w:val="24"/>
        </w:rPr>
      </w:pPr>
    </w:p>
    <w:p w:rsidR="005D632C" w:rsidRDefault="005D632C" w:rsidP="005D632C">
      <w:pPr>
        <w:rPr>
          <w:sz w:val="24"/>
          <w:szCs w:val="24"/>
        </w:rPr>
      </w:pPr>
    </w:p>
    <w:p w:rsidR="005D632C" w:rsidRDefault="005D632C" w:rsidP="005D632C">
      <w:pPr>
        <w:rPr>
          <w:sz w:val="24"/>
          <w:szCs w:val="24"/>
        </w:rPr>
      </w:pPr>
    </w:p>
    <w:p w:rsidR="005D632C" w:rsidRDefault="005D632C" w:rsidP="005D632C">
      <w:pPr>
        <w:rPr>
          <w:sz w:val="24"/>
          <w:szCs w:val="24"/>
        </w:rPr>
      </w:pPr>
    </w:p>
    <w:p w:rsidR="005D632C" w:rsidRDefault="005D632C" w:rsidP="005D632C">
      <w:pPr>
        <w:rPr>
          <w:sz w:val="24"/>
          <w:szCs w:val="24"/>
        </w:rPr>
      </w:pPr>
    </w:p>
    <w:p w:rsidR="005D632C" w:rsidRDefault="005D632C" w:rsidP="005D632C">
      <w:pPr>
        <w:rPr>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Pr="00DB2A45" w:rsidRDefault="005D632C" w:rsidP="005D632C">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5D632C" w:rsidRPr="00DB2A45" w:rsidRDefault="005D632C" w:rsidP="005D632C">
      <w:pPr>
        <w:jc w:val="center"/>
        <w:rPr>
          <w:rFonts w:ascii="Arial" w:hAnsi="Arial" w:cs="Arial"/>
          <w:b/>
          <w:color w:val="000000"/>
          <w:sz w:val="24"/>
          <w:szCs w:val="24"/>
        </w:rPr>
      </w:pPr>
    </w:p>
    <w:p w:rsidR="005D632C" w:rsidRPr="00DB2A45" w:rsidRDefault="005D632C" w:rsidP="005D632C">
      <w:pPr>
        <w:jc w:val="center"/>
        <w:rPr>
          <w:rFonts w:ascii="Arial" w:hAnsi="Arial" w:cs="Arial"/>
          <w:b/>
          <w:color w:val="000000"/>
          <w:sz w:val="24"/>
          <w:szCs w:val="24"/>
        </w:rPr>
      </w:pPr>
    </w:p>
    <w:p w:rsidR="005D632C" w:rsidRPr="00DB2A45" w:rsidRDefault="005D632C" w:rsidP="005D632C">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5D632C" w:rsidRPr="00DB2A45" w:rsidRDefault="005D632C" w:rsidP="005D632C">
      <w:pPr>
        <w:jc w:val="center"/>
        <w:rPr>
          <w:rFonts w:ascii="Arial" w:hAnsi="Arial" w:cs="Arial"/>
          <w:b/>
          <w:color w:val="000000"/>
          <w:sz w:val="24"/>
          <w:szCs w:val="24"/>
        </w:rPr>
      </w:pPr>
      <w:r w:rsidRPr="00DB2A45">
        <w:rPr>
          <w:rFonts w:ascii="Arial" w:hAnsi="Arial" w:cs="Arial"/>
          <w:b/>
          <w:color w:val="000000"/>
          <w:sz w:val="24"/>
          <w:szCs w:val="24"/>
        </w:rPr>
        <w:t>( ART. 7º, INC. XXXIII DA CF)</w:t>
      </w:r>
    </w:p>
    <w:p w:rsidR="005D632C" w:rsidRPr="00DB2A45" w:rsidRDefault="005D632C" w:rsidP="005D632C">
      <w:pPr>
        <w:jc w:val="right"/>
        <w:rPr>
          <w:rFonts w:ascii="Arial" w:hAnsi="Arial" w:cs="Arial"/>
          <w:b/>
          <w:color w:val="000000"/>
          <w:sz w:val="24"/>
          <w:szCs w:val="24"/>
        </w:rPr>
      </w:pPr>
    </w:p>
    <w:p w:rsidR="005D632C" w:rsidRPr="00DB2A45" w:rsidRDefault="005D632C" w:rsidP="005D632C">
      <w:pPr>
        <w:widowControl w:val="0"/>
        <w:jc w:val="center"/>
        <w:rPr>
          <w:rFonts w:ascii="Arial" w:hAnsi="Arial" w:cs="Arial"/>
          <w:b/>
          <w:snapToGrid w:val="0"/>
          <w:sz w:val="24"/>
          <w:szCs w:val="24"/>
        </w:rPr>
      </w:pPr>
    </w:p>
    <w:p w:rsidR="005D632C" w:rsidRPr="00DB2A45" w:rsidRDefault="005D632C" w:rsidP="005D632C">
      <w:pPr>
        <w:widowControl w:val="0"/>
        <w:jc w:val="center"/>
        <w:rPr>
          <w:rFonts w:ascii="Arial" w:hAnsi="Arial" w:cs="Arial"/>
          <w:b/>
          <w:snapToGrid w:val="0"/>
          <w:sz w:val="24"/>
          <w:szCs w:val="24"/>
        </w:rPr>
      </w:pPr>
    </w:p>
    <w:p w:rsidR="005D632C" w:rsidRPr="00DB2A45" w:rsidRDefault="005D632C" w:rsidP="005D632C">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5D632C" w:rsidRPr="00DB2A45" w:rsidRDefault="005D632C" w:rsidP="005D632C">
      <w:pPr>
        <w:jc w:val="center"/>
        <w:rPr>
          <w:rFonts w:ascii="Arial" w:hAnsi="Arial" w:cs="Arial"/>
          <w:sz w:val="24"/>
          <w:szCs w:val="24"/>
        </w:rPr>
      </w:pPr>
    </w:p>
    <w:p w:rsidR="005D632C" w:rsidRPr="00DB2A45" w:rsidRDefault="005D632C" w:rsidP="005D632C">
      <w:pPr>
        <w:jc w:val="center"/>
        <w:rPr>
          <w:rFonts w:ascii="Arial" w:hAnsi="Arial" w:cs="Arial"/>
          <w:sz w:val="24"/>
          <w:szCs w:val="24"/>
        </w:rPr>
      </w:pPr>
    </w:p>
    <w:p w:rsidR="005D632C" w:rsidRPr="00DB2A45" w:rsidRDefault="005D632C" w:rsidP="005D632C">
      <w:pPr>
        <w:widowControl w:val="0"/>
        <w:jc w:val="both"/>
        <w:rPr>
          <w:rFonts w:ascii="Arial" w:hAnsi="Arial" w:cs="Arial"/>
          <w:snapToGrid w:val="0"/>
          <w:sz w:val="24"/>
          <w:szCs w:val="24"/>
        </w:rPr>
      </w:pPr>
      <w:r w:rsidRPr="00DB2A45">
        <w:rPr>
          <w:rFonts w:ascii="Arial" w:hAnsi="Arial" w:cs="Arial"/>
          <w:snapToGrid w:val="0"/>
          <w:sz w:val="24"/>
          <w:szCs w:val="24"/>
        </w:rPr>
        <w:t>Prezados Senhor</w:t>
      </w:r>
      <w:r>
        <w:rPr>
          <w:rFonts w:ascii="Arial" w:hAnsi="Arial" w:cs="Arial"/>
          <w:snapToGrid w:val="0"/>
          <w:sz w:val="24"/>
          <w:szCs w:val="24"/>
        </w:rPr>
        <w:t xml:space="preserve">: </w:t>
      </w:r>
    </w:p>
    <w:p w:rsidR="005D632C" w:rsidRPr="00DB2A45" w:rsidRDefault="005D632C" w:rsidP="005D632C">
      <w:pPr>
        <w:widowControl w:val="0"/>
        <w:jc w:val="both"/>
        <w:rPr>
          <w:rFonts w:ascii="Arial" w:hAnsi="Arial" w:cs="Arial"/>
          <w:snapToGrid w:val="0"/>
          <w:sz w:val="24"/>
          <w:szCs w:val="24"/>
        </w:rPr>
      </w:pPr>
    </w:p>
    <w:p w:rsidR="005D632C" w:rsidRPr="00DB2A45" w:rsidRDefault="005D632C" w:rsidP="005D632C">
      <w:pPr>
        <w:widowControl w:val="0"/>
        <w:jc w:val="both"/>
        <w:rPr>
          <w:rFonts w:ascii="Arial" w:hAnsi="Arial" w:cs="Arial"/>
          <w:snapToGrid w:val="0"/>
          <w:sz w:val="24"/>
          <w:szCs w:val="24"/>
        </w:rPr>
      </w:pPr>
    </w:p>
    <w:p w:rsidR="005D632C" w:rsidRPr="00DB2A45" w:rsidRDefault="005D632C" w:rsidP="005D632C">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Pr>
          <w:rFonts w:ascii="Arial" w:hAnsi="Arial" w:cs="Arial"/>
          <w:snapToGrid w:val="0"/>
          <w:sz w:val="24"/>
          <w:szCs w:val="24"/>
        </w:rPr>
        <w:t xml:space="preserve"> </w:t>
      </w:r>
      <w:r w:rsidRPr="00DB2A45">
        <w:rPr>
          <w:rFonts w:ascii="Arial" w:hAnsi="Arial" w:cs="Arial"/>
          <w:snapToGrid w:val="0"/>
          <w:sz w:val="24"/>
          <w:szCs w:val="24"/>
        </w:rPr>
        <w:t>inscrita no CNPJ sob nº ________________________, por intermédio de seu representante legal o(a) Sr(a). portado(a)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5D632C" w:rsidRPr="00DB2A45" w:rsidRDefault="005D632C" w:rsidP="005D632C">
      <w:pPr>
        <w:widowControl w:val="0"/>
        <w:jc w:val="both"/>
        <w:rPr>
          <w:rFonts w:ascii="Arial" w:hAnsi="Arial" w:cs="Arial"/>
          <w:snapToGrid w:val="0"/>
          <w:sz w:val="24"/>
          <w:szCs w:val="24"/>
        </w:rPr>
      </w:pPr>
    </w:p>
    <w:p w:rsidR="005D632C" w:rsidRPr="00DB2A45" w:rsidRDefault="005D632C" w:rsidP="005D632C">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5D632C" w:rsidRPr="00DB2A45" w:rsidRDefault="005D632C" w:rsidP="005D632C">
      <w:pPr>
        <w:widowControl w:val="0"/>
        <w:jc w:val="both"/>
        <w:rPr>
          <w:rFonts w:ascii="Arial" w:hAnsi="Arial" w:cs="Arial"/>
          <w:snapToGrid w:val="0"/>
          <w:sz w:val="24"/>
          <w:szCs w:val="24"/>
        </w:rPr>
      </w:pPr>
    </w:p>
    <w:p w:rsidR="005D632C" w:rsidRPr="00DB2A45" w:rsidRDefault="005D632C" w:rsidP="005D632C">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Pr>
          <w:rFonts w:ascii="Arial" w:hAnsi="Arial" w:cs="Arial"/>
          <w:snapToGrid w:val="0"/>
          <w:sz w:val="24"/>
          <w:szCs w:val="24"/>
        </w:rPr>
        <w:t xml:space="preserve"> de </w:t>
      </w:r>
      <w:r w:rsidRPr="00DB2A45">
        <w:rPr>
          <w:rFonts w:ascii="Arial" w:hAnsi="Arial" w:cs="Arial"/>
          <w:snapToGrid w:val="0"/>
          <w:sz w:val="24"/>
          <w:szCs w:val="24"/>
        </w:rPr>
        <w:t>_________</w:t>
      </w:r>
      <w:r>
        <w:rPr>
          <w:rFonts w:ascii="Arial" w:hAnsi="Arial" w:cs="Arial"/>
          <w:snapToGrid w:val="0"/>
          <w:sz w:val="24"/>
          <w:szCs w:val="24"/>
        </w:rPr>
        <w:t xml:space="preserve"> de 2.011.</w:t>
      </w:r>
    </w:p>
    <w:p w:rsidR="005D632C" w:rsidRPr="00DB2A45" w:rsidRDefault="005D632C" w:rsidP="005D632C">
      <w:pPr>
        <w:widowControl w:val="0"/>
        <w:jc w:val="center"/>
        <w:rPr>
          <w:rFonts w:ascii="Arial" w:hAnsi="Arial" w:cs="Arial"/>
          <w:snapToGrid w:val="0"/>
          <w:sz w:val="24"/>
          <w:szCs w:val="24"/>
        </w:rPr>
      </w:pPr>
    </w:p>
    <w:p w:rsidR="005D632C" w:rsidRDefault="005D632C" w:rsidP="005D632C">
      <w:pPr>
        <w:widowControl w:val="0"/>
        <w:jc w:val="center"/>
        <w:rPr>
          <w:rFonts w:ascii="Arial" w:hAnsi="Arial" w:cs="Arial"/>
          <w:snapToGrid w:val="0"/>
          <w:sz w:val="24"/>
          <w:szCs w:val="24"/>
        </w:rPr>
      </w:pPr>
    </w:p>
    <w:p w:rsidR="005D632C" w:rsidRDefault="005D632C" w:rsidP="005D632C">
      <w:pPr>
        <w:widowControl w:val="0"/>
        <w:jc w:val="center"/>
        <w:rPr>
          <w:rFonts w:ascii="Arial" w:hAnsi="Arial" w:cs="Arial"/>
          <w:snapToGrid w:val="0"/>
          <w:sz w:val="24"/>
          <w:szCs w:val="24"/>
        </w:rPr>
      </w:pPr>
    </w:p>
    <w:p w:rsidR="005D632C" w:rsidRPr="00DB2A45" w:rsidRDefault="005D632C" w:rsidP="005D632C">
      <w:pPr>
        <w:widowControl w:val="0"/>
        <w:jc w:val="center"/>
        <w:rPr>
          <w:rFonts w:ascii="Arial" w:hAnsi="Arial" w:cs="Arial"/>
          <w:snapToGrid w:val="0"/>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Default="005D632C" w:rsidP="005D632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5D632C" w:rsidRPr="004E0957" w:rsidTr="00E517E0">
        <w:trPr>
          <w:trHeight w:val="180"/>
        </w:trPr>
        <w:tc>
          <w:tcPr>
            <w:tcW w:w="808" w:type="dxa"/>
            <w:tcBorders>
              <w:top w:val="nil"/>
              <w:left w:val="nil"/>
              <w:bottom w:val="nil"/>
              <w:right w:val="nil"/>
            </w:tcBorders>
            <w:shd w:val="clear" w:color="auto" w:fill="auto"/>
            <w:noWrap/>
            <w:vAlign w:val="bottom"/>
            <w:hideMark/>
          </w:tcPr>
          <w:p w:rsidR="005D632C" w:rsidRPr="004E0957" w:rsidRDefault="005D632C" w:rsidP="00E517E0">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5D632C" w:rsidRPr="004E0957" w:rsidRDefault="005D632C" w:rsidP="00E517E0">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5D632C" w:rsidRPr="004E0957" w:rsidRDefault="005D632C" w:rsidP="00E517E0">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Default="005D632C" w:rsidP="00E517E0">
            <w:pPr>
              <w:rPr>
                <w:rFonts w:ascii="Arial" w:hAnsi="Arial" w:cs="Arial"/>
                <w:sz w:val="22"/>
                <w:szCs w:val="22"/>
              </w:rPr>
            </w:pPr>
          </w:p>
          <w:p w:rsidR="005D632C" w:rsidRPr="004E0957" w:rsidRDefault="005D632C" w:rsidP="00E517E0">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5D632C" w:rsidRPr="004E0957" w:rsidRDefault="005D632C" w:rsidP="00E517E0">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5D632C" w:rsidRPr="004E0957" w:rsidRDefault="005D632C" w:rsidP="00E517E0">
            <w:pPr>
              <w:rPr>
                <w:rFonts w:ascii="Arial" w:hAnsi="Arial" w:cs="Arial"/>
                <w:sz w:val="22"/>
                <w:szCs w:val="22"/>
              </w:rPr>
            </w:pPr>
            <w:r w:rsidRPr="004E0957">
              <w:rPr>
                <w:rFonts w:ascii="Arial" w:hAnsi="Arial" w:cs="Arial"/>
                <w:sz w:val="22"/>
                <w:szCs w:val="22"/>
              </w:rPr>
              <w:t> </w:t>
            </w:r>
          </w:p>
        </w:tc>
      </w:tr>
    </w:tbl>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Pr="00DB2A45" w:rsidRDefault="005D632C" w:rsidP="005D632C">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5D632C" w:rsidRPr="00DB2A45" w:rsidRDefault="005D632C" w:rsidP="005D632C">
      <w:pPr>
        <w:jc w:val="right"/>
        <w:rPr>
          <w:rFonts w:ascii="Arial" w:hAnsi="Arial" w:cs="Arial"/>
          <w:color w:val="000000"/>
          <w:sz w:val="24"/>
          <w:szCs w:val="24"/>
        </w:rPr>
      </w:pPr>
    </w:p>
    <w:p w:rsidR="005D632C" w:rsidRDefault="005D632C" w:rsidP="005D632C">
      <w:pPr>
        <w:jc w:val="center"/>
        <w:rPr>
          <w:rFonts w:ascii="Arial" w:hAnsi="Arial" w:cs="Arial"/>
          <w:b/>
          <w:sz w:val="24"/>
          <w:szCs w:val="24"/>
        </w:rPr>
      </w:pPr>
      <w:r w:rsidRPr="00DB2A45">
        <w:rPr>
          <w:rFonts w:ascii="Arial" w:hAnsi="Arial" w:cs="Arial"/>
          <w:b/>
          <w:sz w:val="24"/>
          <w:szCs w:val="24"/>
        </w:rPr>
        <w:t>ANEXO – V</w:t>
      </w:r>
      <w:r>
        <w:rPr>
          <w:rFonts w:ascii="Arial" w:hAnsi="Arial" w:cs="Arial"/>
          <w:b/>
          <w:sz w:val="24"/>
          <w:szCs w:val="24"/>
        </w:rPr>
        <w:t>I</w:t>
      </w:r>
      <w:r w:rsidRPr="00DB2A45">
        <w:rPr>
          <w:rFonts w:ascii="Arial" w:hAnsi="Arial" w:cs="Arial"/>
          <w:b/>
          <w:sz w:val="24"/>
          <w:szCs w:val="24"/>
        </w:rPr>
        <w:t xml:space="preserve"> </w:t>
      </w:r>
    </w:p>
    <w:p w:rsidR="005D632C" w:rsidRDefault="005D632C" w:rsidP="005D632C">
      <w:pPr>
        <w:jc w:val="center"/>
        <w:rPr>
          <w:rFonts w:ascii="Arial" w:hAnsi="Arial" w:cs="Arial"/>
          <w:b/>
          <w:sz w:val="24"/>
          <w:szCs w:val="24"/>
        </w:rPr>
      </w:pPr>
    </w:p>
    <w:p w:rsidR="005D632C" w:rsidRPr="00DB2A45" w:rsidRDefault="005D632C" w:rsidP="005D632C">
      <w:pPr>
        <w:jc w:val="center"/>
        <w:rPr>
          <w:rFonts w:ascii="Arial" w:hAnsi="Arial" w:cs="Arial"/>
          <w:b/>
          <w:sz w:val="24"/>
          <w:szCs w:val="24"/>
        </w:rPr>
      </w:pPr>
      <w:r w:rsidRPr="00DB2A45">
        <w:rPr>
          <w:rFonts w:ascii="Arial" w:hAnsi="Arial" w:cs="Arial"/>
          <w:b/>
          <w:sz w:val="24"/>
          <w:szCs w:val="24"/>
        </w:rPr>
        <w:t xml:space="preserve"> DECLARAÇÃO DE FATOS IMPEDITIVOS</w:t>
      </w:r>
    </w:p>
    <w:p w:rsidR="005D632C" w:rsidRPr="00DB2A45" w:rsidRDefault="005D632C" w:rsidP="005D632C">
      <w:pPr>
        <w:jc w:val="center"/>
        <w:rPr>
          <w:rFonts w:ascii="Arial" w:hAnsi="Arial" w:cs="Arial"/>
          <w:b/>
          <w:sz w:val="24"/>
          <w:szCs w:val="24"/>
        </w:rPr>
      </w:pPr>
    </w:p>
    <w:p w:rsidR="005D632C" w:rsidRPr="00DB2A45" w:rsidRDefault="005D632C" w:rsidP="005D632C">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 xml:space="preserve"> PARA REGISTRO DE PREÇOS </w:t>
      </w:r>
      <w:r w:rsidRPr="00DB2A45">
        <w:rPr>
          <w:rFonts w:ascii="Arial" w:hAnsi="Arial" w:cs="Arial"/>
          <w:b/>
          <w:sz w:val="24"/>
          <w:szCs w:val="24"/>
        </w:rPr>
        <w:t>N</w:t>
      </w:r>
      <w:r>
        <w:rPr>
          <w:rFonts w:ascii="Arial" w:hAnsi="Arial" w:cs="Arial"/>
          <w:b/>
          <w:sz w:val="24"/>
          <w:szCs w:val="24"/>
        </w:rPr>
        <w:t>.º 041</w:t>
      </w:r>
      <w:r w:rsidRPr="00DB2A45">
        <w:rPr>
          <w:rFonts w:ascii="Arial" w:hAnsi="Arial" w:cs="Arial"/>
          <w:b/>
          <w:sz w:val="24"/>
          <w:szCs w:val="24"/>
        </w:rPr>
        <w:t>/</w:t>
      </w:r>
      <w:r>
        <w:rPr>
          <w:rFonts w:ascii="Arial" w:hAnsi="Arial" w:cs="Arial"/>
          <w:b/>
          <w:sz w:val="24"/>
          <w:szCs w:val="24"/>
        </w:rPr>
        <w:t>2011 - PMM</w:t>
      </w:r>
    </w:p>
    <w:p w:rsidR="005D632C" w:rsidRPr="00DB2A45" w:rsidRDefault="005D632C" w:rsidP="005D632C">
      <w:pPr>
        <w:jc w:val="center"/>
        <w:rPr>
          <w:rFonts w:ascii="Arial" w:hAnsi="Arial" w:cs="Arial"/>
          <w:b/>
          <w:sz w:val="24"/>
          <w:szCs w:val="24"/>
        </w:rPr>
      </w:pPr>
    </w:p>
    <w:p w:rsidR="005D632C" w:rsidRPr="00DB2A45" w:rsidRDefault="005D632C" w:rsidP="005D632C">
      <w:pPr>
        <w:jc w:val="center"/>
        <w:rPr>
          <w:rFonts w:ascii="Arial" w:hAnsi="Arial" w:cs="Arial"/>
          <w:b/>
          <w:sz w:val="24"/>
          <w:szCs w:val="24"/>
        </w:rPr>
      </w:pPr>
    </w:p>
    <w:p w:rsidR="005D632C" w:rsidRPr="00DB2A45" w:rsidRDefault="005D632C" w:rsidP="005D632C">
      <w:pPr>
        <w:jc w:val="center"/>
        <w:rPr>
          <w:rFonts w:ascii="Arial" w:hAnsi="Arial" w:cs="Arial"/>
          <w:b/>
          <w:sz w:val="24"/>
          <w:szCs w:val="24"/>
        </w:rPr>
      </w:pPr>
    </w:p>
    <w:p w:rsidR="005D632C" w:rsidRPr="00DB2A45" w:rsidRDefault="005D632C" w:rsidP="005D632C">
      <w:pPr>
        <w:rPr>
          <w:rFonts w:ascii="Arial" w:hAnsi="Arial" w:cs="Arial"/>
          <w:sz w:val="24"/>
          <w:szCs w:val="24"/>
        </w:rPr>
      </w:pPr>
    </w:p>
    <w:p w:rsidR="005D632C" w:rsidRPr="00DB2A45" w:rsidRDefault="005D632C" w:rsidP="005D632C">
      <w:pPr>
        <w:rPr>
          <w:rFonts w:ascii="Arial" w:hAnsi="Arial" w:cs="Arial"/>
          <w:sz w:val="24"/>
          <w:szCs w:val="24"/>
        </w:rPr>
      </w:pPr>
    </w:p>
    <w:p w:rsidR="005D632C" w:rsidRPr="00DB2A45" w:rsidRDefault="005D632C" w:rsidP="005D632C">
      <w:pPr>
        <w:spacing w:line="280" w:lineRule="atLeast"/>
        <w:ind w:left="1134" w:hanging="1134"/>
        <w:jc w:val="both"/>
        <w:rPr>
          <w:rFonts w:ascii="Arial" w:hAnsi="Arial" w:cs="Arial"/>
          <w:sz w:val="24"/>
          <w:szCs w:val="24"/>
        </w:rPr>
      </w:pPr>
      <w:r w:rsidRPr="00DB2A45">
        <w:rPr>
          <w:rFonts w:ascii="Arial" w:hAnsi="Arial" w:cs="Arial"/>
          <w:sz w:val="24"/>
          <w:szCs w:val="24"/>
        </w:rPr>
        <w:t xml:space="preserve">A (empresa).................................................... estabelecida </w:t>
      </w:r>
    </w:p>
    <w:p w:rsidR="005D632C" w:rsidRPr="00DB2A45" w:rsidRDefault="005D632C" w:rsidP="005D632C">
      <w:pPr>
        <w:jc w:val="both"/>
        <w:rPr>
          <w:rFonts w:ascii="Arial" w:hAnsi="Arial" w:cs="Arial"/>
          <w:sz w:val="24"/>
          <w:szCs w:val="24"/>
        </w:rPr>
      </w:pPr>
      <w:r w:rsidRPr="00DB2A45">
        <w:rPr>
          <w:rFonts w:ascii="Arial" w:hAnsi="Arial" w:cs="Arial"/>
          <w:sz w:val="24"/>
          <w:szCs w:val="24"/>
        </w:rPr>
        <w:t>na...................................................................................................................................,</w:t>
      </w:r>
    </w:p>
    <w:p w:rsidR="005D632C" w:rsidRPr="00DB2A45" w:rsidRDefault="005D632C" w:rsidP="005D632C">
      <w:pPr>
        <w:jc w:val="both"/>
        <w:rPr>
          <w:rFonts w:ascii="Arial" w:hAnsi="Arial" w:cs="Arial"/>
          <w:sz w:val="24"/>
          <w:szCs w:val="24"/>
        </w:rPr>
      </w:pPr>
      <w:r w:rsidRPr="00DB2A45">
        <w:rPr>
          <w:rFonts w:ascii="Arial" w:hAnsi="Arial" w:cs="Arial"/>
          <w:sz w:val="24"/>
          <w:szCs w:val="24"/>
        </w:rPr>
        <w:t>nº ..............., inscrita no CNPJ sob nº ...........................................................................,</w:t>
      </w:r>
    </w:p>
    <w:p w:rsidR="005D632C" w:rsidRPr="00DB2A45" w:rsidRDefault="005D632C" w:rsidP="005D632C">
      <w:pPr>
        <w:jc w:val="center"/>
        <w:rPr>
          <w:rFonts w:ascii="Arial" w:hAnsi="Arial" w:cs="Arial"/>
          <w:sz w:val="24"/>
          <w:szCs w:val="24"/>
        </w:rPr>
      </w:pPr>
    </w:p>
    <w:p w:rsidR="005D632C" w:rsidRPr="00DB2A45" w:rsidRDefault="005D632C" w:rsidP="005D632C">
      <w:pPr>
        <w:jc w:val="center"/>
        <w:rPr>
          <w:rFonts w:ascii="Arial" w:hAnsi="Arial" w:cs="Arial"/>
          <w:sz w:val="24"/>
          <w:szCs w:val="24"/>
        </w:rPr>
      </w:pPr>
    </w:p>
    <w:p w:rsidR="005D632C" w:rsidRPr="00DB2A45" w:rsidRDefault="005D632C" w:rsidP="005D632C">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5D632C" w:rsidRPr="00DB2A45" w:rsidRDefault="005D632C" w:rsidP="005D632C">
      <w:pPr>
        <w:jc w:val="center"/>
        <w:rPr>
          <w:rFonts w:ascii="Arial" w:hAnsi="Arial" w:cs="Arial"/>
          <w:sz w:val="24"/>
          <w:szCs w:val="24"/>
        </w:rPr>
      </w:pPr>
    </w:p>
    <w:p w:rsidR="005D632C" w:rsidRPr="00DB2A45" w:rsidRDefault="005D632C" w:rsidP="005D632C">
      <w:pPr>
        <w:jc w:val="center"/>
        <w:rPr>
          <w:rFonts w:ascii="Arial" w:hAnsi="Arial" w:cs="Arial"/>
          <w:sz w:val="24"/>
          <w:szCs w:val="24"/>
        </w:rPr>
      </w:pPr>
    </w:p>
    <w:p w:rsidR="005D632C" w:rsidRPr="00DB2A45" w:rsidRDefault="005D632C" w:rsidP="005D632C">
      <w:pPr>
        <w:jc w:val="center"/>
        <w:rPr>
          <w:rFonts w:ascii="Arial" w:hAnsi="Arial" w:cs="Arial"/>
          <w:sz w:val="24"/>
          <w:szCs w:val="24"/>
        </w:rPr>
      </w:pPr>
    </w:p>
    <w:p w:rsidR="005D632C" w:rsidRPr="00DB2A45" w:rsidRDefault="005D632C" w:rsidP="005D632C">
      <w:pPr>
        <w:jc w:val="center"/>
        <w:rPr>
          <w:rFonts w:ascii="Arial" w:hAnsi="Arial" w:cs="Arial"/>
          <w:sz w:val="24"/>
          <w:szCs w:val="24"/>
        </w:rPr>
      </w:pP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Default="005D632C" w:rsidP="005D632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D632C" w:rsidRDefault="005D632C" w:rsidP="005D632C">
      <w:pPr>
        <w:jc w:val="both"/>
        <w:rPr>
          <w:rFonts w:ascii="Arial" w:hAnsi="Arial" w:cs="Arial"/>
          <w:sz w:val="24"/>
          <w:szCs w:val="24"/>
        </w:rPr>
      </w:pPr>
    </w:p>
    <w:p w:rsidR="005D632C" w:rsidRPr="00DB2A45" w:rsidRDefault="005D632C" w:rsidP="005D632C">
      <w:pPr>
        <w:jc w:val="center"/>
        <w:rPr>
          <w:rFonts w:ascii="Arial" w:hAnsi="Arial" w:cs="Arial"/>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Pr="00DB2A45" w:rsidRDefault="005D632C" w:rsidP="005D632C">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5D632C" w:rsidRPr="00DB2A45" w:rsidRDefault="005D632C" w:rsidP="005D632C">
      <w:pPr>
        <w:jc w:val="right"/>
        <w:rPr>
          <w:rFonts w:ascii="Arial" w:hAnsi="Arial" w:cs="Arial"/>
          <w:color w:val="000000"/>
          <w:sz w:val="24"/>
          <w:szCs w:val="24"/>
        </w:rPr>
      </w:pPr>
    </w:p>
    <w:p w:rsidR="005D632C" w:rsidRPr="00DB2A45" w:rsidRDefault="005D632C" w:rsidP="005D632C">
      <w:pPr>
        <w:rPr>
          <w:rFonts w:ascii="Arial" w:hAnsi="Arial" w:cs="Arial"/>
          <w:sz w:val="24"/>
          <w:szCs w:val="24"/>
        </w:rPr>
      </w:pPr>
    </w:p>
    <w:p w:rsidR="005D632C" w:rsidRPr="00DB2A45" w:rsidRDefault="005D632C" w:rsidP="005D632C">
      <w:pPr>
        <w:jc w:val="center"/>
        <w:rPr>
          <w:rFonts w:ascii="Arial" w:hAnsi="Arial" w:cs="Arial"/>
          <w:b/>
          <w:sz w:val="24"/>
          <w:szCs w:val="24"/>
        </w:rPr>
      </w:pPr>
      <w:r w:rsidRPr="00DB2A45">
        <w:rPr>
          <w:rFonts w:ascii="Arial" w:hAnsi="Arial" w:cs="Arial"/>
          <w:b/>
          <w:sz w:val="24"/>
          <w:szCs w:val="24"/>
        </w:rPr>
        <w:t>ANEXO V</w:t>
      </w:r>
      <w:r>
        <w:rPr>
          <w:rFonts w:ascii="Arial" w:hAnsi="Arial" w:cs="Arial"/>
          <w:b/>
          <w:sz w:val="24"/>
          <w:szCs w:val="24"/>
        </w:rPr>
        <w:t>II</w:t>
      </w:r>
      <w:r w:rsidRPr="00DB2A45">
        <w:rPr>
          <w:rFonts w:ascii="Arial" w:hAnsi="Arial" w:cs="Arial"/>
          <w:b/>
          <w:sz w:val="24"/>
          <w:szCs w:val="24"/>
        </w:rPr>
        <w:t xml:space="preserve"> – </w:t>
      </w:r>
      <w:r>
        <w:rPr>
          <w:rFonts w:ascii="Arial" w:hAnsi="Arial" w:cs="Arial"/>
          <w:b/>
          <w:sz w:val="24"/>
          <w:szCs w:val="24"/>
        </w:rPr>
        <w:t>MODELO DE CREDENCIAMENTO</w:t>
      </w:r>
    </w:p>
    <w:p w:rsidR="005D632C" w:rsidRPr="00DB2A45" w:rsidRDefault="005D632C" w:rsidP="005D632C">
      <w:pPr>
        <w:jc w:val="center"/>
        <w:rPr>
          <w:rFonts w:ascii="Arial" w:hAnsi="Arial" w:cs="Arial"/>
          <w:b/>
          <w:sz w:val="24"/>
          <w:szCs w:val="24"/>
        </w:rPr>
      </w:pPr>
    </w:p>
    <w:p w:rsidR="005D632C" w:rsidRPr="00DB2A45" w:rsidRDefault="005D632C" w:rsidP="005D632C">
      <w:pPr>
        <w:jc w:val="center"/>
        <w:rPr>
          <w:rFonts w:ascii="Arial" w:hAnsi="Arial" w:cs="Arial"/>
          <w:b/>
          <w:sz w:val="24"/>
          <w:szCs w:val="24"/>
        </w:rPr>
      </w:pPr>
      <w:r w:rsidRPr="00DB2A45">
        <w:rPr>
          <w:rFonts w:ascii="Arial" w:hAnsi="Arial" w:cs="Arial"/>
          <w:b/>
          <w:sz w:val="24"/>
          <w:szCs w:val="24"/>
        </w:rPr>
        <w:t xml:space="preserve">PREGÃO PRESENCIAL </w:t>
      </w:r>
      <w:r>
        <w:rPr>
          <w:rFonts w:ascii="Arial" w:hAnsi="Arial" w:cs="Arial"/>
          <w:b/>
          <w:sz w:val="24"/>
          <w:szCs w:val="24"/>
        </w:rPr>
        <w:t xml:space="preserve">PARA REGISTRO DE PREÇOS </w:t>
      </w:r>
      <w:r w:rsidRPr="00DB2A45">
        <w:rPr>
          <w:rFonts w:ascii="Arial" w:hAnsi="Arial" w:cs="Arial"/>
          <w:b/>
          <w:sz w:val="24"/>
          <w:szCs w:val="24"/>
        </w:rPr>
        <w:t>N</w:t>
      </w:r>
      <w:r>
        <w:rPr>
          <w:rFonts w:ascii="Arial" w:hAnsi="Arial" w:cs="Arial"/>
          <w:b/>
          <w:sz w:val="24"/>
          <w:szCs w:val="24"/>
        </w:rPr>
        <w:t>.º 041</w:t>
      </w:r>
      <w:r w:rsidRPr="00DB2A45">
        <w:rPr>
          <w:rFonts w:ascii="Arial" w:hAnsi="Arial" w:cs="Arial"/>
          <w:b/>
          <w:sz w:val="24"/>
          <w:szCs w:val="24"/>
        </w:rPr>
        <w:t>/</w:t>
      </w:r>
      <w:r>
        <w:rPr>
          <w:rFonts w:ascii="Arial" w:hAnsi="Arial" w:cs="Arial"/>
          <w:b/>
          <w:sz w:val="24"/>
          <w:szCs w:val="24"/>
        </w:rPr>
        <w:t>2011 - PMM</w:t>
      </w:r>
    </w:p>
    <w:p w:rsidR="005D632C" w:rsidRDefault="005D632C" w:rsidP="005D632C">
      <w:pPr>
        <w:jc w:val="both"/>
        <w:rPr>
          <w:rFonts w:ascii="Arial" w:hAnsi="Arial" w:cs="Arial"/>
          <w:sz w:val="24"/>
          <w:szCs w:val="24"/>
        </w:rPr>
      </w:pPr>
    </w:p>
    <w:p w:rsidR="005D632C" w:rsidRDefault="005D632C" w:rsidP="005D632C">
      <w:pPr>
        <w:jc w:val="both"/>
        <w:rPr>
          <w:rFonts w:ascii="Arial" w:hAnsi="Arial" w:cs="Arial"/>
          <w:sz w:val="24"/>
          <w:szCs w:val="24"/>
        </w:rPr>
      </w:pPr>
    </w:p>
    <w:p w:rsidR="005D632C" w:rsidRPr="00832F1A" w:rsidRDefault="005D632C" w:rsidP="005D632C">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5D632C" w:rsidRDefault="005D632C" w:rsidP="005D632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5D632C" w:rsidRDefault="005D632C" w:rsidP="005D632C">
      <w:pPr>
        <w:autoSpaceDE w:val="0"/>
        <w:autoSpaceDN w:val="0"/>
        <w:adjustRightInd w:val="0"/>
        <w:ind w:left="993" w:right="941"/>
        <w:rPr>
          <w:rFonts w:ascii="Arial" w:hAnsi="Arial" w:cs="Arial"/>
          <w:sz w:val="22"/>
          <w:szCs w:val="22"/>
        </w:rPr>
      </w:pPr>
    </w:p>
    <w:p w:rsidR="005D632C" w:rsidRDefault="005D632C" w:rsidP="005D632C">
      <w:pPr>
        <w:autoSpaceDE w:val="0"/>
        <w:autoSpaceDN w:val="0"/>
        <w:adjustRightInd w:val="0"/>
        <w:ind w:left="993" w:right="941"/>
        <w:rPr>
          <w:rFonts w:ascii="Arial" w:hAnsi="Arial" w:cs="Arial"/>
          <w:sz w:val="22"/>
          <w:szCs w:val="22"/>
        </w:rPr>
      </w:pPr>
    </w:p>
    <w:p w:rsidR="005D632C" w:rsidRDefault="005D632C" w:rsidP="005D632C">
      <w:pPr>
        <w:autoSpaceDE w:val="0"/>
        <w:autoSpaceDN w:val="0"/>
        <w:adjustRightInd w:val="0"/>
        <w:ind w:left="993" w:right="941"/>
        <w:jc w:val="both"/>
        <w:rPr>
          <w:rFonts w:ascii="Arial" w:hAnsi="Arial" w:cs="Arial"/>
          <w:sz w:val="22"/>
          <w:szCs w:val="22"/>
        </w:rPr>
      </w:pPr>
    </w:p>
    <w:p w:rsidR="005D632C" w:rsidRPr="00832F1A" w:rsidRDefault="005D632C" w:rsidP="005D632C">
      <w:pPr>
        <w:jc w:val="both"/>
        <w:rPr>
          <w:rFonts w:ascii="Arial" w:hAnsi="Arial" w:cs="Arial"/>
          <w:sz w:val="24"/>
          <w:szCs w:val="24"/>
        </w:rPr>
      </w:pPr>
      <w:r w:rsidRPr="00832F1A">
        <w:rPr>
          <w:rFonts w:ascii="Arial" w:hAnsi="Arial" w:cs="Arial"/>
          <w:sz w:val="24"/>
          <w:szCs w:val="24"/>
        </w:rPr>
        <w:t>A empresa ________________, com sede na _____________, CNPJ</w:t>
      </w:r>
      <w:r>
        <w:rPr>
          <w:rFonts w:ascii="Arial" w:hAnsi="Arial" w:cs="Arial"/>
          <w:sz w:val="24"/>
          <w:szCs w:val="24"/>
        </w:rPr>
        <w:t xml:space="preserve"> </w:t>
      </w:r>
      <w:r w:rsidRPr="00832F1A">
        <w:rPr>
          <w:rFonts w:ascii="Arial" w:hAnsi="Arial" w:cs="Arial"/>
          <w:sz w:val="24"/>
          <w:szCs w:val="24"/>
        </w:rPr>
        <w:t>n</w:t>
      </w:r>
      <w:r>
        <w:rPr>
          <w:rFonts w:ascii="Arial" w:hAnsi="Arial" w:cs="Arial"/>
          <w:sz w:val="24"/>
          <w:szCs w:val="24"/>
        </w:rPr>
        <w:t>.</w:t>
      </w:r>
      <w:r w:rsidRPr="00832F1A">
        <w:rPr>
          <w:rFonts w:ascii="Arial" w:hAnsi="Arial" w:cs="Arial"/>
          <w:sz w:val="24"/>
          <w:szCs w:val="24"/>
        </w:rPr>
        <w:t xml:space="preserve">º _______________, representada pelo(a)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R.G. nº ______________ e C.P.F. nº _______________________, para representá-la perante o Município de </w:t>
      </w:r>
      <w:r>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Pregão Presencial para Registro de Preço</w:t>
      </w:r>
      <w:r>
        <w:rPr>
          <w:rFonts w:ascii="Arial" w:hAnsi="Arial" w:cs="Arial"/>
          <w:b/>
          <w:bCs/>
          <w:color w:val="000000"/>
          <w:sz w:val="24"/>
          <w:szCs w:val="24"/>
        </w:rPr>
        <w:t xml:space="preserve">s </w:t>
      </w:r>
      <w:r w:rsidRPr="0049181E">
        <w:rPr>
          <w:rFonts w:ascii="Arial" w:hAnsi="Arial" w:cs="Arial"/>
          <w:b/>
          <w:bCs/>
          <w:color w:val="000000"/>
          <w:sz w:val="24"/>
          <w:szCs w:val="24"/>
        </w:rPr>
        <w:t>n</w:t>
      </w:r>
      <w:r>
        <w:rPr>
          <w:rFonts w:ascii="Arial" w:hAnsi="Arial" w:cs="Arial"/>
          <w:b/>
          <w:bCs/>
          <w:color w:val="000000"/>
          <w:sz w:val="24"/>
          <w:szCs w:val="24"/>
        </w:rPr>
        <w:t>.</w:t>
      </w:r>
      <w:r w:rsidRPr="0049181E">
        <w:rPr>
          <w:rFonts w:ascii="Arial" w:hAnsi="Arial" w:cs="Arial"/>
          <w:b/>
          <w:bCs/>
          <w:color w:val="000000"/>
          <w:sz w:val="24"/>
          <w:szCs w:val="24"/>
        </w:rPr>
        <w:t>º</w:t>
      </w:r>
      <w:r>
        <w:rPr>
          <w:rFonts w:ascii="Arial" w:hAnsi="Arial" w:cs="Arial"/>
          <w:b/>
          <w:bCs/>
          <w:color w:val="000000"/>
          <w:sz w:val="24"/>
          <w:szCs w:val="24"/>
        </w:rPr>
        <w:t xml:space="preserve"> 041</w:t>
      </w:r>
      <w:r w:rsidRPr="0049181E">
        <w:rPr>
          <w:rFonts w:ascii="Arial" w:hAnsi="Arial" w:cs="Arial"/>
          <w:b/>
          <w:bCs/>
          <w:color w:val="000000"/>
          <w:sz w:val="24"/>
          <w:szCs w:val="24"/>
        </w:rPr>
        <w:t>/</w:t>
      </w:r>
      <w:r>
        <w:rPr>
          <w:rFonts w:ascii="Arial" w:hAnsi="Arial" w:cs="Arial"/>
          <w:b/>
          <w:bCs/>
          <w:color w:val="000000"/>
          <w:sz w:val="24"/>
          <w:szCs w:val="24"/>
        </w:rPr>
        <w:t>2011 - PMM</w:t>
      </w:r>
      <w:r w:rsidRPr="0049181E">
        <w:rPr>
          <w:rFonts w:ascii="Arial" w:hAnsi="Arial" w:cs="Arial"/>
          <w:b/>
          <w:bCs/>
          <w:color w:val="000000"/>
          <w:sz w:val="24"/>
          <w:szCs w:val="24"/>
        </w:rPr>
        <w:t>, Processo n</w:t>
      </w:r>
      <w:r>
        <w:rPr>
          <w:rFonts w:ascii="Arial" w:hAnsi="Arial" w:cs="Arial"/>
          <w:b/>
          <w:bCs/>
          <w:color w:val="000000"/>
          <w:sz w:val="24"/>
          <w:szCs w:val="24"/>
        </w:rPr>
        <w:t>.</w:t>
      </w:r>
      <w:r w:rsidRPr="0049181E">
        <w:rPr>
          <w:rFonts w:ascii="Arial" w:hAnsi="Arial" w:cs="Arial"/>
          <w:b/>
          <w:bCs/>
          <w:color w:val="000000"/>
          <w:sz w:val="24"/>
          <w:szCs w:val="24"/>
        </w:rPr>
        <w:t>°</w:t>
      </w:r>
      <w:r>
        <w:rPr>
          <w:rFonts w:ascii="Arial" w:hAnsi="Arial" w:cs="Arial"/>
          <w:b/>
          <w:bCs/>
          <w:color w:val="000000"/>
          <w:sz w:val="24"/>
          <w:szCs w:val="24"/>
        </w:rPr>
        <w:t xml:space="preserve"> 100</w:t>
      </w:r>
      <w:r w:rsidRPr="0049181E">
        <w:rPr>
          <w:rFonts w:ascii="Arial" w:hAnsi="Arial" w:cs="Arial"/>
          <w:b/>
          <w:bCs/>
          <w:color w:val="000000"/>
          <w:sz w:val="24"/>
          <w:szCs w:val="24"/>
        </w:rPr>
        <w:t>/20</w:t>
      </w:r>
      <w:r>
        <w:rPr>
          <w:rFonts w:ascii="Arial" w:hAnsi="Arial" w:cs="Arial"/>
          <w:b/>
          <w:bCs/>
          <w:color w:val="000000"/>
          <w:sz w:val="24"/>
          <w:szCs w:val="24"/>
        </w:rPr>
        <w:t>11</w:t>
      </w:r>
      <w:r w:rsidRPr="00832F1A">
        <w:rPr>
          <w:rFonts w:ascii="Arial" w:hAnsi="Arial" w:cs="Arial"/>
          <w:i/>
          <w:color w:val="000000"/>
          <w:sz w:val="24"/>
          <w:szCs w:val="24"/>
        </w:rPr>
        <w:t>,</w:t>
      </w:r>
      <w:r w:rsidRPr="00832F1A">
        <w:rPr>
          <w:rFonts w:ascii="Arial" w:hAnsi="Arial" w:cs="Arial"/>
          <w:sz w:val="24"/>
          <w:szCs w:val="24"/>
        </w:rPr>
        <w:t xml:space="preserve"> </w:t>
      </w:r>
      <w:r w:rsidRPr="00270C66">
        <w:rPr>
          <w:rFonts w:ascii="Arial" w:hAnsi="Arial" w:cs="Arial"/>
          <w:b/>
          <w:color w:val="000000" w:themeColor="text1"/>
          <w:sz w:val="24"/>
          <w:szCs w:val="24"/>
        </w:rPr>
        <w:t>CONTRATAÇÃO DE EMPRESA PARA PRESTAÇÃO DE SERVIÇOS MÉDICOS</w:t>
      </w:r>
      <w:r>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5D632C" w:rsidRDefault="005D632C" w:rsidP="005D632C">
      <w:pPr>
        <w:autoSpaceDE w:val="0"/>
        <w:autoSpaceDN w:val="0"/>
        <w:adjustRightInd w:val="0"/>
        <w:jc w:val="center"/>
        <w:rPr>
          <w:rFonts w:ascii="Arial" w:hAnsi="Arial" w:cs="Arial"/>
          <w:b/>
          <w:sz w:val="24"/>
          <w:szCs w:val="24"/>
        </w:rPr>
      </w:pPr>
    </w:p>
    <w:p w:rsidR="005D632C" w:rsidRPr="00832F1A" w:rsidRDefault="005D632C" w:rsidP="005D632C">
      <w:pPr>
        <w:autoSpaceDE w:val="0"/>
        <w:autoSpaceDN w:val="0"/>
        <w:adjustRightInd w:val="0"/>
        <w:jc w:val="center"/>
        <w:rPr>
          <w:rFonts w:ascii="Arial" w:hAnsi="Arial" w:cs="Arial"/>
          <w:b/>
          <w:sz w:val="24"/>
          <w:szCs w:val="24"/>
        </w:rPr>
      </w:pP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Pr="00832F1A" w:rsidRDefault="005D632C" w:rsidP="005D632C">
      <w:pPr>
        <w:widowControl w:val="0"/>
        <w:autoSpaceDE w:val="0"/>
        <w:autoSpaceDN w:val="0"/>
        <w:adjustRightInd w:val="0"/>
        <w:spacing w:line="253" w:lineRule="exact"/>
        <w:ind w:left="993" w:right="941"/>
        <w:jc w:val="center"/>
        <w:rPr>
          <w:rFonts w:ascii="Arial" w:hAnsi="Arial" w:cs="Arial"/>
          <w:b/>
          <w:sz w:val="24"/>
          <w:szCs w:val="24"/>
        </w:rPr>
      </w:pPr>
    </w:p>
    <w:p w:rsidR="005D632C" w:rsidRDefault="005D632C" w:rsidP="005D632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D632C" w:rsidRDefault="005D632C" w:rsidP="005D632C">
      <w:pPr>
        <w:jc w:val="both"/>
        <w:rPr>
          <w:rFonts w:ascii="Arial" w:hAnsi="Arial" w:cs="Arial"/>
          <w:sz w:val="24"/>
          <w:szCs w:val="24"/>
        </w:rPr>
      </w:pPr>
    </w:p>
    <w:p w:rsidR="005D632C" w:rsidRPr="00A05598" w:rsidRDefault="005D632C" w:rsidP="005D632C">
      <w:pPr>
        <w:jc w:val="both"/>
        <w:rPr>
          <w:rFonts w:ascii="Arial" w:hAnsi="Arial" w:cs="Arial"/>
          <w:b/>
          <w:sz w:val="24"/>
          <w:szCs w:val="24"/>
        </w:rPr>
      </w:pPr>
      <w:r w:rsidRPr="00A05598">
        <w:rPr>
          <w:rFonts w:ascii="Arial" w:hAnsi="Arial" w:cs="Arial"/>
          <w:b/>
          <w:sz w:val="24"/>
          <w:szCs w:val="24"/>
        </w:rPr>
        <w:t>Obs: Documentos a serem apresentados</w:t>
      </w:r>
    </w:p>
    <w:p w:rsidR="005D632C" w:rsidRPr="00A05598" w:rsidRDefault="005D632C" w:rsidP="005D632C">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comercial;</w:t>
      </w:r>
    </w:p>
    <w:p w:rsidR="005D632C" w:rsidRPr="00A05598" w:rsidRDefault="005D632C" w:rsidP="005D632C">
      <w:pPr>
        <w:numPr>
          <w:ilvl w:val="0"/>
          <w:numId w:val="6"/>
        </w:numPr>
        <w:jc w:val="both"/>
        <w:rPr>
          <w:rFonts w:ascii="Arial" w:hAnsi="Arial" w:cs="Arial"/>
          <w:b/>
          <w:sz w:val="24"/>
          <w:szCs w:val="24"/>
        </w:rPr>
      </w:pPr>
      <w:r w:rsidRPr="00A05598">
        <w:rPr>
          <w:rFonts w:ascii="Arial" w:hAnsi="Arial" w:cs="Arial"/>
          <w:b/>
          <w:sz w:val="24"/>
          <w:szCs w:val="24"/>
        </w:rPr>
        <w:t>Nos demais casos, o ato constitutivo. (estatuto ou contrato social em vigor);</w:t>
      </w:r>
    </w:p>
    <w:p w:rsidR="005D632C" w:rsidRPr="00A05598" w:rsidRDefault="005D632C" w:rsidP="005D632C">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5D632C" w:rsidRPr="00A05598"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Default="005D632C" w:rsidP="005D632C">
      <w:pPr>
        <w:jc w:val="center"/>
        <w:rPr>
          <w:rFonts w:ascii="Arial" w:hAnsi="Arial" w:cs="Arial"/>
          <w:b/>
          <w:color w:val="000000"/>
          <w:sz w:val="24"/>
          <w:szCs w:val="24"/>
        </w:rPr>
      </w:pPr>
    </w:p>
    <w:p w:rsidR="005D632C" w:rsidRPr="009247D2" w:rsidRDefault="005D632C" w:rsidP="005D632C">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5D632C" w:rsidRDefault="005D632C" w:rsidP="005D632C">
      <w:pPr>
        <w:pStyle w:val="Ttulo"/>
        <w:spacing w:before="120" w:after="120"/>
        <w:rPr>
          <w:rFonts w:cs="Arial"/>
          <w:sz w:val="24"/>
          <w:szCs w:val="24"/>
        </w:rPr>
      </w:pPr>
    </w:p>
    <w:p w:rsidR="005D632C" w:rsidRPr="009247D2" w:rsidRDefault="005D632C" w:rsidP="005D632C">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PARA REGISTRO DE PREÇOS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041</w:t>
      </w:r>
      <w:r w:rsidRPr="00056B44">
        <w:rPr>
          <w:rFonts w:cs="Arial"/>
          <w:sz w:val="24"/>
          <w:szCs w:val="24"/>
        </w:rPr>
        <w:t>/</w:t>
      </w:r>
      <w:r>
        <w:rPr>
          <w:rFonts w:cs="Arial"/>
          <w:sz w:val="24"/>
          <w:szCs w:val="24"/>
        </w:rPr>
        <w:t>2011 - PMM</w:t>
      </w:r>
    </w:p>
    <w:p w:rsidR="005D632C" w:rsidRPr="00FE0B63" w:rsidRDefault="005D632C" w:rsidP="005D632C">
      <w:pPr>
        <w:pStyle w:val="A321065"/>
        <w:spacing w:before="120" w:after="120"/>
        <w:ind w:left="0" w:right="0" w:firstLine="0"/>
        <w:jc w:val="center"/>
        <w:rPr>
          <w:rFonts w:ascii="Arial" w:hAnsi="Arial" w:cs="Arial"/>
          <w:b/>
          <w:sz w:val="24"/>
        </w:rPr>
      </w:pPr>
      <w:r>
        <w:rPr>
          <w:rFonts w:ascii="Arial" w:hAnsi="Arial" w:cs="Arial"/>
          <w:b/>
          <w:sz w:val="24"/>
        </w:rPr>
        <w:t xml:space="preserve">ANEXO VIII </w:t>
      </w:r>
    </w:p>
    <w:p w:rsidR="005D632C" w:rsidRPr="00FE0B63" w:rsidRDefault="005D632C" w:rsidP="005D632C">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5D632C" w:rsidRPr="007674C4" w:rsidRDefault="005D632C" w:rsidP="005D632C">
      <w:pPr>
        <w:pStyle w:val="A321065"/>
        <w:spacing w:after="240"/>
        <w:ind w:left="0" w:right="0" w:firstLine="0"/>
        <w:jc w:val="center"/>
        <w:rPr>
          <w:rFonts w:ascii="Arial" w:hAnsi="Arial" w:cs="Arial"/>
          <w:b/>
          <w:szCs w:val="20"/>
        </w:rPr>
      </w:pPr>
    </w:p>
    <w:p w:rsidR="005D632C" w:rsidRPr="00FE0B63" w:rsidRDefault="005D632C" w:rsidP="005D632C">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R.G.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5D632C" w:rsidRPr="00FE0B63" w:rsidRDefault="005D632C" w:rsidP="005D632C">
      <w:pPr>
        <w:pStyle w:val="A321065"/>
        <w:spacing w:after="240"/>
        <w:ind w:left="0" w:right="0" w:firstLine="0"/>
        <w:rPr>
          <w:rFonts w:ascii="Arial" w:hAnsi="Arial" w:cs="Arial"/>
          <w:bCs/>
          <w:sz w:val="24"/>
        </w:rPr>
      </w:pPr>
    </w:p>
    <w:p w:rsidR="005D632C" w:rsidRPr="00FE0B63" w:rsidRDefault="005D632C" w:rsidP="005D632C">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5D632C" w:rsidRDefault="005D632C" w:rsidP="005D632C">
      <w:pPr>
        <w:pStyle w:val="A321065"/>
        <w:spacing w:after="240"/>
        <w:ind w:left="0" w:right="0" w:firstLine="0"/>
        <w:rPr>
          <w:rFonts w:ascii="Arial" w:hAnsi="Arial" w:cs="Arial"/>
          <w:bCs/>
          <w:sz w:val="24"/>
        </w:rPr>
      </w:pPr>
    </w:p>
    <w:p w:rsidR="005D632C" w:rsidRDefault="005D632C" w:rsidP="005D632C">
      <w:pPr>
        <w:pStyle w:val="A321065"/>
        <w:spacing w:after="240"/>
        <w:ind w:left="0" w:right="0" w:firstLine="0"/>
        <w:rPr>
          <w:rFonts w:ascii="Arial" w:hAnsi="Arial" w:cs="Arial"/>
          <w:bCs/>
          <w:sz w:val="24"/>
        </w:rPr>
      </w:pPr>
    </w:p>
    <w:p w:rsidR="005D632C" w:rsidRDefault="005D632C" w:rsidP="005D632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5D632C" w:rsidRPr="00832F1A" w:rsidRDefault="005D632C" w:rsidP="005D632C">
      <w:pPr>
        <w:autoSpaceDE w:val="0"/>
        <w:autoSpaceDN w:val="0"/>
        <w:adjustRightInd w:val="0"/>
        <w:ind w:left="993" w:right="941"/>
        <w:jc w:val="center"/>
        <w:rPr>
          <w:rFonts w:ascii="Arial" w:hAnsi="Arial" w:cs="Arial"/>
          <w:b/>
          <w:sz w:val="24"/>
          <w:szCs w:val="24"/>
          <w:u w:val="single"/>
        </w:rPr>
      </w:pP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5D632C" w:rsidRPr="00832F1A" w:rsidRDefault="005D632C" w:rsidP="005D632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5D632C" w:rsidRDefault="005D632C" w:rsidP="005D632C">
      <w:pPr>
        <w:jc w:val="right"/>
        <w:rPr>
          <w:rFonts w:ascii="Arial" w:hAnsi="Arial" w:cs="Arial"/>
          <w:sz w:val="24"/>
          <w:szCs w:val="24"/>
        </w:rPr>
      </w:pPr>
    </w:p>
    <w:p w:rsidR="005D632C" w:rsidRDefault="005D632C" w:rsidP="005D632C">
      <w:pPr>
        <w:jc w:val="right"/>
        <w:rPr>
          <w:rFonts w:ascii="Arial" w:hAnsi="Arial" w:cs="Arial"/>
          <w:sz w:val="24"/>
          <w:szCs w:val="24"/>
        </w:rPr>
      </w:pPr>
    </w:p>
    <w:p w:rsidR="005D632C" w:rsidRDefault="005D632C" w:rsidP="005D632C">
      <w:pPr>
        <w:jc w:val="right"/>
        <w:rPr>
          <w:rFonts w:ascii="Arial" w:hAnsi="Arial" w:cs="Arial"/>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w:t>
      </w:r>
      <w:r>
        <w:rPr>
          <w:rFonts w:ascii="Arial" w:hAnsi="Arial" w:cs="Arial"/>
          <w:b/>
          <w:bCs/>
          <w:sz w:val="24"/>
          <w:szCs w:val="24"/>
        </w:rPr>
        <w:t>I</w:t>
      </w:r>
      <w:r w:rsidRPr="008C67B8">
        <w:rPr>
          <w:rFonts w:ascii="Arial" w:hAnsi="Arial" w:cs="Arial"/>
          <w:b/>
          <w:bCs/>
          <w:sz w:val="24"/>
          <w:szCs w:val="24"/>
        </w:rPr>
        <w:t xml:space="preserve">X </w:t>
      </w:r>
    </w:p>
    <w:p w:rsidR="005D632C" w:rsidRDefault="005D632C" w:rsidP="005D632C">
      <w:pPr>
        <w:autoSpaceDE w:val="0"/>
        <w:autoSpaceDN w:val="0"/>
        <w:adjustRightInd w:val="0"/>
        <w:jc w:val="center"/>
        <w:rPr>
          <w:rFonts w:ascii="Arial" w:hAnsi="Arial" w:cs="Arial"/>
          <w:b/>
          <w:bCs/>
          <w:sz w:val="24"/>
          <w:szCs w:val="24"/>
        </w:rPr>
      </w:pPr>
    </w:p>
    <w:p w:rsidR="005D632C" w:rsidRDefault="005D632C" w:rsidP="005D632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ATA DE REGISTRO DE PREÇO Nº ___/2011 - PMM.</w:t>
      </w:r>
    </w:p>
    <w:p w:rsidR="005D632C" w:rsidRDefault="005D632C" w:rsidP="005D632C">
      <w:pPr>
        <w:autoSpaceDE w:val="0"/>
        <w:autoSpaceDN w:val="0"/>
        <w:adjustRightInd w:val="0"/>
        <w:jc w:val="center"/>
        <w:rPr>
          <w:rFonts w:ascii="Arial" w:hAnsi="Arial" w:cs="Arial"/>
          <w:b/>
          <w:iCs/>
          <w:color w:val="000000"/>
          <w:sz w:val="24"/>
          <w:szCs w:val="24"/>
        </w:rPr>
      </w:pPr>
    </w:p>
    <w:p w:rsidR="005D632C" w:rsidRDefault="005D632C" w:rsidP="005D632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041/2011 - PMM </w:t>
      </w:r>
    </w:p>
    <w:p w:rsidR="005D632C" w:rsidRDefault="005D632C" w:rsidP="005D632C">
      <w:pPr>
        <w:autoSpaceDE w:val="0"/>
        <w:autoSpaceDN w:val="0"/>
        <w:adjustRightInd w:val="0"/>
        <w:jc w:val="center"/>
        <w:rPr>
          <w:rFonts w:ascii="Arial" w:hAnsi="Arial" w:cs="Arial"/>
          <w:b/>
          <w:iCs/>
          <w:color w:val="000000"/>
          <w:sz w:val="24"/>
          <w:szCs w:val="24"/>
        </w:rPr>
      </w:pPr>
    </w:p>
    <w:p w:rsidR="005D632C" w:rsidRDefault="005D632C" w:rsidP="005D632C">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100/2011</w:t>
      </w:r>
    </w:p>
    <w:p w:rsidR="005D632C" w:rsidRDefault="005D632C" w:rsidP="005D632C">
      <w:pPr>
        <w:autoSpaceDE w:val="0"/>
        <w:autoSpaceDN w:val="0"/>
        <w:adjustRightInd w:val="0"/>
        <w:jc w:val="center"/>
        <w:rPr>
          <w:rFonts w:ascii="Arial" w:hAnsi="Arial" w:cs="Arial"/>
          <w:b/>
          <w:iCs/>
          <w:color w:val="000000"/>
          <w:sz w:val="24"/>
          <w:szCs w:val="24"/>
        </w:rPr>
      </w:pPr>
    </w:p>
    <w:p w:rsidR="005D632C" w:rsidRDefault="005D632C" w:rsidP="005D632C">
      <w:pPr>
        <w:autoSpaceDE w:val="0"/>
        <w:autoSpaceDN w:val="0"/>
        <w:adjustRightInd w:val="0"/>
        <w:jc w:val="center"/>
        <w:rPr>
          <w:rFonts w:ascii="Arial" w:hAnsi="Arial" w:cs="Arial"/>
          <w:b/>
          <w:iCs/>
          <w:color w:val="000000"/>
          <w:sz w:val="24"/>
          <w:szCs w:val="24"/>
        </w:rPr>
      </w:pPr>
    </w:p>
    <w:p w:rsidR="005D632C" w:rsidRDefault="005D632C" w:rsidP="005D632C">
      <w:pPr>
        <w:autoSpaceDE w:val="0"/>
        <w:autoSpaceDN w:val="0"/>
        <w:adjustRightInd w:val="0"/>
        <w:jc w:val="center"/>
        <w:rPr>
          <w:rFonts w:ascii="Arial" w:hAnsi="Arial" w:cs="Arial"/>
          <w:b/>
          <w:iCs/>
          <w:color w:val="000000"/>
          <w:sz w:val="24"/>
          <w:szCs w:val="24"/>
        </w:rPr>
      </w:pPr>
    </w:p>
    <w:p w:rsidR="005D632C" w:rsidRDefault="005D632C" w:rsidP="005D632C">
      <w:pPr>
        <w:spacing w:line="360" w:lineRule="auto"/>
        <w:jc w:val="both"/>
        <w:rPr>
          <w:rFonts w:ascii="Arial" w:hAnsi="Arial" w:cs="Arial"/>
          <w:sz w:val="24"/>
          <w:szCs w:val="24"/>
        </w:rPr>
      </w:pPr>
      <w:r>
        <w:rPr>
          <w:rFonts w:ascii="Arial" w:hAnsi="Arial" w:cs="Arial"/>
          <w:sz w:val="24"/>
          <w:szCs w:val="24"/>
        </w:rPr>
        <w:t>Aos ____ (______) dias do mês de ________ do ano de _______, autorizado pela autoridade competente do processo de PREGÃO PRESENCIAL N.º 041</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r>
        <w:rPr>
          <w:rFonts w:ascii="Arial" w:hAnsi="Arial" w:cs="Arial"/>
          <w:b/>
          <w:sz w:val="24"/>
          <w:szCs w:val="24"/>
        </w:rPr>
        <w:t xml:space="preserve">, </w:t>
      </w:r>
      <w:r w:rsidRPr="00A96D21">
        <w:rPr>
          <w:rFonts w:ascii="Arial" w:hAnsi="Arial" w:cs="Arial"/>
          <w:sz w:val="24"/>
          <w:szCs w:val="24"/>
        </w:rPr>
        <w:t>foi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5D632C" w:rsidRDefault="005D632C" w:rsidP="005D632C">
      <w:pPr>
        <w:spacing w:line="360" w:lineRule="auto"/>
        <w:jc w:val="both"/>
        <w:rPr>
          <w:rFonts w:ascii="Arial" w:hAnsi="Arial" w:cs="Arial"/>
          <w:sz w:val="24"/>
          <w:szCs w:val="24"/>
        </w:rPr>
      </w:pPr>
    </w:p>
    <w:p w:rsidR="005D632C" w:rsidRPr="0072699E" w:rsidRDefault="005D632C" w:rsidP="005D632C">
      <w:pPr>
        <w:numPr>
          <w:ilvl w:val="0"/>
          <w:numId w:val="9"/>
        </w:numPr>
        <w:spacing w:line="360" w:lineRule="auto"/>
        <w:ind w:right="-1"/>
        <w:jc w:val="both"/>
        <w:rPr>
          <w:rFonts w:ascii="Arial" w:hAnsi="Arial" w:cs="Arial"/>
          <w:b/>
          <w:sz w:val="24"/>
          <w:szCs w:val="24"/>
        </w:rPr>
      </w:pPr>
      <w:r>
        <w:rPr>
          <w:rFonts w:ascii="Arial" w:hAnsi="Arial" w:cs="Arial"/>
          <w:sz w:val="24"/>
          <w:szCs w:val="24"/>
        </w:rPr>
        <w:t>Consideram-se registrados os seguintes preços do Detentor da Ata: ...................., CNPJ N.º.................., com sede à   representado pelo seu............, Sr......(qualificação), à saber: ..............</w:t>
      </w:r>
    </w:p>
    <w:p w:rsidR="005D632C" w:rsidRDefault="005D632C" w:rsidP="005D632C">
      <w:pPr>
        <w:numPr>
          <w:ilvl w:val="1"/>
          <w:numId w:val="9"/>
        </w:numPr>
        <w:spacing w:line="360" w:lineRule="auto"/>
        <w:rPr>
          <w:rFonts w:ascii="Arial" w:hAnsi="Arial" w:cs="Arial"/>
          <w:sz w:val="24"/>
          <w:szCs w:val="24"/>
        </w:rPr>
      </w:pPr>
      <w:r>
        <w:rPr>
          <w:rFonts w:ascii="Arial" w:hAnsi="Arial" w:cs="Arial"/>
          <w:sz w:val="24"/>
          <w:szCs w:val="24"/>
        </w:rPr>
        <w:t>Descrição dos itens:</w:t>
      </w:r>
    </w:p>
    <w:p w:rsidR="005D632C" w:rsidRDefault="005D632C" w:rsidP="005D632C">
      <w:pPr>
        <w:spacing w:line="360" w:lineRule="auto"/>
        <w:ind w:left="1146"/>
        <w:rPr>
          <w:rFonts w:ascii="Arial" w:hAnsi="Arial" w:cs="Arial"/>
          <w:sz w:val="24"/>
          <w:szCs w:val="24"/>
        </w:rPr>
      </w:pPr>
      <w:r>
        <w:rPr>
          <w:rFonts w:ascii="Arial" w:hAnsi="Arial" w:cs="Arial"/>
          <w:sz w:val="24"/>
          <w:szCs w:val="24"/>
        </w:rPr>
        <w:t>.................................................</w:t>
      </w: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5D632C" w:rsidRDefault="005D632C" w:rsidP="005D632C">
      <w:pPr>
        <w:spacing w:line="360" w:lineRule="auto"/>
        <w:ind w:left="1146"/>
        <w:jc w:val="both"/>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O prazo de execução do(s) serviço(s) referente ao objeto de licitação deverá ser conforme ANEXO I do Edital.</w:t>
      </w:r>
    </w:p>
    <w:p w:rsidR="005D632C" w:rsidRDefault="005D632C" w:rsidP="005D632C">
      <w:pPr>
        <w:pStyle w:val="PargrafodaLista"/>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 xml:space="preserve">Os valores devidos pela Administração, serão pagos após liquidação formal e objetiva da compra, em até 30 (trinta) dias, obrigando-se a contratada a manter conta corrente e a fornecer o numero desta </w:t>
      </w:r>
      <w:r>
        <w:rPr>
          <w:rFonts w:ascii="Arial" w:hAnsi="Arial" w:cs="Arial"/>
          <w:sz w:val="24"/>
          <w:szCs w:val="24"/>
        </w:rPr>
        <w:lastRenderedPageBreak/>
        <w:t>conjuntamente com o documento fiscal e fatura correspondente, acompanhado dos documentos fiscais de regularidade perante a seguridade social (INSS/FGTS). Dos valores devidos, serão descontados os tributos incidentes na condição de responsável.</w:t>
      </w:r>
    </w:p>
    <w:p w:rsidR="005D632C" w:rsidRDefault="005D632C" w:rsidP="005D632C">
      <w:pPr>
        <w:pStyle w:val="PargrafodaLista"/>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5D632C" w:rsidRDefault="005D632C" w:rsidP="005D632C">
      <w:pPr>
        <w:pStyle w:val="PargrafodaLista"/>
        <w:autoSpaceDE w:val="0"/>
        <w:autoSpaceDN w:val="0"/>
        <w:adjustRightInd w:val="0"/>
        <w:ind w:left="1080"/>
        <w:jc w:val="both"/>
        <w:rPr>
          <w:rFonts w:ascii="Arial" w:hAnsi="Arial" w:cs="Arial"/>
          <w:b/>
          <w:sz w:val="22"/>
          <w:szCs w:val="22"/>
        </w:rPr>
      </w:pPr>
    </w:p>
    <w:tbl>
      <w:tblPr>
        <w:tblpPr w:leftFromText="141" w:rightFromText="141" w:vertAnchor="page" w:horzAnchor="margin" w:tblpY="5070"/>
        <w:tblW w:w="9889"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1101"/>
        <w:gridCol w:w="1134"/>
        <w:gridCol w:w="1701"/>
        <w:gridCol w:w="1701"/>
        <w:gridCol w:w="992"/>
        <w:gridCol w:w="1276"/>
        <w:gridCol w:w="992"/>
        <w:gridCol w:w="992"/>
      </w:tblGrid>
      <w:tr w:rsidR="005D632C" w:rsidRPr="00C94517" w:rsidTr="00E517E0">
        <w:trPr>
          <w:trHeight w:val="397"/>
        </w:trPr>
        <w:tc>
          <w:tcPr>
            <w:tcW w:w="11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b/>
                <w:sz w:val="16"/>
                <w:szCs w:val="16"/>
              </w:rPr>
            </w:pPr>
            <w:r w:rsidRPr="00C94517">
              <w:rPr>
                <w:rFonts w:ascii="Arial" w:hAnsi="Arial" w:cs="Arial"/>
                <w:b/>
                <w:sz w:val="16"/>
                <w:szCs w:val="16"/>
              </w:rPr>
              <w:t>Secretaria</w:t>
            </w:r>
          </w:p>
        </w:tc>
        <w:tc>
          <w:tcPr>
            <w:tcW w:w="1134"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b/>
                <w:sz w:val="16"/>
                <w:szCs w:val="16"/>
              </w:rPr>
            </w:pPr>
            <w:r w:rsidRPr="00C94517">
              <w:rPr>
                <w:rFonts w:ascii="Arial" w:hAnsi="Arial" w:cs="Arial"/>
                <w:b/>
                <w:sz w:val="16"/>
                <w:szCs w:val="16"/>
              </w:rPr>
              <w:t>Unidade</w:t>
            </w:r>
          </w:p>
        </w:tc>
        <w:tc>
          <w:tcPr>
            <w:tcW w:w="1701"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rPr>
                <w:rFonts w:ascii="Arial" w:hAnsi="Arial" w:cs="Arial"/>
                <w:b/>
                <w:sz w:val="16"/>
                <w:szCs w:val="16"/>
              </w:rPr>
            </w:pPr>
            <w:r w:rsidRPr="00C94517">
              <w:rPr>
                <w:rFonts w:ascii="Arial" w:hAnsi="Arial" w:cs="Arial"/>
                <w:b/>
                <w:sz w:val="16"/>
                <w:szCs w:val="16"/>
              </w:rPr>
              <w:t>Funcional Programática</w:t>
            </w:r>
          </w:p>
        </w:tc>
        <w:tc>
          <w:tcPr>
            <w:tcW w:w="1701"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rPr>
                <w:rFonts w:ascii="Arial" w:hAnsi="Arial" w:cs="Arial"/>
                <w:b/>
                <w:sz w:val="16"/>
                <w:szCs w:val="16"/>
              </w:rPr>
            </w:pPr>
            <w:r w:rsidRPr="00C94517">
              <w:rPr>
                <w:rFonts w:ascii="Arial" w:hAnsi="Arial" w:cs="Arial"/>
                <w:b/>
                <w:sz w:val="16"/>
                <w:szCs w:val="16"/>
              </w:rPr>
              <w:t>Projeto/Atividade</w:t>
            </w:r>
          </w:p>
        </w:tc>
        <w:tc>
          <w:tcPr>
            <w:tcW w:w="992"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rPr>
                <w:rFonts w:ascii="Arial" w:hAnsi="Arial" w:cs="Arial"/>
                <w:b/>
                <w:sz w:val="16"/>
                <w:szCs w:val="16"/>
              </w:rPr>
            </w:pPr>
            <w:r w:rsidRPr="00C94517">
              <w:rPr>
                <w:rFonts w:ascii="Arial" w:hAnsi="Arial" w:cs="Arial"/>
                <w:b/>
                <w:sz w:val="16"/>
                <w:szCs w:val="16"/>
              </w:rPr>
              <w:t>Reduzido</w:t>
            </w:r>
          </w:p>
        </w:tc>
        <w:tc>
          <w:tcPr>
            <w:tcW w:w="1276"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rPr>
                <w:rFonts w:ascii="Arial" w:hAnsi="Arial" w:cs="Arial"/>
                <w:b/>
                <w:sz w:val="16"/>
                <w:szCs w:val="16"/>
              </w:rPr>
            </w:pPr>
            <w:r w:rsidRPr="00C94517">
              <w:rPr>
                <w:rFonts w:ascii="Arial" w:hAnsi="Arial" w:cs="Arial"/>
                <w:b/>
                <w:sz w:val="16"/>
                <w:szCs w:val="16"/>
              </w:rPr>
              <w:t>Categoria Econômica</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b/>
                <w:sz w:val="16"/>
                <w:szCs w:val="16"/>
              </w:rPr>
            </w:pPr>
            <w:r w:rsidRPr="00C94517">
              <w:rPr>
                <w:rFonts w:ascii="Arial" w:hAnsi="Arial" w:cs="Arial"/>
                <w:b/>
                <w:sz w:val="16"/>
                <w:szCs w:val="16"/>
              </w:rPr>
              <w:t>Desd</w:t>
            </w:r>
            <w:r>
              <w:rPr>
                <w:rFonts w:ascii="Arial" w:hAnsi="Arial" w:cs="Arial"/>
                <w:b/>
                <w:sz w:val="16"/>
                <w:szCs w:val="16"/>
              </w:rPr>
              <w:t>.</w:t>
            </w:r>
            <w:r w:rsidRPr="00C94517">
              <w:rPr>
                <w:rFonts w:ascii="Arial" w:hAnsi="Arial" w:cs="Arial"/>
                <w:b/>
                <w:sz w:val="16"/>
                <w:szCs w:val="16"/>
              </w:rPr>
              <w:t xml:space="preserve"> (reduzido)</w:t>
            </w:r>
          </w:p>
        </w:tc>
        <w:tc>
          <w:tcPr>
            <w:tcW w:w="992" w:type="dxa"/>
            <w:tcBorders>
              <w:top w:val="single" w:sz="4" w:space="0" w:color="auto"/>
              <w:left w:val="single" w:sz="4" w:space="0" w:color="auto"/>
              <w:bottom w:val="single" w:sz="4" w:space="0" w:color="auto"/>
              <w:right w:val="single" w:sz="4" w:space="0" w:color="auto"/>
            </w:tcBorders>
            <w:vAlign w:val="center"/>
          </w:tcPr>
          <w:p w:rsidR="005D632C" w:rsidRPr="00C94517" w:rsidRDefault="005D632C" w:rsidP="00E517E0">
            <w:pPr>
              <w:jc w:val="right"/>
              <w:rPr>
                <w:rFonts w:ascii="Arial" w:hAnsi="Arial" w:cs="Arial"/>
                <w:b/>
                <w:sz w:val="16"/>
                <w:szCs w:val="16"/>
              </w:rPr>
            </w:pPr>
            <w:r w:rsidRPr="00C94517">
              <w:rPr>
                <w:rFonts w:ascii="Arial" w:hAnsi="Arial" w:cs="Arial"/>
                <w:b/>
                <w:sz w:val="16"/>
                <w:szCs w:val="16"/>
              </w:rPr>
              <w:t>Fonte de recurso</w:t>
            </w:r>
          </w:p>
        </w:tc>
      </w:tr>
      <w:tr w:rsidR="005D632C" w:rsidRPr="00C94517" w:rsidTr="00E517E0">
        <w:trPr>
          <w:trHeight w:val="340"/>
        </w:trPr>
        <w:tc>
          <w:tcPr>
            <w:tcW w:w="11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12 Sec. Mun.de Saude</w:t>
            </w:r>
          </w:p>
        </w:tc>
        <w:tc>
          <w:tcPr>
            <w:tcW w:w="1134"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01 Fundo Mun de Saude</w:t>
            </w: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1030100192.03000</w:t>
            </w:r>
          </w:p>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 xml:space="preserve">Manut. Das Ativ do Fundo Mun de Saude </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both"/>
              <w:rPr>
                <w:rFonts w:ascii="Arial" w:hAnsi="Arial" w:cs="Arial"/>
                <w:sz w:val="16"/>
                <w:szCs w:val="16"/>
              </w:rPr>
            </w:pPr>
            <w:r w:rsidRPr="00C94517">
              <w:rPr>
                <w:rFonts w:ascii="Arial" w:hAnsi="Arial" w:cs="Arial"/>
                <w:sz w:val="16"/>
                <w:szCs w:val="16"/>
              </w:rPr>
              <w:t>668</w:t>
            </w:r>
          </w:p>
        </w:tc>
        <w:tc>
          <w:tcPr>
            <w:tcW w:w="1276"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both"/>
              <w:rPr>
                <w:rFonts w:ascii="Arial" w:hAnsi="Arial" w:cs="Arial"/>
                <w:sz w:val="16"/>
                <w:szCs w:val="16"/>
              </w:rPr>
            </w:pPr>
            <w:r w:rsidRPr="00C94517">
              <w:rPr>
                <w:rFonts w:ascii="Arial" w:hAnsi="Arial" w:cs="Arial"/>
                <w:sz w:val="16"/>
                <w:szCs w:val="16"/>
              </w:rPr>
              <w:t>339039 Outros serv de terceiros P. J</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r w:rsidRPr="00C94517">
              <w:rPr>
                <w:rFonts w:ascii="Arial" w:hAnsi="Arial" w:cs="Arial"/>
                <w:sz w:val="16"/>
                <w:szCs w:val="16"/>
              </w:rPr>
              <w:t>01303</w:t>
            </w:r>
          </w:p>
        </w:tc>
      </w:tr>
      <w:tr w:rsidR="005D632C" w:rsidRPr="00C94517" w:rsidTr="00E517E0">
        <w:trPr>
          <w:trHeight w:val="340"/>
        </w:trPr>
        <w:tc>
          <w:tcPr>
            <w:tcW w:w="11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103010012089000</w:t>
            </w:r>
          </w:p>
          <w:p w:rsidR="005D632C" w:rsidRPr="00C94517" w:rsidRDefault="005D632C" w:rsidP="00E517E0">
            <w:pPr>
              <w:rPr>
                <w:rFonts w:ascii="Arial" w:hAnsi="Arial" w:cs="Arial"/>
                <w:sz w:val="16"/>
                <w:szCs w:val="16"/>
              </w:rPr>
            </w:pPr>
          </w:p>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r w:rsidRPr="00C94517">
              <w:rPr>
                <w:rFonts w:ascii="Arial" w:hAnsi="Arial" w:cs="Arial"/>
                <w:sz w:val="16"/>
                <w:szCs w:val="16"/>
              </w:rPr>
              <w:t>Ações do Eixo de Atenção Primária</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both"/>
              <w:rPr>
                <w:rFonts w:ascii="Arial" w:hAnsi="Arial" w:cs="Arial"/>
                <w:sz w:val="16"/>
                <w:szCs w:val="16"/>
              </w:rPr>
            </w:pPr>
            <w:r w:rsidRPr="00C94517">
              <w:rPr>
                <w:rFonts w:ascii="Arial" w:hAnsi="Arial" w:cs="Arial"/>
                <w:sz w:val="16"/>
                <w:szCs w:val="16"/>
              </w:rPr>
              <w:t>706</w:t>
            </w:r>
          </w:p>
        </w:tc>
        <w:tc>
          <w:tcPr>
            <w:tcW w:w="1276"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center"/>
              <w:rPr>
                <w:rFonts w:ascii="Arial" w:hAnsi="Arial" w:cs="Arial"/>
                <w:sz w:val="16"/>
                <w:szCs w:val="16"/>
              </w:rPr>
            </w:pPr>
            <w:r w:rsidRPr="00C94517">
              <w:rPr>
                <w:rFonts w:ascii="Arial" w:hAnsi="Arial" w:cs="Arial"/>
                <w:sz w:val="16"/>
                <w:szCs w:val="16"/>
              </w:rPr>
              <w:t>339039 Outros serv de terceiros P. J</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r w:rsidRPr="00C94517">
              <w:rPr>
                <w:rFonts w:ascii="Arial" w:hAnsi="Arial" w:cs="Arial"/>
                <w:sz w:val="16"/>
                <w:szCs w:val="16"/>
              </w:rPr>
              <w:t>01495</w:t>
            </w:r>
          </w:p>
        </w:tc>
      </w:tr>
      <w:tr w:rsidR="005D632C" w:rsidRPr="00C94517" w:rsidTr="00E517E0">
        <w:trPr>
          <w:trHeight w:val="340"/>
        </w:trPr>
        <w:tc>
          <w:tcPr>
            <w:tcW w:w="11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p w:rsidR="005D632C" w:rsidRPr="00C94517" w:rsidRDefault="005D632C" w:rsidP="00E517E0">
            <w:pPr>
              <w:rPr>
                <w:rFonts w:ascii="Arial" w:hAnsi="Arial" w:cs="Arial"/>
                <w:sz w:val="16"/>
                <w:szCs w:val="16"/>
              </w:rPr>
            </w:pPr>
          </w:p>
          <w:p w:rsidR="005D632C" w:rsidRPr="00C94517" w:rsidRDefault="005D632C" w:rsidP="00E517E0">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both"/>
              <w:rPr>
                <w:rFonts w:ascii="Arial" w:hAnsi="Arial" w:cs="Arial"/>
                <w:sz w:val="16"/>
                <w:szCs w:val="16"/>
              </w:rPr>
            </w:pPr>
          </w:p>
          <w:p w:rsidR="005D632C" w:rsidRPr="00C94517" w:rsidRDefault="005D632C" w:rsidP="00E517E0">
            <w:pPr>
              <w:rPr>
                <w:rFonts w:ascii="Arial" w:hAnsi="Arial" w:cs="Arial"/>
                <w:sz w:val="16"/>
                <w:szCs w:val="16"/>
              </w:rPr>
            </w:pPr>
            <w:r w:rsidRPr="00C94517">
              <w:rPr>
                <w:rFonts w:ascii="Arial" w:hAnsi="Arial" w:cs="Arial"/>
                <w:sz w:val="16"/>
                <w:szCs w:val="16"/>
              </w:rPr>
              <w:t>705</w:t>
            </w:r>
          </w:p>
        </w:tc>
        <w:tc>
          <w:tcPr>
            <w:tcW w:w="1276"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center"/>
              <w:rPr>
                <w:rFonts w:ascii="Arial" w:hAnsi="Arial" w:cs="Arial"/>
                <w:sz w:val="16"/>
                <w:szCs w:val="16"/>
              </w:rPr>
            </w:pPr>
            <w:r w:rsidRPr="00C94517">
              <w:rPr>
                <w:rFonts w:ascii="Arial" w:hAnsi="Arial" w:cs="Arial"/>
                <w:sz w:val="16"/>
                <w:szCs w:val="16"/>
              </w:rPr>
              <w:t>339039 Outros serv de terceiros P. J</w:t>
            </w: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D632C" w:rsidRPr="00C94517" w:rsidRDefault="005D632C" w:rsidP="00E517E0">
            <w:pPr>
              <w:jc w:val="right"/>
              <w:rPr>
                <w:rFonts w:ascii="Arial" w:hAnsi="Arial" w:cs="Arial"/>
                <w:sz w:val="16"/>
                <w:szCs w:val="16"/>
              </w:rPr>
            </w:pPr>
            <w:r w:rsidRPr="00C94517">
              <w:rPr>
                <w:rFonts w:ascii="Arial" w:hAnsi="Arial" w:cs="Arial"/>
                <w:sz w:val="16"/>
                <w:szCs w:val="16"/>
              </w:rPr>
              <w:t>01303</w:t>
            </w:r>
          </w:p>
        </w:tc>
      </w:tr>
    </w:tbl>
    <w:p w:rsidR="005D632C" w:rsidRDefault="005D632C" w:rsidP="005D632C">
      <w:pPr>
        <w:pStyle w:val="PargrafodaLista"/>
        <w:autoSpaceDE w:val="0"/>
        <w:autoSpaceDN w:val="0"/>
        <w:adjustRightInd w:val="0"/>
        <w:ind w:left="1080"/>
        <w:jc w:val="both"/>
        <w:rPr>
          <w:rFonts w:ascii="Arial" w:hAnsi="Arial" w:cs="Arial"/>
          <w:b/>
          <w:sz w:val="22"/>
          <w:szCs w:val="22"/>
        </w:rPr>
      </w:pPr>
    </w:p>
    <w:p w:rsidR="005D632C" w:rsidRDefault="005D632C" w:rsidP="005D632C">
      <w:pPr>
        <w:pStyle w:val="PargrafodaLista"/>
        <w:autoSpaceDE w:val="0"/>
        <w:autoSpaceDN w:val="0"/>
        <w:adjustRightInd w:val="0"/>
        <w:ind w:left="1080"/>
        <w:jc w:val="both"/>
        <w:rPr>
          <w:rFonts w:ascii="Arial" w:hAnsi="Arial" w:cs="Arial"/>
          <w:b/>
          <w:sz w:val="22"/>
          <w:szCs w:val="22"/>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5D632C" w:rsidRDefault="005D632C" w:rsidP="005D632C">
      <w:pPr>
        <w:spacing w:line="360" w:lineRule="auto"/>
        <w:ind w:left="1146"/>
        <w:jc w:val="both"/>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5D632C" w:rsidRDefault="005D632C" w:rsidP="005D632C">
      <w:pPr>
        <w:pStyle w:val="PargrafodaLista"/>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 alterações.</w:t>
      </w:r>
    </w:p>
    <w:p w:rsidR="005D632C" w:rsidRDefault="005D632C" w:rsidP="005D632C">
      <w:pPr>
        <w:pStyle w:val="PargrafodaLista"/>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execução sujeitara a contratada as seguintes sanções:</w:t>
      </w:r>
    </w:p>
    <w:p w:rsidR="005D632C" w:rsidRDefault="005D632C" w:rsidP="005D632C">
      <w:pPr>
        <w:numPr>
          <w:ilvl w:val="0"/>
          <w:numId w:val="10"/>
        </w:numPr>
        <w:spacing w:line="360" w:lineRule="auto"/>
        <w:jc w:val="both"/>
        <w:rPr>
          <w:rFonts w:ascii="Arial" w:hAnsi="Arial" w:cs="Arial"/>
          <w:sz w:val="24"/>
          <w:szCs w:val="24"/>
        </w:rPr>
      </w:pPr>
      <w:r>
        <w:rPr>
          <w:rFonts w:ascii="Arial" w:hAnsi="Arial" w:cs="Arial"/>
          <w:sz w:val="24"/>
          <w:szCs w:val="24"/>
        </w:rPr>
        <w:t>Multa de 0,33% (zero virgula trinta e três por cento) do valor do LOTE, a cada 24 (vinte e quatro) horas de atraso, ate o limite de 10% (dez por cento) de cada serviços, podendo a reiteração ou continuidade recusa ou não da execução do objeto levar ao cancelamento da Ata de Registro de Preços.</w:t>
      </w:r>
    </w:p>
    <w:p w:rsidR="005D632C" w:rsidRDefault="005D632C" w:rsidP="005D632C">
      <w:pPr>
        <w:numPr>
          <w:ilvl w:val="0"/>
          <w:numId w:val="10"/>
        </w:numPr>
        <w:spacing w:line="360" w:lineRule="auto"/>
        <w:jc w:val="both"/>
        <w:rPr>
          <w:rFonts w:ascii="Arial" w:hAnsi="Arial" w:cs="Arial"/>
          <w:sz w:val="24"/>
          <w:szCs w:val="24"/>
        </w:rPr>
      </w:pPr>
      <w:r>
        <w:rPr>
          <w:rFonts w:ascii="Arial" w:hAnsi="Arial" w:cs="Arial"/>
          <w:sz w:val="24"/>
          <w:szCs w:val="24"/>
        </w:rPr>
        <w:lastRenderedPageBreak/>
        <w:t>Multa de 10% (dez por cento) do valor da contratação e cancelamento da ATA DE REGISTRO DE PREÇOS, caso os serviços não forem executados no prazo estabelecido no edital e seus anexos.</w:t>
      </w:r>
    </w:p>
    <w:p w:rsidR="005D632C" w:rsidRDefault="005D632C" w:rsidP="005D632C">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5D632C" w:rsidRDefault="005D632C" w:rsidP="005D632C">
      <w:pPr>
        <w:spacing w:line="360" w:lineRule="auto"/>
        <w:ind w:left="1440"/>
        <w:jc w:val="both"/>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5D632C" w:rsidRDefault="005D632C" w:rsidP="005D632C">
      <w:pPr>
        <w:spacing w:line="360" w:lineRule="auto"/>
        <w:jc w:val="both"/>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041/2011 - PMM.</w:t>
      </w:r>
    </w:p>
    <w:p w:rsidR="005D632C" w:rsidRDefault="005D632C" w:rsidP="005D632C">
      <w:pPr>
        <w:pStyle w:val="PargrafodaLista"/>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Faz parte integrante desta Ata de Registro de Preços, aplicando-se-lhe todos os seus dispositivos, o edital de Pregão Presencial n.º 041/2011 - PMM, e a proposta da detentora da Ata naquilo que não contrariar as presentes disposições.</w:t>
      </w:r>
    </w:p>
    <w:p w:rsidR="005D632C" w:rsidRDefault="005D632C" w:rsidP="005D632C">
      <w:pPr>
        <w:pStyle w:val="PargrafodaLista"/>
        <w:rPr>
          <w:rFonts w:ascii="Arial" w:hAnsi="Arial" w:cs="Arial"/>
          <w:sz w:val="24"/>
          <w:szCs w:val="24"/>
        </w:rPr>
      </w:pPr>
    </w:p>
    <w:p w:rsidR="005D632C" w:rsidRDefault="005D632C" w:rsidP="005D632C">
      <w:pPr>
        <w:spacing w:line="360" w:lineRule="auto"/>
        <w:jc w:val="both"/>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5D632C" w:rsidRDefault="005D632C" w:rsidP="005D632C">
      <w:pPr>
        <w:spacing w:line="360" w:lineRule="auto"/>
        <w:jc w:val="both"/>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Aplica-se subsidiariamente as contratações decorrentes desta Ata de Registro de Preços o Código de Defesa do Consumidor.</w:t>
      </w:r>
    </w:p>
    <w:p w:rsidR="005D632C" w:rsidRDefault="005D632C" w:rsidP="005D632C">
      <w:pPr>
        <w:spacing w:line="360" w:lineRule="auto"/>
        <w:ind w:left="1146"/>
        <w:jc w:val="both"/>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t>As questões oriundas desta Ata e do procedimento licitatório que a precedeu, serão dirimidas no Foro da Comarca de Matinhos - PR, esgotadas as vias administrativas.</w:t>
      </w:r>
    </w:p>
    <w:p w:rsidR="005D632C" w:rsidRDefault="005D632C" w:rsidP="005D632C">
      <w:pPr>
        <w:spacing w:line="360" w:lineRule="auto"/>
        <w:ind w:left="1146"/>
        <w:jc w:val="both"/>
        <w:rPr>
          <w:rFonts w:ascii="Arial" w:hAnsi="Arial" w:cs="Arial"/>
          <w:sz w:val="24"/>
          <w:szCs w:val="24"/>
        </w:rPr>
      </w:pPr>
    </w:p>
    <w:p w:rsidR="005D632C" w:rsidRDefault="005D632C" w:rsidP="005D632C">
      <w:pPr>
        <w:numPr>
          <w:ilvl w:val="1"/>
          <w:numId w:val="9"/>
        </w:numPr>
        <w:spacing w:line="360" w:lineRule="auto"/>
        <w:jc w:val="both"/>
        <w:rPr>
          <w:rFonts w:ascii="Arial" w:hAnsi="Arial" w:cs="Arial"/>
          <w:sz w:val="24"/>
          <w:szCs w:val="24"/>
        </w:rPr>
      </w:pPr>
      <w:r>
        <w:rPr>
          <w:rFonts w:ascii="Arial" w:hAnsi="Arial" w:cs="Arial"/>
          <w:sz w:val="24"/>
          <w:szCs w:val="24"/>
        </w:rPr>
        <w:lastRenderedPageBreak/>
        <w:t>Para constar que foi lavrada a presente Ata de Registro de Preços, que vai assinada pelo Excelentíssimo Senhor Eduardo Antonio Dalmora, Prefeito do Município de Matinhos, e pelo Sr. ---------, qualificado preambularmente, representando a D</w:t>
      </w:r>
      <w:r w:rsidRPr="00FF2FAF">
        <w:rPr>
          <w:rFonts w:ascii="Arial" w:hAnsi="Arial" w:cs="Arial"/>
          <w:sz w:val="24"/>
          <w:szCs w:val="24"/>
        </w:rPr>
        <w:t>etentora da Ata e testemunhas.</w:t>
      </w:r>
    </w:p>
    <w:p w:rsidR="005D632C" w:rsidRDefault="005D632C" w:rsidP="005D632C">
      <w:pPr>
        <w:pStyle w:val="PargrafodaLista"/>
        <w:rPr>
          <w:rFonts w:ascii="Arial" w:hAnsi="Arial" w:cs="Arial"/>
          <w:sz w:val="24"/>
          <w:szCs w:val="24"/>
        </w:rPr>
      </w:pPr>
    </w:p>
    <w:p w:rsidR="005D632C" w:rsidRPr="00FF2FAF" w:rsidRDefault="005D632C" w:rsidP="005D632C">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  ___________ de 2011.</w:t>
      </w:r>
    </w:p>
    <w:p w:rsidR="005D632C" w:rsidRPr="00FF2FAF" w:rsidRDefault="005D632C" w:rsidP="005D632C">
      <w:pPr>
        <w:pStyle w:val="PargrafodaLista"/>
        <w:autoSpaceDE w:val="0"/>
        <w:autoSpaceDN w:val="0"/>
        <w:adjustRightInd w:val="0"/>
        <w:ind w:left="1080"/>
        <w:jc w:val="center"/>
        <w:rPr>
          <w:rFonts w:ascii="Arial" w:hAnsi="Arial" w:cs="Arial"/>
          <w:color w:val="000000"/>
          <w:sz w:val="24"/>
          <w:szCs w:val="24"/>
        </w:rPr>
      </w:pPr>
    </w:p>
    <w:p w:rsidR="005D632C" w:rsidRDefault="005D632C" w:rsidP="005D632C">
      <w:pPr>
        <w:pStyle w:val="PargrafodaLista"/>
        <w:tabs>
          <w:tab w:val="left" w:pos="5104"/>
        </w:tabs>
        <w:ind w:left="1080"/>
        <w:jc w:val="center"/>
        <w:rPr>
          <w:rFonts w:ascii="Arial" w:hAnsi="Arial" w:cs="Arial"/>
          <w:b/>
          <w:iCs/>
          <w:szCs w:val="24"/>
        </w:rPr>
      </w:pPr>
    </w:p>
    <w:p w:rsidR="005D632C" w:rsidRDefault="005D632C" w:rsidP="005D632C">
      <w:pPr>
        <w:pStyle w:val="PargrafodaLista"/>
        <w:tabs>
          <w:tab w:val="left" w:pos="5104"/>
        </w:tabs>
        <w:ind w:left="1080"/>
        <w:jc w:val="center"/>
        <w:rPr>
          <w:rFonts w:ascii="Arial" w:hAnsi="Arial" w:cs="Arial"/>
          <w:b/>
          <w:iCs/>
          <w:szCs w:val="24"/>
        </w:rPr>
      </w:pPr>
    </w:p>
    <w:p w:rsidR="005D632C" w:rsidRDefault="005D632C" w:rsidP="005D632C">
      <w:pPr>
        <w:pStyle w:val="PargrafodaLista"/>
        <w:tabs>
          <w:tab w:val="left" w:pos="5104"/>
        </w:tabs>
        <w:ind w:left="1080"/>
        <w:jc w:val="center"/>
        <w:rPr>
          <w:rFonts w:ascii="Arial" w:hAnsi="Arial" w:cs="Arial"/>
          <w:b/>
          <w:iCs/>
          <w:szCs w:val="24"/>
        </w:rPr>
      </w:pPr>
    </w:p>
    <w:p w:rsidR="005D632C" w:rsidRDefault="005D632C" w:rsidP="005D632C">
      <w:pPr>
        <w:pStyle w:val="PargrafodaLista"/>
        <w:tabs>
          <w:tab w:val="left" w:pos="5104"/>
        </w:tabs>
        <w:ind w:left="1080"/>
        <w:jc w:val="center"/>
        <w:rPr>
          <w:rFonts w:ascii="Arial" w:hAnsi="Arial" w:cs="Arial"/>
          <w:b/>
          <w:iCs/>
          <w:szCs w:val="24"/>
        </w:rPr>
      </w:pPr>
    </w:p>
    <w:p w:rsidR="005D632C" w:rsidRDefault="005D632C" w:rsidP="005D632C">
      <w:pPr>
        <w:pStyle w:val="PargrafodaLista"/>
        <w:tabs>
          <w:tab w:val="left" w:pos="5104"/>
        </w:tabs>
        <w:ind w:left="1080"/>
        <w:jc w:val="center"/>
        <w:rPr>
          <w:rFonts w:ascii="Arial" w:hAnsi="Arial" w:cs="Arial"/>
          <w:b/>
          <w:iCs/>
          <w:szCs w:val="24"/>
        </w:rPr>
      </w:pPr>
    </w:p>
    <w:p w:rsidR="005D632C" w:rsidRDefault="005D632C" w:rsidP="005D632C">
      <w:pPr>
        <w:pStyle w:val="PargrafodaLista"/>
        <w:tabs>
          <w:tab w:val="left" w:pos="5104"/>
        </w:tabs>
        <w:ind w:left="1080"/>
        <w:jc w:val="center"/>
        <w:rPr>
          <w:rFonts w:ascii="Arial" w:hAnsi="Arial" w:cs="Arial"/>
          <w:b/>
          <w:iCs/>
          <w:szCs w:val="24"/>
        </w:rPr>
      </w:pPr>
    </w:p>
    <w:p w:rsidR="005D632C" w:rsidRDefault="005D632C" w:rsidP="005D632C">
      <w:pPr>
        <w:pStyle w:val="PargrafodaLista"/>
        <w:tabs>
          <w:tab w:val="left" w:pos="5104"/>
        </w:tabs>
        <w:ind w:left="1080"/>
        <w:jc w:val="center"/>
        <w:rPr>
          <w:rFonts w:ascii="Arial" w:hAnsi="Arial" w:cs="Arial"/>
          <w:b/>
          <w:iCs/>
          <w:szCs w:val="24"/>
        </w:rPr>
      </w:pPr>
    </w:p>
    <w:p w:rsidR="005D632C" w:rsidRPr="00FF2FAF" w:rsidRDefault="005D632C" w:rsidP="005D632C">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5D632C" w:rsidRPr="00FF2FAF" w:rsidRDefault="005D632C" w:rsidP="005D632C">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Dalmora</w:t>
      </w:r>
    </w:p>
    <w:p w:rsidR="005D632C" w:rsidRPr="00FF2FAF" w:rsidRDefault="005D632C" w:rsidP="005D632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5D632C" w:rsidRDefault="005D632C" w:rsidP="005D632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5D632C" w:rsidRPr="00FF2FAF" w:rsidRDefault="005D632C" w:rsidP="005D632C">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5D632C" w:rsidRDefault="005D632C" w:rsidP="005D632C">
      <w:pPr>
        <w:pStyle w:val="bloco"/>
        <w:tabs>
          <w:tab w:val="left" w:pos="5104"/>
        </w:tabs>
        <w:spacing w:line="240" w:lineRule="auto"/>
        <w:ind w:right="0"/>
        <w:rPr>
          <w:rFonts w:ascii="Arial" w:hAnsi="Arial" w:cs="Arial"/>
          <w:szCs w:val="24"/>
        </w:rPr>
      </w:pPr>
    </w:p>
    <w:p w:rsidR="005D632C" w:rsidRDefault="005D632C" w:rsidP="005D632C">
      <w:pPr>
        <w:pStyle w:val="bloco"/>
        <w:tabs>
          <w:tab w:val="left" w:pos="5104"/>
        </w:tabs>
        <w:spacing w:line="240" w:lineRule="auto"/>
        <w:ind w:right="0"/>
        <w:rPr>
          <w:rFonts w:ascii="Arial" w:hAnsi="Arial" w:cs="Arial"/>
          <w:szCs w:val="24"/>
        </w:rPr>
      </w:pPr>
    </w:p>
    <w:p w:rsidR="005D632C" w:rsidRDefault="005D632C" w:rsidP="005D632C">
      <w:pPr>
        <w:pStyle w:val="bloco"/>
        <w:tabs>
          <w:tab w:val="left" w:pos="5104"/>
        </w:tabs>
        <w:spacing w:line="240" w:lineRule="auto"/>
        <w:ind w:right="0"/>
        <w:rPr>
          <w:rFonts w:ascii="Arial" w:hAnsi="Arial" w:cs="Arial"/>
          <w:szCs w:val="24"/>
        </w:rPr>
      </w:pPr>
    </w:p>
    <w:p w:rsidR="005D632C" w:rsidRPr="00FF2FAF" w:rsidRDefault="005D632C" w:rsidP="005D632C">
      <w:pPr>
        <w:pStyle w:val="bloco"/>
        <w:tabs>
          <w:tab w:val="left" w:pos="5104"/>
        </w:tabs>
        <w:spacing w:line="240" w:lineRule="auto"/>
        <w:ind w:right="0"/>
        <w:rPr>
          <w:rFonts w:ascii="Arial" w:hAnsi="Arial" w:cs="Arial"/>
          <w:szCs w:val="24"/>
        </w:rPr>
      </w:pPr>
    </w:p>
    <w:p w:rsidR="005D632C" w:rsidRPr="00FF2FAF" w:rsidRDefault="005D632C" w:rsidP="005D632C">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5D632C" w:rsidRPr="00FF2FAF" w:rsidRDefault="005D632C" w:rsidP="005D632C">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5D632C" w:rsidRDefault="005D632C" w:rsidP="005D632C">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5D632C" w:rsidRPr="00FF2FAF" w:rsidRDefault="005D632C" w:rsidP="005D632C">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5D632C" w:rsidRPr="00FF2FAF" w:rsidRDefault="005D632C" w:rsidP="005D632C">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5D632C" w:rsidRPr="00FF2FAF" w:rsidRDefault="005D632C" w:rsidP="005D632C">
      <w:pPr>
        <w:pStyle w:val="A164475"/>
        <w:ind w:left="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Pr="00FF2FAF" w:rsidRDefault="005D632C" w:rsidP="005D632C">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5D632C" w:rsidRDefault="005D632C" w:rsidP="005D632C">
      <w:pPr>
        <w:pStyle w:val="A164475"/>
        <w:ind w:left="1080" w:right="0" w:firstLine="0"/>
        <w:jc w:val="left"/>
        <w:rPr>
          <w:rFonts w:ascii="Arial" w:hAnsi="Arial" w:cs="Arial"/>
          <w:b/>
          <w:color w:val="auto"/>
          <w:sz w:val="24"/>
        </w:rPr>
      </w:pPr>
    </w:p>
    <w:p w:rsidR="005D632C" w:rsidRPr="00FF2FAF" w:rsidRDefault="005D632C" w:rsidP="005D632C">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5D632C" w:rsidRDefault="005D632C" w:rsidP="005D632C">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Default="005D632C" w:rsidP="005D632C">
      <w:pPr>
        <w:pStyle w:val="A164475"/>
        <w:ind w:left="1080" w:right="0" w:firstLine="0"/>
        <w:jc w:val="left"/>
        <w:rPr>
          <w:rFonts w:ascii="Arial" w:hAnsi="Arial" w:cs="Arial"/>
          <w:b/>
          <w:color w:val="auto"/>
          <w:sz w:val="24"/>
        </w:rPr>
      </w:pPr>
    </w:p>
    <w:p w:rsidR="005D632C" w:rsidRPr="00194D18" w:rsidRDefault="005D632C" w:rsidP="005D632C">
      <w:pPr>
        <w:jc w:val="right"/>
        <w:rPr>
          <w:rFonts w:ascii="Arial" w:hAnsi="Arial" w:cs="Arial"/>
          <w:color w:val="000000" w:themeColor="text1"/>
          <w:sz w:val="24"/>
          <w:szCs w:val="24"/>
        </w:rPr>
      </w:pPr>
    </w:p>
    <w:p w:rsidR="005D632C" w:rsidRPr="00194D18" w:rsidRDefault="005D632C" w:rsidP="005D632C">
      <w:pPr>
        <w:jc w:val="right"/>
        <w:rPr>
          <w:rFonts w:ascii="Arial" w:hAnsi="Arial" w:cs="Arial"/>
          <w:color w:val="000000" w:themeColor="text1"/>
          <w:sz w:val="24"/>
          <w:szCs w:val="24"/>
        </w:rPr>
      </w:pPr>
      <w:r w:rsidRPr="00194D18">
        <w:rPr>
          <w:rFonts w:ascii="Arial" w:hAnsi="Arial" w:cs="Arial"/>
          <w:color w:val="000000" w:themeColor="text1"/>
          <w:sz w:val="24"/>
          <w:szCs w:val="24"/>
        </w:rPr>
        <w:t xml:space="preserve">Matinhos, </w:t>
      </w:r>
      <w:r>
        <w:rPr>
          <w:rFonts w:ascii="Arial" w:hAnsi="Arial" w:cs="Arial"/>
          <w:color w:val="000000" w:themeColor="text1"/>
          <w:sz w:val="24"/>
          <w:szCs w:val="24"/>
        </w:rPr>
        <w:t xml:space="preserve">12 </w:t>
      </w:r>
      <w:r w:rsidRPr="00194D18">
        <w:rPr>
          <w:rFonts w:ascii="Arial" w:hAnsi="Arial" w:cs="Arial"/>
          <w:color w:val="000000" w:themeColor="text1"/>
          <w:sz w:val="24"/>
          <w:szCs w:val="24"/>
        </w:rPr>
        <w:t xml:space="preserve">de </w:t>
      </w:r>
      <w:r>
        <w:rPr>
          <w:rFonts w:ascii="Arial" w:hAnsi="Arial" w:cs="Arial"/>
          <w:color w:val="000000" w:themeColor="text1"/>
          <w:sz w:val="24"/>
          <w:szCs w:val="24"/>
        </w:rPr>
        <w:t xml:space="preserve">maio </w:t>
      </w:r>
      <w:r w:rsidRPr="00194D18">
        <w:rPr>
          <w:rFonts w:ascii="Arial" w:hAnsi="Arial" w:cs="Arial"/>
          <w:color w:val="000000" w:themeColor="text1"/>
          <w:sz w:val="24"/>
          <w:szCs w:val="24"/>
        </w:rPr>
        <w:t>de 2011.</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r w:rsidRPr="00194D18">
        <w:rPr>
          <w:rFonts w:ascii="Arial" w:hAnsi="Arial" w:cs="Arial"/>
          <w:color w:val="000000" w:themeColor="text1"/>
          <w:sz w:val="24"/>
          <w:szCs w:val="24"/>
        </w:rPr>
        <w:t xml:space="preserve">Em atendimento ao pedido dos Sra. Secretaria Municipal de </w:t>
      </w:r>
      <w:r>
        <w:rPr>
          <w:rFonts w:ascii="Arial" w:hAnsi="Arial" w:cs="Arial"/>
          <w:color w:val="000000" w:themeColor="text1"/>
          <w:sz w:val="24"/>
          <w:szCs w:val="24"/>
        </w:rPr>
        <w:t xml:space="preserve">Saúde </w:t>
      </w:r>
      <w:r w:rsidRPr="00194D18">
        <w:rPr>
          <w:rFonts w:ascii="Arial" w:hAnsi="Arial" w:cs="Arial"/>
          <w:color w:val="000000" w:themeColor="text1"/>
          <w:sz w:val="24"/>
          <w:szCs w:val="24"/>
        </w:rPr>
        <w:t>e autorização do Senhor Prefeito Municipal, a Comissão de Pregão promoveu o seguinte:</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tabs>
          <w:tab w:val="left" w:pos="5985"/>
        </w:tabs>
        <w:jc w:val="both"/>
        <w:rPr>
          <w:rFonts w:ascii="Arial" w:hAnsi="Arial" w:cs="Arial"/>
          <w:color w:val="000000" w:themeColor="text1"/>
          <w:sz w:val="24"/>
          <w:szCs w:val="24"/>
        </w:rPr>
      </w:pPr>
      <w:r w:rsidRPr="00194D18">
        <w:rPr>
          <w:rFonts w:ascii="Arial" w:hAnsi="Arial" w:cs="Arial"/>
          <w:color w:val="000000" w:themeColor="text1"/>
          <w:sz w:val="24"/>
          <w:szCs w:val="24"/>
        </w:rPr>
        <w:tab/>
      </w:r>
    </w:p>
    <w:p w:rsidR="005D632C" w:rsidRPr="00194D18" w:rsidRDefault="005D632C" w:rsidP="005D632C">
      <w:pPr>
        <w:numPr>
          <w:ilvl w:val="0"/>
          <w:numId w:val="2"/>
        </w:numPr>
        <w:ind w:left="0" w:firstLine="0"/>
        <w:jc w:val="both"/>
        <w:rPr>
          <w:rFonts w:ascii="Arial" w:hAnsi="Arial" w:cs="Arial"/>
          <w:color w:val="000000" w:themeColor="text1"/>
          <w:sz w:val="24"/>
          <w:szCs w:val="24"/>
        </w:rPr>
      </w:pPr>
      <w:r w:rsidRPr="00194D18">
        <w:rPr>
          <w:rFonts w:ascii="Arial" w:hAnsi="Arial" w:cs="Arial"/>
          <w:color w:val="000000" w:themeColor="text1"/>
          <w:sz w:val="24"/>
          <w:szCs w:val="24"/>
        </w:rPr>
        <w:t>Expediu e publicou o extrato de edital na modalidade Pregão Presencial n.º</w:t>
      </w:r>
      <w:r>
        <w:rPr>
          <w:rFonts w:ascii="Arial" w:hAnsi="Arial" w:cs="Arial"/>
          <w:color w:val="000000" w:themeColor="text1"/>
          <w:sz w:val="24"/>
          <w:szCs w:val="24"/>
        </w:rPr>
        <w:t xml:space="preserve"> 041</w:t>
      </w:r>
      <w:r w:rsidRPr="00194D18">
        <w:rPr>
          <w:rFonts w:ascii="Arial" w:hAnsi="Arial" w:cs="Arial"/>
          <w:color w:val="000000" w:themeColor="text1"/>
          <w:sz w:val="24"/>
          <w:szCs w:val="24"/>
        </w:rPr>
        <w:t>/2011 – PMM;</w:t>
      </w:r>
    </w:p>
    <w:p w:rsidR="005D632C" w:rsidRPr="00194D18" w:rsidRDefault="005D632C" w:rsidP="005D632C">
      <w:pPr>
        <w:numPr>
          <w:ilvl w:val="0"/>
          <w:numId w:val="3"/>
        </w:numPr>
        <w:ind w:left="0" w:firstLine="0"/>
        <w:jc w:val="both"/>
        <w:rPr>
          <w:rFonts w:ascii="Arial" w:hAnsi="Arial" w:cs="Arial"/>
          <w:color w:val="000000" w:themeColor="text1"/>
          <w:sz w:val="24"/>
          <w:szCs w:val="24"/>
        </w:rPr>
      </w:pPr>
      <w:r w:rsidRPr="00194D18">
        <w:rPr>
          <w:rFonts w:ascii="Arial" w:hAnsi="Arial" w:cs="Arial"/>
          <w:color w:val="000000" w:themeColor="text1"/>
          <w:sz w:val="24"/>
          <w:szCs w:val="24"/>
        </w:rPr>
        <w:t xml:space="preserve">Designou o dia </w:t>
      </w:r>
      <w:r>
        <w:rPr>
          <w:rFonts w:ascii="Arial" w:hAnsi="Arial" w:cs="Arial"/>
          <w:color w:val="000000" w:themeColor="text1"/>
          <w:sz w:val="24"/>
          <w:szCs w:val="24"/>
        </w:rPr>
        <w:t xml:space="preserve">27 </w:t>
      </w:r>
      <w:r w:rsidRPr="00194D18">
        <w:rPr>
          <w:rFonts w:ascii="Arial" w:hAnsi="Arial" w:cs="Arial"/>
          <w:color w:val="000000" w:themeColor="text1"/>
          <w:sz w:val="24"/>
          <w:szCs w:val="24"/>
        </w:rPr>
        <w:t xml:space="preserve">de </w:t>
      </w:r>
      <w:r>
        <w:rPr>
          <w:rFonts w:ascii="Arial" w:hAnsi="Arial" w:cs="Arial"/>
          <w:color w:val="000000" w:themeColor="text1"/>
          <w:sz w:val="24"/>
          <w:szCs w:val="24"/>
        </w:rPr>
        <w:t xml:space="preserve">maio </w:t>
      </w:r>
      <w:r w:rsidRPr="00194D18">
        <w:rPr>
          <w:rFonts w:ascii="Arial" w:hAnsi="Arial" w:cs="Arial"/>
          <w:color w:val="000000" w:themeColor="text1"/>
          <w:sz w:val="24"/>
          <w:szCs w:val="24"/>
        </w:rPr>
        <w:t xml:space="preserve">de 2011, às </w:t>
      </w:r>
      <w:r>
        <w:rPr>
          <w:rFonts w:ascii="Arial" w:hAnsi="Arial" w:cs="Arial"/>
          <w:color w:val="000000" w:themeColor="text1"/>
          <w:sz w:val="24"/>
          <w:szCs w:val="24"/>
        </w:rPr>
        <w:t xml:space="preserve">14:00 </w:t>
      </w:r>
      <w:r w:rsidRPr="00194D18">
        <w:rPr>
          <w:rFonts w:ascii="Arial" w:hAnsi="Arial" w:cs="Arial"/>
          <w:color w:val="000000" w:themeColor="text1"/>
          <w:sz w:val="24"/>
          <w:szCs w:val="24"/>
        </w:rPr>
        <w:t>horas, para a abertura das propostas que forem ofertadas pelos interessados;</w:t>
      </w:r>
    </w:p>
    <w:p w:rsidR="005D632C" w:rsidRPr="00194D18" w:rsidRDefault="005D632C" w:rsidP="005D632C">
      <w:pPr>
        <w:jc w:val="both"/>
        <w:rPr>
          <w:rFonts w:ascii="Arial" w:hAnsi="Arial" w:cs="Arial"/>
          <w:color w:val="000000" w:themeColor="text1"/>
          <w:sz w:val="24"/>
          <w:szCs w:val="24"/>
        </w:rPr>
      </w:pPr>
      <w:r w:rsidRPr="00194D18">
        <w:rPr>
          <w:rFonts w:ascii="Arial" w:hAnsi="Arial" w:cs="Arial"/>
          <w:color w:val="000000" w:themeColor="text1"/>
          <w:sz w:val="24"/>
          <w:szCs w:val="24"/>
        </w:rPr>
        <w:t>O Presente processo deverá aguardar a data designada para abertura das propostas e em seguida ter prosseguimento.</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270C66" w:rsidRDefault="005D632C" w:rsidP="005D632C">
      <w:pPr>
        <w:jc w:val="center"/>
        <w:rPr>
          <w:rFonts w:ascii="Arial" w:hAnsi="Arial" w:cs="Arial"/>
          <w:b/>
          <w:sz w:val="24"/>
          <w:szCs w:val="24"/>
        </w:rPr>
      </w:pPr>
      <w:r w:rsidRPr="00270C66">
        <w:rPr>
          <w:rFonts w:ascii="Arial" w:hAnsi="Arial" w:cs="Arial"/>
          <w:b/>
          <w:sz w:val="24"/>
          <w:szCs w:val="24"/>
        </w:rPr>
        <w:t>Esmael Silva Abou Hassan</w:t>
      </w:r>
    </w:p>
    <w:p w:rsidR="005D632C" w:rsidRPr="00F04EF7" w:rsidRDefault="005D632C" w:rsidP="005D632C">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ind w:right="-851"/>
        <w:jc w:val="both"/>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r w:rsidRPr="00194D18">
        <w:rPr>
          <w:rFonts w:ascii="Arial" w:hAnsi="Arial" w:cs="Arial"/>
          <w:color w:val="000000" w:themeColor="text1"/>
          <w:sz w:val="24"/>
          <w:szCs w:val="24"/>
        </w:rPr>
        <w:br w:type="page"/>
      </w: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b/>
          <w:color w:val="000000" w:themeColor="text1"/>
          <w:sz w:val="24"/>
          <w:szCs w:val="24"/>
        </w:rPr>
      </w:pPr>
      <w:r w:rsidRPr="00194D18">
        <w:rPr>
          <w:rFonts w:ascii="Arial" w:hAnsi="Arial" w:cs="Arial"/>
          <w:b/>
          <w:color w:val="000000" w:themeColor="text1"/>
          <w:sz w:val="24"/>
          <w:szCs w:val="24"/>
        </w:rPr>
        <w:t>AVISO DE LICITAÇÃO</w:t>
      </w: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D1439E" w:rsidRDefault="005D632C" w:rsidP="005D632C">
      <w:pPr>
        <w:jc w:val="center"/>
        <w:rPr>
          <w:rFonts w:ascii="Arial" w:hAnsi="Arial" w:cs="Arial"/>
          <w:b/>
          <w:color w:val="000000" w:themeColor="text1"/>
          <w:sz w:val="24"/>
          <w:szCs w:val="24"/>
        </w:rPr>
      </w:pPr>
      <w:r w:rsidRPr="00D1439E">
        <w:rPr>
          <w:rFonts w:ascii="Arial" w:hAnsi="Arial" w:cs="Arial"/>
          <w:b/>
          <w:color w:val="000000" w:themeColor="text1"/>
          <w:sz w:val="24"/>
          <w:szCs w:val="24"/>
        </w:rPr>
        <w:t>PREGÃO PRESENCIAL PARA REGISTRO DE PREÇO N.º 041/2011 - PMM</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spacing w:line="0" w:lineRule="atLeast"/>
        <w:jc w:val="both"/>
        <w:rPr>
          <w:rFonts w:ascii="Arial" w:hAnsi="Arial" w:cs="Arial"/>
          <w:b/>
          <w:color w:val="000000" w:themeColor="text1"/>
          <w:sz w:val="24"/>
          <w:szCs w:val="24"/>
        </w:rPr>
      </w:pPr>
      <w:r w:rsidRPr="00194D18">
        <w:rPr>
          <w:rFonts w:ascii="Arial" w:hAnsi="Arial" w:cs="Arial"/>
          <w:b/>
          <w:color w:val="000000" w:themeColor="text1"/>
          <w:sz w:val="24"/>
          <w:szCs w:val="24"/>
        </w:rPr>
        <w:t xml:space="preserve">OBJETO: </w:t>
      </w:r>
      <w:r w:rsidRPr="00D1439E">
        <w:rPr>
          <w:rFonts w:ascii="Arial" w:hAnsi="Arial" w:cs="Arial"/>
          <w:sz w:val="24"/>
          <w:szCs w:val="24"/>
        </w:rPr>
        <w:t>CONTRATAÇÃO DE EMPRESA PARA PRESTAÇÃO DE SERVIÇOS MÉDICOS.</w:t>
      </w:r>
    </w:p>
    <w:p w:rsidR="005D632C" w:rsidRPr="00194D18" w:rsidRDefault="005D632C" w:rsidP="005D632C">
      <w:pPr>
        <w:spacing w:line="0" w:lineRule="atLeast"/>
        <w:jc w:val="both"/>
        <w:rPr>
          <w:rFonts w:ascii="Arial" w:hAnsi="Arial" w:cs="Arial"/>
          <w:b/>
          <w:color w:val="000000" w:themeColor="text1"/>
          <w:sz w:val="24"/>
          <w:szCs w:val="24"/>
        </w:rPr>
      </w:pPr>
    </w:p>
    <w:p w:rsidR="005D632C" w:rsidRPr="00194D18" w:rsidRDefault="005D632C" w:rsidP="005D632C">
      <w:pPr>
        <w:jc w:val="both"/>
        <w:rPr>
          <w:rFonts w:ascii="Arial" w:hAnsi="Arial" w:cs="Arial"/>
          <w:color w:val="000000" w:themeColor="text1"/>
          <w:sz w:val="24"/>
          <w:szCs w:val="24"/>
        </w:rPr>
      </w:pPr>
      <w:r w:rsidRPr="00194D18">
        <w:rPr>
          <w:rFonts w:ascii="Arial" w:hAnsi="Arial" w:cs="Arial"/>
          <w:color w:val="000000" w:themeColor="text1"/>
          <w:sz w:val="24"/>
          <w:szCs w:val="24"/>
        </w:rPr>
        <w:t xml:space="preserve">ABERTURA DAS PROPOSTAS: </w:t>
      </w:r>
      <w:r>
        <w:rPr>
          <w:rFonts w:ascii="Arial" w:hAnsi="Arial" w:cs="Arial"/>
          <w:color w:val="000000" w:themeColor="text1"/>
          <w:sz w:val="24"/>
          <w:szCs w:val="24"/>
        </w:rPr>
        <w:t>27</w:t>
      </w:r>
      <w:r w:rsidRPr="00194D18">
        <w:rPr>
          <w:rFonts w:ascii="Arial" w:hAnsi="Arial" w:cs="Arial"/>
          <w:color w:val="000000" w:themeColor="text1"/>
          <w:sz w:val="24"/>
          <w:szCs w:val="24"/>
        </w:rPr>
        <w:t xml:space="preserve">/05/2011 às </w:t>
      </w:r>
      <w:r>
        <w:rPr>
          <w:rFonts w:ascii="Arial" w:hAnsi="Arial" w:cs="Arial"/>
          <w:color w:val="000000" w:themeColor="text1"/>
          <w:sz w:val="24"/>
          <w:szCs w:val="24"/>
        </w:rPr>
        <w:t xml:space="preserve">14:00 </w:t>
      </w:r>
      <w:r w:rsidRPr="00194D18">
        <w:rPr>
          <w:rFonts w:ascii="Arial" w:hAnsi="Arial" w:cs="Arial"/>
          <w:color w:val="000000" w:themeColor="text1"/>
          <w:sz w:val="24"/>
          <w:szCs w:val="24"/>
        </w:rPr>
        <w:t>horas.</w:t>
      </w:r>
    </w:p>
    <w:p w:rsidR="005D632C" w:rsidRPr="00194D18" w:rsidRDefault="005D632C" w:rsidP="005D632C">
      <w:pPr>
        <w:pStyle w:val="PargrafodaLista"/>
        <w:ind w:left="0"/>
        <w:jc w:val="both"/>
        <w:rPr>
          <w:rFonts w:ascii="Arial" w:hAnsi="Arial" w:cs="Arial"/>
          <w:color w:val="000000" w:themeColor="text1"/>
          <w:sz w:val="24"/>
          <w:szCs w:val="24"/>
        </w:rPr>
      </w:pPr>
    </w:p>
    <w:p w:rsidR="005D632C" w:rsidRPr="00D1439E" w:rsidRDefault="005D632C" w:rsidP="005D632C">
      <w:pPr>
        <w:autoSpaceDE w:val="0"/>
        <w:autoSpaceDN w:val="0"/>
        <w:adjustRightInd w:val="0"/>
        <w:spacing w:beforeLines="60" w:afterLines="60"/>
        <w:rPr>
          <w:rFonts w:ascii="Arial" w:hAnsi="Arial" w:cs="Arial"/>
          <w:bCs/>
          <w:color w:val="000000" w:themeColor="text1"/>
          <w:sz w:val="24"/>
          <w:szCs w:val="24"/>
        </w:rPr>
      </w:pPr>
      <w:r w:rsidRPr="00194D18">
        <w:rPr>
          <w:rFonts w:ascii="Arial" w:hAnsi="Arial" w:cs="Arial"/>
          <w:b/>
          <w:color w:val="000000" w:themeColor="text1"/>
          <w:sz w:val="24"/>
          <w:szCs w:val="24"/>
        </w:rPr>
        <w:t xml:space="preserve">VALOR MAXIMO GLOBAL: </w:t>
      </w:r>
      <w:r w:rsidRPr="00D1439E">
        <w:rPr>
          <w:rFonts w:ascii="Arial" w:hAnsi="Arial" w:cs="Arial"/>
          <w:bCs/>
          <w:color w:val="000000" w:themeColor="text1"/>
          <w:sz w:val="24"/>
          <w:szCs w:val="24"/>
        </w:rPr>
        <w:t>R$6.728.544,00 ( seis milhões, setecentos e vinte e oito mil, quinhentos e quarenta e quatro reais)</w:t>
      </w:r>
      <w:r w:rsidRPr="00D1439E">
        <w:rPr>
          <w:rFonts w:ascii="Arial" w:hAnsi="Arial" w:cs="Arial"/>
          <w:color w:val="000000" w:themeColor="text1"/>
          <w:sz w:val="24"/>
          <w:szCs w:val="24"/>
        </w:rPr>
        <w:t>.</w:t>
      </w:r>
    </w:p>
    <w:p w:rsidR="005D632C" w:rsidRPr="00194D18" w:rsidRDefault="005D632C" w:rsidP="005D632C">
      <w:pPr>
        <w:pStyle w:val="PargrafodaLista"/>
        <w:ind w:left="0"/>
        <w:jc w:val="both"/>
        <w:rPr>
          <w:rFonts w:ascii="Arial" w:hAnsi="Arial" w:cs="Arial"/>
          <w:bCs/>
          <w:color w:val="000000" w:themeColor="text1"/>
          <w:sz w:val="24"/>
          <w:szCs w:val="24"/>
        </w:rPr>
      </w:pPr>
    </w:p>
    <w:p w:rsidR="005D632C" w:rsidRPr="00194D18" w:rsidRDefault="005D632C" w:rsidP="005D632C">
      <w:pPr>
        <w:pStyle w:val="PargrafodaLista"/>
        <w:ind w:left="0"/>
        <w:jc w:val="both"/>
        <w:rPr>
          <w:rFonts w:ascii="Arial" w:hAnsi="Arial" w:cs="Arial"/>
          <w:color w:val="000000" w:themeColor="text1"/>
          <w:sz w:val="24"/>
          <w:szCs w:val="24"/>
        </w:rPr>
      </w:pPr>
      <w:r w:rsidRPr="00194D18">
        <w:rPr>
          <w:rFonts w:ascii="Arial" w:hAnsi="Arial" w:cs="Arial"/>
          <w:color w:val="000000" w:themeColor="text1"/>
          <w:sz w:val="24"/>
          <w:szCs w:val="24"/>
        </w:rPr>
        <w:t xml:space="preserve">O edital encontra-se a disposição no portal  </w:t>
      </w:r>
      <w:hyperlink r:id="rId6" w:history="1">
        <w:r w:rsidRPr="00194D18">
          <w:rPr>
            <w:rStyle w:val="Hyperlink"/>
            <w:rFonts w:ascii="Arial" w:hAnsi="Arial" w:cs="Arial"/>
            <w:color w:val="000000" w:themeColor="text1"/>
            <w:sz w:val="24"/>
            <w:szCs w:val="24"/>
            <w:u w:val="none"/>
          </w:rPr>
          <w:t>www.matinhos.pr.gov.br</w:t>
        </w:r>
      </w:hyperlink>
      <w:r w:rsidRPr="00194D18">
        <w:rPr>
          <w:rFonts w:ascii="Arial" w:hAnsi="Arial" w:cs="Arial"/>
          <w:color w:val="000000" w:themeColor="text1"/>
          <w:sz w:val="24"/>
          <w:szCs w:val="24"/>
        </w:rPr>
        <w:t xml:space="preserve"> e setor de licitações na Prefeitura Municipal de Matinhos.</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r w:rsidRPr="00194D18">
        <w:rPr>
          <w:rFonts w:ascii="Arial" w:hAnsi="Arial" w:cs="Arial"/>
          <w:color w:val="000000" w:themeColor="text1"/>
          <w:sz w:val="24"/>
          <w:szCs w:val="24"/>
        </w:rPr>
        <w:t>INFORMAÇÕES COMPLEMENTARES Podem ser obtidas na Prefeitura Municipal de Matinhos, à Rua Pastor Elias Abrahão nº 22, Matinhos - Pr, fones (41)3971-6139 3971-6140 3971-6012 e fone/fax (41) 3971-6013, ou no site acima mencionado.</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r w:rsidRPr="00194D18">
        <w:rPr>
          <w:rFonts w:ascii="Arial" w:hAnsi="Arial" w:cs="Arial"/>
          <w:color w:val="000000" w:themeColor="text1"/>
          <w:sz w:val="24"/>
          <w:szCs w:val="24"/>
        </w:rPr>
        <w:t xml:space="preserve">Matinhos, </w:t>
      </w:r>
      <w:r>
        <w:rPr>
          <w:rFonts w:ascii="Arial" w:hAnsi="Arial" w:cs="Arial"/>
          <w:color w:val="000000" w:themeColor="text1"/>
          <w:sz w:val="24"/>
          <w:szCs w:val="24"/>
        </w:rPr>
        <w:t xml:space="preserve">12 </w:t>
      </w:r>
      <w:r w:rsidRPr="00194D18">
        <w:rPr>
          <w:rFonts w:ascii="Arial" w:hAnsi="Arial" w:cs="Arial"/>
          <w:color w:val="000000" w:themeColor="text1"/>
          <w:sz w:val="24"/>
          <w:szCs w:val="24"/>
        </w:rPr>
        <w:t>de</w:t>
      </w:r>
      <w:r>
        <w:rPr>
          <w:rFonts w:ascii="Arial" w:hAnsi="Arial" w:cs="Arial"/>
          <w:color w:val="000000" w:themeColor="text1"/>
          <w:sz w:val="24"/>
          <w:szCs w:val="24"/>
        </w:rPr>
        <w:t xml:space="preserve"> maio </w:t>
      </w:r>
      <w:r w:rsidRPr="00194D18">
        <w:rPr>
          <w:rFonts w:ascii="Arial" w:hAnsi="Arial" w:cs="Arial"/>
          <w:color w:val="000000" w:themeColor="text1"/>
          <w:sz w:val="24"/>
          <w:szCs w:val="24"/>
        </w:rPr>
        <w:t>de 2011.</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270C66" w:rsidRDefault="005D632C" w:rsidP="005D632C">
      <w:pPr>
        <w:jc w:val="center"/>
        <w:rPr>
          <w:rFonts w:ascii="Arial" w:hAnsi="Arial" w:cs="Arial"/>
          <w:b/>
          <w:sz w:val="24"/>
          <w:szCs w:val="24"/>
        </w:rPr>
      </w:pPr>
      <w:r w:rsidRPr="00270C66">
        <w:rPr>
          <w:rFonts w:ascii="Arial" w:hAnsi="Arial" w:cs="Arial"/>
          <w:b/>
          <w:sz w:val="24"/>
          <w:szCs w:val="24"/>
        </w:rPr>
        <w:t>Esmael Silva Abou Hassan</w:t>
      </w:r>
    </w:p>
    <w:p w:rsidR="005D632C" w:rsidRPr="00F04EF7" w:rsidRDefault="005D632C" w:rsidP="005D632C">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b/>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ind w:right="-851"/>
        <w:jc w:val="both"/>
        <w:rPr>
          <w:rFonts w:ascii="Arial" w:hAnsi="Arial" w:cs="Arial"/>
          <w:color w:val="000000" w:themeColor="text1"/>
          <w:sz w:val="24"/>
          <w:szCs w:val="24"/>
        </w:rPr>
      </w:pPr>
    </w:p>
    <w:p w:rsidR="005D632C" w:rsidRPr="00194D18" w:rsidRDefault="005D632C" w:rsidP="005D632C">
      <w:pPr>
        <w:ind w:right="-851"/>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center"/>
        <w:rPr>
          <w:rFonts w:ascii="Arial" w:hAnsi="Arial" w:cs="Arial"/>
          <w:b/>
          <w:color w:val="000000" w:themeColor="text1"/>
          <w:sz w:val="24"/>
          <w:szCs w:val="24"/>
        </w:rPr>
      </w:pPr>
    </w:p>
    <w:p w:rsidR="005D632C" w:rsidRPr="00194D18" w:rsidRDefault="005D632C" w:rsidP="005D632C">
      <w:pPr>
        <w:jc w:val="center"/>
        <w:rPr>
          <w:rFonts w:ascii="Arial" w:hAnsi="Arial" w:cs="Arial"/>
          <w:b/>
          <w:color w:val="000000" w:themeColor="text1"/>
          <w:sz w:val="24"/>
          <w:szCs w:val="24"/>
        </w:rPr>
      </w:pPr>
      <w:r w:rsidRPr="00194D18">
        <w:rPr>
          <w:rFonts w:ascii="Arial" w:hAnsi="Arial" w:cs="Arial"/>
          <w:b/>
          <w:color w:val="000000" w:themeColor="text1"/>
          <w:sz w:val="24"/>
          <w:szCs w:val="24"/>
        </w:rPr>
        <w:t>CERTIDÃO</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r w:rsidRPr="00194D18">
        <w:rPr>
          <w:rFonts w:ascii="Arial" w:hAnsi="Arial" w:cs="Arial"/>
          <w:color w:val="000000" w:themeColor="text1"/>
          <w:sz w:val="24"/>
          <w:szCs w:val="24"/>
        </w:rPr>
        <w:t xml:space="preserve">Certifico para todos os efeitos legais que afixei nesta data, no quadro de avisos desta Prefeitura Municipal, jornal diário oficial do Municipio de Matinhos e site da Prefeitura e Jornal do Estado para conhecimento dos interessados, o aviso de licitação contendo o resumo do Edital referente à licitação na modalidade de PREGÃO PRESENCIAL N.º </w:t>
      </w:r>
      <w:r>
        <w:rPr>
          <w:rFonts w:ascii="Arial" w:hAnsi="Arial" w:cs="Arial"/>
          <w:color w:val="000000" w:themeColor="text1"/>
          <w:sz w:val="24"/>
          <w:szCs w:val="24"/>
        </w:rPr>
        <w:t>041</w:t>
      </w:r>
      <w:r w:rsidRPr="00194D18">
        <w:rPr>
          <w:rFonts w:ascii="Arial" w:hAnsi="Arial" w:cs="Arial"/>
          <w:color w:val="000000" w:themeColor="text1"/>
          <w:sz w:val="24"/>
          <w:szCs w:val="24"/>
        </w:rPr>
        <w:t xml:space="preserve">/2011 – PMM, com data de abertura em </w:t>
      </w:r>
      <w:r>
        <w:rPr>
          <w:rFonts w:ascii="Arial" w:hAnsi="Arial" w:cs="Arial"/>
          <w:color w:val="000000" w:themeColor="text1"/>
          <w:sz w:val="24"/>
          <w:szCs w:val="24"/>
        </w:rPr>
        <w:t>27</w:t>
      </w:r>
      <w:r w:rsidRPr="00194D18">
        <w:rPr>
          <w:rFonts w:ascii="Arial" w:hAnsi="Arial" w:cs="Arial"/>
          <w:color w:val="000000" w:themeColor="text1"/>
          <w:sz w:val="24"/>
          <w:szCs w:val="24"/>
        </w:rPr>
        <w:t xml:space="preserve">/05/2011 às </w:t>
      </w:r>
      <w:r>
        <w:rPr>
          <w:rFonts w:ascii="Arial" w:hAnsi="Arial" w:cs="Arial"/>
          <w:color w:val="000000" w:themeColor="text1"/>
          <w:sz w:val="24"/>
          <w:szCs w:val="24"/>
        </w:rPr>
        <w:t xml:space="preserve">14:00 </w:t>
      </w:r>
      <w:r w:rsidRPr="00194D18">
        <w:rPr>
          <w:rFonts w:ascii="Arial" w:hAnsi="Arial" w:cs="Arial"/>
          <w:color w:val="000000" w:themeColor="text1"/>
          <w:sz w:val="24"/>
          <w:szCs w:val="24"/>
        </w:rPr>
        <w:t>horas.</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p>
    <w:p w:rsidR="005D632C" w:rsidRPr="00194D18" w:rsidRDefault="005D632C" w:rsidP="005D632C">
      <w:pPr>
        <w:jc w:val="center"/>
        <w:rPr>
          <w:rFonts w:ascii="Arial" w:hAnsi="Arial" w:cs="Arial"/>
          <w:color w:val="000000" w:themeColor="text1"/>
          <w:sz w:val="24"/>
          <w:szCs w:val="24"/>
        </w:rPr>
      </w:pPr>
      <w:r w:rsidRPr="00194D18">
        <w:rPr>
          <w:rFonts w:ascii="Arial" w:hAnsi="Arial" w:cs="Arial"/>
          <w:color w:val="000000" w:themeColor="text1"/>
          <w:sz w:val="24"/>
          <w:szCs w:val="24"/>
        </w:rPr>
        <w:t xml:space="preserve">Matinhos, </w:t>
      </w:r>
      <w:r>
        <w:rPr>
          <w:rFonts w:ascii="Arial" w:hAnsi="Arial" w:cs="Arial"/>
          <w:color w:val="000000" w:themeColor="text1"/>
          <w:sz w:val="24"/>
          <w:szCs w:val="24"/>
        </w:rPr>
        <w:t xml:space="preserve">12 </w:t>
      </w:r>
      <w:r w:rsidRPr="00194D18">
        <w:rPr>
          <w:rFonts w:ascii="Arial" w:hAnsi="Arial" w:cs="Arial"/>
          <w:color w:val="000000" w:themeColor="text1"/>
          <w:sz w:val="24"/>
          <w:szCs w:val="24"/>
        </w:rPr>
        <w:t xml:space="preserve">de </w:t>
      </w:r>
      <w:r>
        <w:rPr>
          <w:rFonts w:ascii="Arial" w:hAnsi="Arial" w:cs="Arial"/>
          <w:color w:val="000000" w:themeColor="text1"/>
          <w:sz w:val="24"/>
          <w:szCs w:val="24"/>
        </w:rPr>
        <w:t>maio</w:t>
      </w:r>
      <w:r w:rsidRPr="00194D18">
        <w:rPr>
          <w:rFonts w:ascii="Arial" w:hAnsi="Arial" w:cs="Arial"/>
          <w:color w:val="000000" w:themeColor="text1"/>
          <w:sz w:val="24"/>
          <w:szCs w:val="24"/>
        </w:rPr>
        <w:t xml:space="preserve"> de 2011.</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jc w:val="both"/>
        <w:rPr>
          <w:rFonts w:ascii="Arial" w:hAnsi="Arial" w:cs="Arial"/>
          <w:color w:val="000000" w:themeColor="text1"/>
          <w:sz w:val="24"/>
          <w:szCs w:val="24"/>
        </w:rPr>
      </w:pPr>
    </w:p>
    <w:p w:rsidR="005D632C" w:rsidRPr="00270C66" w:rsidRDefault="005D632C" w:rsidP="005D632C">
      <w:pPr>
        <w:jc w:val="center"/>
        <w:rPr>
          <w:rFonts w:ascii="Arial" w:hAnsi="Arial" w:cs="Arial"/>
          <w:b/>
          <w:sz w:val="24"/>
          <w:szCs w:val="24"/>
        </w:rPr>
      </w:pPr>
      <w:r w:rsidRPr="00270C66">
        <w:rPr>
          <w:rFonts w:ascii="Arial" w:hAnsi="Arial" w:cs="Arial"/>
          <w:b/>
          <w:sz w:val="24"/>
          <w:szCs w:val="24"/>
        </w:rPr>
        <w:t>Esmael Silva Abou Hassan</w:t>
      </w:r>
    </w:p>
    <w:p w:rsidR="005D632C" w:rsidRPr="00F04EF7" w:rsidRDefault="005D632C" w:rsidP="005D632C">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5D632C" w:rsidRPr="00194D18" w:rsidRDefault="005D632C" w:rsidP="005D632C">
      <w:pPr>
        <w:jc w:val="both"/>
        <w:rPr>
          <w:rFonts w:ascii="Arial" w:hAnsi="Arial" w:cs="Arial"/>
          <w:color w:val="000000" w:themeColor="text1"/>
          <w:sz w:val="24"/>
          <w:szCs w:val="24"/>
        </w:rPr>
      </w:pPr>
    </w:p>
    <w:p w:rsidR="005D632C" w:rsidRPr="00194D18" w:rsidRDefault="005D632C" w:rsidP="005D632C">
      <w:pPr>
        <w:pStyle w:val="Recuodecorpodetexto"/>
        <w:rPr>
          <w:rFonts w:cs="Arial"/>
          <w:color w:val="000000" w:themeColor="text1"/>
          <w:sz w:val="24"/>
          <w:szCs w:val="24"/>
        </w:rPr>
      </w:pPr>
    </w:p>
    <w:p w:rsidR="005D632C" w:rsidRPr="00194D18" w:rsidRDefault="005D632C" w:rsidP="005D632C">
      <w:pPr>
        <w:pStyle w:val="Recuodecorpodetexto"/>
        <w:rPr>
          <w:rFonts w:cs="Arial"/>
          <w:color w:val="000000" w:themeColor="text1"/>
          <w:sz w:val="24"/>
          <w:szCs w:val="24"/>
        </w:rPr>
      </w:pPr>
    </w:p>
    <w:p w:rsidR="005D632C" w:rsidRPr="00194D18" w:rsidRDefault="005D632C" w:rsidP="005D632C">
      <w:pPr>
        <w:pStyle w:val="Recuodecorpodetexto"/>
        <w:rPr>
          <w:rFonts w:cs="Arial"/>
          <w:color w:val="000000" w:themeColor="text1"/>
          <w:sz w:val="24"/>
          <w:szCs w:val="24"/>
        </w:rPr>
      </w:pPr>
    </w:p>
    <w:p w:rsidR="005D632C" w:rsidRPr="00194D18" w:rsidRDefault="005D632C" w:rsidP="005D632C">
      <w:pPr>
        <w:pStyle w:val="Recuodecorpodetexto"/>
        <w:rPr>
          <w:rFonts w:cs="Arial"/>
          <w:color w:val="000000" w:themeColor="text1"/>
          <w:sz w:val="24"/>
          <w:szCs w:val="24"/>
        </w:rPr>
      </w:pPr>
    </w:p>
    <w:p w:rsidR="005D632C" w:rsidRPr="00194D18" w:rsidRDefault="005D632C" w:rsidP="005D632C">
      <w:pPr>
        <w:pStyle w:val="Recuodecorpodetexto"/>
        <w:rPr>
          <w:rFonts w:cs="Arial"/>
          <w:color w:val="000000" w:themeColor="text1"/>
          <w:sz w:val="24"/>
          <w:szCs w:val="24"/>
        </w:rPr>
      </w:pPr>
    </w:p>
    <w:p w:rsidR="005D632C" w:rsidRPr="00194D18" w:rsidRDefault="005D632C" w:rsidP="005D632C">
      <w:pPr>
        <w:pStyle w:val="Recuodecorpodetexto"/>
        <w:rPr>
          <w:rFonts w:cs="Arial"/>
          <w:color w:val="000000" w:themeColor="text1"/>
          <w:sz w:val="24"/>
          <w:szCs w:val="24"/>
        </w:rPr>
      </w:pPr>
    </w:p>
    <w:p w:rsidR="005D632C" w:rsidRPr="00194D18" w:rsidRDefault="005D632C" w:rsidP="005D632C">
      <w:pPr>
        <w:pStyle w:val="Recuodecorpodetexto"/>
        <w:rPr>
          <w:rFonts w:cs="Arial"/>
          <w:color w:val="000000" w:themeColor="text1"/>
          <w:sz w:val="24"/>
          <w:szCs w:val="24"/>
        </w:rPr>
      </w:pPr>
    </w:p>
    <w:p w:rsidR="005D632C" w:rsidRPr="00194D18" w:rsidRDefault="005D632C" w:rsidP="005D632C">
      <w:pPr>
        <w:pStyle w:val="Recuodecorpodetexto"/>
        <w:rPr>
          <w:rFonts w:cs="Arial"/>
          <w:color w:val="000000" w:themeColor="text1"/>
          <w:sz w:val="24"/>
          <w:szCs w:val="24"/>
        </w:rPr>
      </w:pPr>
    </w:p>
    <w:p w:rsidR="005D632C" w:rsidRPr="00580C19" w:rsidRDefault="005D632C" w:rsidP="005D632C">
      <w:pPr>
        <w:pStyle w:val="Recuodecorpodetexto"/>
        <w:rPr>
          <w:rFonts w:cs="Arial"/>
          <w:sz w:val="24"/>
          <w:szCs w:val="24"/>
        </w:rPr>
      </w:pPr>
    </w:p>
    <w:p w:rsidR="005D632C" w:rsidRPr="00580C19" w:rsidRDefault="005D632C" w:rsidP="005D632C">
      <w:pPr>
        <w:pStyle w:val="Ttulo"/>
        <w:rPr>
          <w:rFonts w:cs="Arial"/>
          <w:b w:val="0"/>
          <w:sz w:val="24"/>
          <w:szCs w:val="24"/>
        </w:rPr>
      </w:pPr>
    </w:p>
    <w:p w:rsidR="005D632C" w:rsidRPr="00FF2FAF" w:rsidRDefault="005D632C" w:rsidP="005D632C">
      <w:pPr>
        <w:pStyle w:val="A164475"/>
        <w:ind w:left="1080" w:right="0" w:firstLine="0"/>
        <w:jc w:val="left"/>
        <w:rPr>
          <w:rFonts w:ascii="Arial" w:hAnsi="Arial" w:cs="Arial"/>
          <w:b/>
          <w:color w:val="auto"/>
          <w:sz w:val="24"/>
        </w:rPr>
      </w:pPr>
    </w:p>
    <w:p w:rsidR="00E64866" w:rsidRDefault="00E64866"/>
    <w:sectPr w:rsidR="00E64866" w:rsidSect="005D632C">
      <w:headerReference w:type="default" r:id="rId7"/>
      <w:footerReference w:type="even" r:id="rId8"/>
      <w:footerReference w:type="default" r:id="rId9"/>
      <w:type w:val="continuous"/>
      <w:pgSz w:w="11907" w:h="16840" w:code="9"/>
      <w:pgMar w:top="1276" w:right="1134" w:bottom="567" w:left="1701" w:header="426" w:footer="515"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EA" w:rsidRDefault="005D632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09EA" w:rsidRDefault="005D632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EA" w:rsidRDefault="005D632C">
    <w:pPr>
      <w:pStyle w:val="Rodap"/>
      <w:framePr w:wrap="around" w:vAnchor="text" w:hAnchor="margin" w:xAlign="right" w:y="1"/>
      <w:rPr>
        <w:rStyle w:val="Nmerodepgina"/>
      </w:rPr>
    </w:pPr>
  </w:p>
  <w:p w:rsidR="00CB09EA" w:rsidRPr="00887AA9" w:rsidRDefault="005D632C" w:rsidP="00C90C05">
    <w:pPr>
      <w:pStyle w:val="Rodap"/>
      <w:jc w:val="center"/>
      <w:rPr>
        <w:rFonts w:ascii="Verdana" w:hAnsi="Verdana"/>
        <w:spacing w:val="24"/>
      </w:rPr>
    </w:pPr>
    <w:r w:rsidRPr="00887AA9">
      <w:rPr>
        <w:rFonts w:ascii="Verdana" w:hAnsi="Verdana"/>
        <w:spacing w:val="24"/>
      </w:rPr>
      <w:t>R</w:t>
    </w:r>
    <w:r>
      <w:rPr>
        <w:rFonts w:ascii="Verdana" w:hAnsi="Verdana"/>
        <w:spacing w:val="24"/>
      </w:rPr>
      <w:t>ua:</w:t>
    </w:r>
    <w:r w:rsidRPr="00887AA9">
      <w:rPr>
        <w:rFonts w:ascii="Verdana" w:hAnsi="Verdana"/>
        <w:spacing w:val="24"/>
      </w:rPr>
      <w:t xml:space="preserve"> Pastor Elias Abrahão, </w:t>
    </w:r>
    <w:r>
      <w:rPr>
        <w:rFonts w:ascii="Verdana" w:hAnsi="Verdana"/>
        <w:spacing w:val="24"/>
      </w:rPr>
      <w:t xml:space="preserve">nº </w:t>
    </w:r>
    <w:r w:rsidRPr="00887AA9">
      <w:rPr>
        <w:rFonts w:ascii="Verdana" w:hAnsi="Verdana"/>
        <w:spacing w:val="24"/>
      </w:rPr>
      <w:t>22 – Centro – Matinhos</w:t>
    </w:r>
    <w:r>
      <w:rPr>
        <w:rFonts w:ascii="Verdana" w:hAnsi="Verdana"/>
        <w:spacing w:val="24"/>
      </w:rPr>
      <w:t xml:space="preserve"> - </w:t>
    </w:r>
    <w:r w:rsidRPr="00887AA9">
      <w:rPr>
        <w:rFonts w:ascii="Verdana" w:hAnsi="Verdana"/>
        <w:spacing w:val="24"/>
      </w:rPr>
      <w:t>Paraná - Brasil</w:t>
    </w:r>
  </w:p>
  <w:p w:rsidR="00CB09EA" w:rsidRPr="00887AA9" w:rsidRDefault="005D632C"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CB09EA" w:rsidRPr="003643ED" w:rsidRDefault="005D632C" w:rsidP="00C90C05">
    <w:pPr>
      <w:pStyle w:val="Rodap"/>
      <w:jc w:val="center"/>
      <w:rPr>
        <w:rFonts w:ascii="Verdana" w:hAnsi="Verdana"/>
        <w:b/>
        <w:spacing w:val="24"/>
      </w:rPr>
    </w:pPr>
    <w:r w:rsidRPr="003643ED">
      <w:rPr>
        <w:rFonts w:ascii="Verdana" w:hAnsi="Verdana"/>
        <w:b/>
        <w:spacing w:val="24"/>
      </w:rPr>
      <w:t>www.matinhos.pr.gov.br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EA" w:rsidRDefault="005D632C"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9264"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CB09EA" w:rsidRDefault="005D632C" w:rsidP="00962490">
    <w:pPr>
      <w:pStyle w:val="Cabealho"/>
      <w:jc w:val="center"/>
      <w:rPr>
        <w:rFonts w:ascii="Arial" w:hAnsi="Arial" w:cs="Arial"/>
        <w:b/>
        <w:sz w:val="32"/>
      </w:rPr>
    </w:pPr>
    <w:r>
      <w:rPr>
        <w:rFonts w:ascii="Arial" w:hAnsi="Arial" w:cs="Arial"/>
        <w:b/>
        <w:sz w:val="32"/>
      </w:rPr>
      <w:t>ESTADO DO PARANÁ</w:t>
    </w:r>
  </w:p>
  <w:p w:rsidR="00CB09EA" w:rsidRDefault="005D632C"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B933D3"/>
    <w:multiLevelType w:val="hybridMultilevel"/>
    <w:tmpl w:val="5E182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1021C4B"/>
    <w:multiLevelType w:val="hybridMultilevel"/>
    <w:tmpl w:val="3F224E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7EC5A87"/>
    <w:multiLevelType w:val="multilevel"/>
    <w:tmpl w:val="759A373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8"/>
  </w:num>
  <w:num w:numId="11">
    <w:abstractNumId w:val="9"/>
  </w:num>
  <w:num w:numId="12">
    <w:abstractNumId w:val="16"/>
  </w:num>
  <w:num w:numId="13">
    <w:abstractNumId w:val="10"/>
  </w:num>
  <w:num w:numId="14">
    <w:abstractNumId w:val="13"/>
  </w:num>
  <w:num w:numId="15">
    <w:abstractNumId w:val="10"/>
    <w:lvlOverride w:ilvl="0">
      <w:startOverride w:val="1"/>
    </w:lvlOverride>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 w:numId="20">
    <w:abstractNumId w:val="2"/>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drawingGridHorizontalSpacing w:val="110"/>
  <w:displayHorizontalDrawingGridEvery w:val="0"/>
  <w:displayVerticalDrawingGridEvery w:val="2"/>
  <w:characterSpacingControl w:val="doNotCompress"/>
  <w:compat/>
  <w:rsids>
    <w:rsidRoot w:val="005D632C"/>
    <w:rsid w:val="00252433"/>
    <w:rsid w:val="00394623"/>
    <w:rsid w:val="003C4FAF"/>
    <w:rsid w:val="005D632C"/>
    <w:rsid w:val="005E0569"/>
    <w:rsid w:val="00623364"/>
    <w:rsid w:val="006D2E21"/>
    <w:rsid w:val="0072609E"/>
    <w:rsid w:val="00B57479"/>
    <w:rsid w:val="00E353EA"/>
    <w:rsid w:val="00E648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2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D632C"/>
    <w:pPr>
      <w:keepNext/>
      <w:ind w:left="851" w:right="497"/>
      <w:outlineLvl w:val="0"/>
    </w:pPr>
    <w:rPr>
      <w:rFonts w:ascii="Arial" w:hAnsi="Arial"/>
      <w:b/>
      <w:sz w:val="28"/>
    </w:rPr>
  </w:style>
  <w:style w:type="paragraph" w:styleId="Ttulo2">
    <w:name w:val="heading 2"/>
    <w:basedOn w:val="Normal"/>
    <w:next w:val="Normal"/>
    <w:link w:val="Ttulo2Char"/>
    <w:qFormat/>
    <w:rsid w:val="005D632C"/>
    <w:pPr>
      <w:keepNext/>
      <w:jc w:val="center"/>
      <w:outlineLvl w:val="1"/>
    </w:pPr>
    <w:rPr>
      <w:rFonts w:ascii="Arial" w:hAnsi="Arial"/>
      <w:sz w:val="24"/>
    </w:rPr>
  </w:style>
  <w:style w:type="paragraph" w:styleId="Ttulo3">
    <w:name w:val="heading 3"/>
    <w:basedOn w:val="Normal"/>
    <w:next w:val="Normal"/>
    <w:link w:val="Ttulo3Char"/>
    <w:qFormat/>
    <w:rsid w:val="005D632C"/>
    <w:pPr>
      <w:keepNext/>
      <w:numPr>
        <w:numId w:val="1"/>
      </w:numPr>
      <w:outlineLvl w:val="2"/>
    </w:pPr>
    <w:rPr>
      <w:rFonts w:ascii="Arial" w:hAnsi="Arial"/>
      <w:sz w:val="24"/>
    </w:rPr>
  </w:style>
  <w:style w:type="paragraph" w:styleId="Ttulo4">
    <w:name w:val="heading 4"/>
    <w:basedOn w:val="Normal"/>
    <w:next w:val="Normal"/>
    <w:link w:val="Ttulo4Char"/>
    <w:qFormat/>
    <w:rsid w:val="005D632C"/>
    <w:pPr>
      <w:keepNext/>
      <w:outlineLvl w:val="3"/>
    </w:pPr>
    <w:rPr>
      <w:rFonts w:ascii="Arial" w:hAnsi="Arial"/>
      <w:b/>
      <w:sz w:val="24"/>
    </w:rPr>
  </w:style>
  <w:style w:type="paragraph" w:styleId="Ttulo5">
    <w:name w:val="heading 5"/>
    <w:basedOn w:val="Normal"/>
    <w:next w:val="Normal"/>
    <w:link w:val="Ttulo5Char"/>
    <w:qFormat/>
    <w:rsid w:val="005D632C"/>
    <w:pPr>
      <w:keepNext/>
      <w:outlineLvl w:val="4"/>
    </w:pPr>
    <w:rPr>
      <w:rFonts w:ascii="Arial" w:hAnsi="Arial"/>
      <w:b/>
      <w:color w:val="000000"/>
      <w:sz w:val="28"/>
    </w:rPr>
  </w:style>
  <w:style w:type="paragraph" w:styleId="Ttulo6">
    <w:name w:val="heading 6"/>
    <w:basedOn w:val="Normal"/>
    <w:next w:val="Normal"/>
    <w:link w:val="Ttulo6Char"/>
    <w:qFormat/>
    <w:rsid w:val="005D632C"/>
    <w:pPr>
      <w:keepNext/>
      <w:outlineLvl w:val="5"/>
    </w:pPr>
    <w:rPr>
      <w:b/>
      <w:sz w:val="22"/>
    </w:rPr>
  </w:style>
  <w:style w:type="paragraph" w:styleId="Ttulo7">
    <w:name w:val="heading 7"/>
    <w:basedOn w:val="Normal"/>
    <w:next w:val="Normal"/>
    <w:link w:val="Ttulo7Char"/>
    <w:qFormat/>
    <w:rsid w:val="005D632C"/>
    <w:pPr>
      <w:keepNext/>
      <w:jc w:val="center"/>
      <w:outlineLvl w:val="6"/>
    </w:pPr>
    <w:rPr>
      <w:rFonts w:ascii="Arial" w:hAnsi="Arial"/>
      <w:b/>
      <w:color w:val="000000"/>
      <w:sz w:val="22"/>
    </w:rPr>
  </w:style>
  <w:style w:type="paragraph" w:styleId="Ttulo8">
    <w:name w:val="heading 8"/>
    <w:basedOn w:val="Normal"/>
    <w:next w:val="Normal"/>
    <w:link w:val="Ttulo8Char"/>
    <w:qFormat/>
    <w:rsid w:val="005D632C"/>
    <w:pPr>
      <w:keepNext/>
      <w:jc w:val="center"/>
      <w:outlineLvl w:val="7"/>
    </w:pPr>
    <w:rPr>
      <w:rFonts w:ascii="Arial" w:hAnsi="Arial"/>
      <w:b/>
      <w:sz w:val="28"/>
    </w:rPr>
  </w:style>
  <w:style w:type="paragraph" w:styleId="Ttulo9">
    <w:name w:val="heading 9"/>
    <w:basedOn w:val="Normal"/>
    <w:next w:val="Normal"/>
    <w:link w:val="Ttulo9Char"/>
    <w:qFormat/>
    <w:rsid w:val="005D632C"/>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D632C"/>
    <w:rPr>
      <w:rFonts w:ascii="Arial" w:eastAsia="Times New Roman" w:hAnsi="Arial" w:cs="Times New Roman"/>
      <w:b/>
      <w:sz w:val="28"/>
      <w:szCs w:val="20"/>
      <w:lang w:eastAsia="pt-BR"/>
    </w:rPr>
  </w:style>
  <w:style w:type="character" w:customStyle="1" w:styleId="Ttulo2Char">
    <w:name w:val="Título 2 Char"/>
    <w:basedOn w:val="Fontepargpadro"/>
    <w:link w:val="Ttulo2"/>
    <w:rsid w:val="005D632C"/>
    <w:rPr>
      <w:rFonts w:ascii="Arial" w:eastAsia="Times New Roman" w:hAnsi="Arial" w:cs="Times New Roman"/>
      <w:sz w:val="24"/>
      <w:szCs w:val="20"/>
      <w:lang w:eastAsia="pt-BR"/>
    </w:rPr>
  </w:style>
  <w:style w:type="character" w:customStyle="1" w:styleId="Ttulo3Char">
    <w:name w:val="Título 3 Char"/>
    <w:basedOn w:val="Fontepargpadro"/>
    <w:link w:val="Ttulo3"/>
    <w:rsid w:val="005D632C"/>
    <w:rPr>
      <w:rFonts w:ascii="Arial" w:eastAsia="Times New Roman" w:hAnsi="Arial" w:cs="Times New Roman"/>
      <w:sz w:val="24"/>
      <w:szCs w:val="20"/>
      <w:lang w:eastAsia="pt-BR"/>
    </w:rPr>
  </w:style>
  <w:style w:type="character" w:customStyle="1" w:styleId="Ttulo4Char">
    <w:name w:val="Título 4 Char"/>
    <w:basedOn w:val="Fontepargpadro"/>
    <w:link w:val="Ttulo4"/>
    <w:rsid w:val="005D632C"/>
    <w:rPr>
      <w:rFonts w:ascii="Arial" w:eastAsia="Times New Roman" w:hAnsi="Arial" w:cs="Times New Roman"/>
      <w:b/>
      <w:sz w:val="24"/>
      <w:szCs w:val="20"/>
      <w:lang w:eastAsia="pt-BR"/>
    </w:rPr>
  </w:style>
  <w:style w:type="character" w:customStyle="1" w:styleId="Ttulo5Char">
    <w:name w:val="Título 5 Char"/>
    <w:basedOn w:val="Fontepargpadro"/>
    <w:link w:val="Ttulo5"/>
    <w:rsid w:val="005D632C"/>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5D632C"/>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5D632C"/>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5D632C"/>
    <w:rPr>
      <w:rFonts w:ascii="Arial" w:eastAsia="Times New Roman" w:hAnsi="Arial" w:cs="Times New Roman"/>
      <w:b/>
      <w:sz w:val="28"/>
      <w:szCs w:val="20"/>
      <w:lang w:eastAsia="pt-BR"/>
    </w:rPr>
  </w:style>
  <w:style w:type="character" w:customStyle="1" w:styleId="Ttulo9Char">
    <w:name w:val="Título 9 Char"/>
    <w:basedOn w:val="Fontepargpadro"/>
    <w:link w:val="Ttulo9"/>
    <w:rsid w:val="005D632C"/>
    <w:rPr>
      <w:rFonts w:ascii="Arial" w:eastAsia="Times New Roman" w:hAnsi="Arial" w:cs="Times New Roman"/>
      <w:b/>
      <w:sz w:val="24"/>
      <w:szCs w:val="20"/>
      <w:u w:val="single"/>
      <w:lang w:eastAsia="pt-BR"/>
    </w:rPr>
  </w:style>
  <w:style w:type="paragraph" w:customStyle="1" w:styleId="Estiloaa">
    <w:name w:val="Estiloaa"/>
    <w:rsid w:val="005D632C"/>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5D632C"/>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5D632C"/>
    <w:rPr>
      <w:rFonts w:ascii="MS Sans Serif" w:eastAsia="Times New Roman" w:hAnsi="MS Sans Serif" w:cs="Times New Roman"/>
      <w:szCs w:val="20"/>
      <w:lang w:eastAsia="pt-BR"/>
    </w:rPr>
  </w:style>
  <w:style w:type="paragraph" w:customStyle="1" w:styleId="Par1">
    <w:name w:val="Par 1"/>
    <w:basedOn w:val="Normal"/>
    <w:rsid w:val="005D632C"/>
    <w:pPr>
      <w:spacing w:before="120" w:after="120"/>
      <w:ind w:firstLine="1701"/>
      <w:jc w:val="both"/>
    </w:pPr>
    <w:rPr>
      <w:rFonts w:ascii="Arial" w:hAnsi="Arial"/>
      <w:sz w:val="24"/>
    </w:rPr>
  </w:style>
  <w:style w:type="character" w:styleId="Hyperlink">
    <w:name w:val="Hyperlink"/>
    <w:basedOn w:val="Fontepargpadro"/>
    <w:uiPriority w:val="99"/>
    <w:rsid w:val="005D632C"/>
    <w:rPr>
      <w:color w:val="0000FF"/>
      <w:u w:val="single"/>
    </w:rPr>
  </w:style>
  <w:style w:type="paragraph" w:styleId="Corpodetexto3">
    <w:name w:val="Body Text 3"/>
    <w:basedOn w:val="Normal"/>
    <w:link w:val="Corpodetexto3Char"/>
    <w:rsid w:val="005D632C"/>
    <w:pPr>
      <w:jc w:val="both"/>
    </w:pPr>
    <w:rPr>
      <w:rFonts w:ascii="Arial" w:hAnsi="Arial"/>
      <w:sz w:val="22"/>
    </w:rPr>
  </w:style>
  <w:style w:type="character" w:customStyle="1" w:styleId="Corpodetexto3Char">
    <w:name w:val="Corpo de texto 3 Char"/>
    <w:basedOn w:val="Fontepargpadro"/>
    <w:link w:val="Corpodetexto3"/>
    <w:rsid w:val="005D632C"/>
    <w:rPr>
      <w:rFonts w:ascii="Arial" w:eastAsia="Times New Roman" w:hAnsi="Arial" w:cs="Times New Roman"/>
      <w:szCs w:val="20"/>
      <w:lang w:eastAsia="pt-BR"/>
    </w:rPr>
  </w:style>
  <w:style w:type="paragraph" w:styleId="Recuodecorpodetexto3">
    <w:name w:val="Body Text Indent 3"/>
    <w:basedOn w:val="Normal"/>
    <w:link w:val="Recuodecorpodetexto3Char"/>
    <w:rsid w:val="005D632C"/>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5D632C"/>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5D632C"/>
    <w:pPr>
      <w:ind w:left="993" w:hanging="284"/>
      <w:jc w:val="both"/>
    </w:pPr>
    <w:rPr>
      <w:rFonts w:ascii="Arial" w:hAnsi="Arial"/>
    </w:rPr>
  </w:style>
  <w:style w:type="character" w:customStyle="1" w:styleId="RecuodecorpodetextoChar">
    <w:name w:val="Recuo de corpo de texto Char"/>
    <w:basedOn w:val="Fontepargpadro"/>
    <w:link w:val="Recuodecorpodetexto"/>
    <w:rsid w:val="005D632C"/>
    <w:rPr>
      <w:rFonts w:ascii="Arial" w:eastAsia="Times New Roman" w:hAnsi="Arial" w:cs="Times New Roman"/>
      <w:sz w:val="20"/>
      <w:szCs w:val="20"/>
      <w:lang w:eastAsia="pt-BR"/>
    </w:rPr>
  </w:style>
  <w:style w:type="paragraph" w:customStyle="1" w:styleId="Corpodetexto21">
    <w:name w:val="Corpo de texto 21"/>
    <w:basedOn w:val="Normal"/>
    <w:rsid w:val="005D632C"/>
    <w:pPr>
      <w:ind w:left="567" w:hanging="567"/>
      <w:jc w:val="both"/>
    </w:pPr>
    <w:rPr>
      <w:rFonts w:ascii="Arial" w:hAnsi="Arial"/>
      <w:color w:val="000000"/>
    </w:rPr>
  </w:style>
  <w:style w:type="paragraph" w:customStyle="1" w:styleId="Par3">
    <w:name w:val="Par 3"/>
    <w:basedOn w:val="Par2"/>
    <w:rsid w:val="005D632C"/>
    <w:pPr>
      <w:ind w:left="1985" w:firstLine="0"/>
    </w:pPr>
    <w:rPr>
      <w:b/>
    </w:rPr>
  </w:style>
  <w:style w:type="paragraph" w:customStyle="1" w:styleId="Par2">
    <w:name w:val="Par 2"/>
    <w:basedOn w:val="Par1"/>
    <w:rsid w:val="005D632C"/>
    <w:pPr>
      <w:ind w:firstLine="1985"/>
    </w:pPr>
  </w:style>
  <w:style w:type="paragraph" w:styleId="Ttulo">
    <w:name w:val="Title"/>
    <w:basedOn w:val="Normal"/>
    <w:link w:val="TtuloChar"/>
    <w:qFormat/>
    <w:rsid w:val="005D632C"/>
    <w:pPr>
      <w:jc w:val="center"/>
    </w:pPr>
    <w:rPr>
      <w:rFonts w:ascii="Arial" w:hAnsi="Arial"/>
      <w:b/>
      <w:sz w:val="36"/>
    </w:rPr>
  </w:style>
  <w:style w:type="character" w:customStyle="1" w:styleId="TtuloChar">
    <w:name w:val="Título Char"/>
    <w:basedOn w:val="Fontepargpadro"/>
    <w:link w:val="Ttulo"/>
    <w:rsid w:val="005D632C"/>
    <w:rPr>
      <w:rFonts w:ascii="Arial" w:eastAsia="Times New Roman" w:hAnsi="Arial" w:cs="Times New Roman"/>
      <w:b/>
      <w:sz w:val="36"/>
      <w:szCs w:val="20"/>
      <w:lang w:eastAsia="pt-BR"/>
    </w:rPr>
  </w:style>
  <w:style w:type="paragraph" w:styleId="Cabealho">
    <w:name w:val="header"/>
    <w:basedOn w:val="Normal"/>
    <w:link w:val="CabealhoChar"/>
    <w:rsid w:val="005D632C"/>
    <w:pPr>
      <w:tabs>
        <w:tab w:val="center" w:pos="4419"/>
        <w:tab w:val="right" w:pos="8838"/>
      </w:tabs>
    </w:pPr>
  </w:style>
  <w:style w:type="character" w:customStyle="1" w:styleId="CabealhoChar">
    <w:name w:val="Cabeçalho Char"/>
    <w:basedOn w:val="Fontepargpadro"/>
    <w:link w:val="Cabealho"/>
    <w:rsid w:val="005D632C"/>
    <w:rPr>
      <w:rFonts w:ascii="Times New Roman" w:eastAsia="Times New Roman" w:hAnsi="Times New Roman" w:cs="Times New Roman"/>
      <w:sz w:val="20"/>
      <w:szCs w:val="20"/>
      <w:lang w:eastAsia="pt-BR"/>
    </w:rPr>
  </w:style>
  <w:style w:type="paragraph" w:customStyle="1" w:styleId="p1">
    <w:name w:val="p1"/>
    <w:basedOn w:val="Normal"/>
    <w:rsid w:val="005D632C"/>
    <w:pPr>
      <w:spacing w:before="120" w:after="120" w:line="360" w:lineRule="atLeast"/>
      <w:jc w:val="both"/>
    </w:pPr>
    <w:rPr>
      <w:rFonts w:ascii="Arial" w:hAnsi="Arial"/>
      <w:sz w:val="24"/>
    </w:rPr>
  </w:style>
  <w:style w:type="paragraph" w:customStyle="1" w:styleId="p2">
    <w:name w:val="p2"/>
    <w:basedOn w:val="p1"/>
    <w:rsid w:val="005D632C"/>
    <w:pPr>
      <w:spacing w:before="0" w:after="0" w:line="360" w:lineRule="auto"/>
      <w:ind w:left="1134"/>
    </w:pPr>
    <w:rPr>
      <w:i/>
    </w:rPr>
  </w:style>
  <w:style w:type="paragraph" w:customStyle="1" w:styleId="P10">
    <w:name w:val="P1"/>
    <w:basedOn w:val="Normal"/>
    <w:rsid w:val="005D632C"/>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5D632C"/>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5D632C"/>
    <w:rPr>
      <w:rFonts w:ascii="Arial" w:eastAsia="Times New Roman" w:hAnsi="Arial" w:cs="Times New Roman"/>
      <w:sz w:val="24"/>
      <w:szCs w:val="20"/>
      <w:lang w:eastAsia="pt-BR"/>
    </w:rPr>
  </w:style>
  <w:style w:type="paragraph" w:customStyle="1" w:styleId="Para5">
    <w:name w:val="Para5"/>
    <w:basedOn w:val="Par3"/>
    <w:rsid w:val="005D632C"/>
    <w:pPr>
      <w:ind w:left="1710"/>
    </w:pPr>
    <w:rPr>
      <w:b w:val="0"/>
    </w:rPr>
  </w:style>
  <w:style w:type="paragraph" w:customStyle="1" w:styleId="Par4">
    <w:name w:val="Par 4"/>
    <w:basedOn w:val="Par1"/>
    <w:rsid w:val="005D632C"/>
    <w:pPr>
      <w:ind w:left="3969" w:hanging="2268"/>
    </w:pPr>
  </w:style>
  <w:style w:type="paragraph" w:customStyle="1" w:styleId="Padro">
    <w:name w:val="Padrão"/>
    <w:rsid w:val="005D632C"/>
    <w:pPr>
      <w:widowControl w:val="0"/>
      <w:spacing w:after="0" w:line="240" w:lineRule="auto"/>
    </w:pPr>
    <w:rPr>
      <w:rFonts w:ascii="Times New Roman" w:eastAsia="Times New Roman" w:hAnsi="Times New Roman" w:cs="Times New Roman"/>
      <w:sz w:val="20"/>
      <w:szCs w:val="20"/>
      <w:lang w:eastAsia="pt-BR"/>
    </w:rPr>
  </w:style>
  <w:style w:type="character" w:styleId="Nmerodepgina">
    <w:name w:val="page number"/>
    <w:basedOn w:val="Fontepargpadro"/>
    <w:rsid w:val="005D632C"/>
  </w:style>
  <w:style w:type="paragraph" w:styleId="Rodap">
    <w:name w:val="footer"/>
    <w:basedOn w:val="Normal"/>
    <w:link w:val="RodapChar"/>
    <w:rsid w:val="005D632C"/>
    <w:pPr>
      <w:tabs>
        <w:tab w:val="center" w:pos="4419"/>
        <w:tab w:val="right" w:pos="8838"/>
      </w:tabs>
    </w:pPr>
  </w:style>
  <w:style w:type="character" w:customStyle="1" w:styleId="RodapChar">
    <w:name w:val="Rodapé Char"/>
    <w:basedOn w:val="Fontepargpadro"/>
    <w:link w:val="Rodap"/>
    <w:rsid w:val="005D632C"/>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5D632C"/>
    <w:pPr>
      <w:ind w:left="709" w:hanging="709"/>
      <w:jc w:val="both"/>
    </w:pPr>
    <w:rPr>
      <w:rFonts w:ascii="Arial" w:hAnsi="Arial"/>
      <w:sz w:val="22"/>
    </w:rPr>
  </w:style>
  <w:style w:type="paragraph" w:styleId="Recuodecorpodetexto2">
    <w:name w:val="Body Text Indent 2"/>
    <w:basedOn w:val="Normal"/>
    <w:link w:val="Recuodecorpodetexto2Char"/>
    <w:rsid w:val="005D632C"/>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5D632C"/>
    <w:rPr>
      <w:rFonts w:ascii="Arial" w:eastAsia="Times New Roman" w:hAnsi="Arial" w:cs="Times New Roman"/>
      <w:color w:val="000000"/>
      <w:sz w:val="20"/>
      <w:szCs w:val="20"/>
      <w:lang w:eastAsia="pt-BR"/>
    </w:rPr>
  </w:style>
  <w:style w:type="paragraph" w:styleId="MapadoDocumento">
    <w:name w:val="Document Map"/>
    <w:basedOn w:val="Normal"/>
    <w:link w:val="MapadoDocumentoChar"/>
    <w:semiHidden/>
    <w:rsid w:val="005D632C"/>
    <w:pPr>
      <w:shd w:val="clear" w:color="auto" w:fill="000080"/>
    </w:pPr>
    <w:rPr>
      <w:rFonts w:ascii="Tahoma" w:hAnsi="Tahoma"/>
    </w:rPr>
  </w:style>
  <w:style w:type="character" w:customStyle="1" w:styleId="MapadoDocumentoChar">
    <w:name w:val="Mapa do Documento Char"/>
    <w:basedOn w:val="Fontepargpadro"/>
    <w:link w:val="MapadoDocumento"/>
    <w:semiHidden/>
    <w:rsid w:val="005D632C"/>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5D632C"/>
    <w:pPr>
      <w:widowControl w:val="0"/>
      <w:spacing w:before="120" w:after="120"/>
    </w:pPr>
    <w:rPr>
      <w:sz w:val="24"/>
    </w:rPr>
  </w:style>
  <w:style w:type="paragraph" w:customStyle="1" w:styleId="Textopadro">
    <w:name w:val="Texto padrão"/>
    <w:basedOn w:val="Normal"/>
    <w:rsid w:val="005D632C"/>
    <w:pPr>
      <w:widowControl w:val="0"/>
      <w:autoSpaceDE w:val="0"/>
      <w:autoSpaceDN w:val="0"/>
    </w:pPr>
    <w:rPr>
      <w:sz w:val="24"/>
      <w:szCs w:val="24"/>
      <w:lang w:val="en-US"/>
    </w:rPr>
  </w:style>
  <w:style w:type="paragraph" w:styleId="NormalWeb">
    <w:name w:val="Normal (Web)"/>
    <w:basedOn w:val="Normal"/>
    <w:uiPriority w:val="99"/>
    <w:rsid w:val="005D632C"/>
    <w:pPr>
      <w:spacing w:before="100" w:beforeAutospacing="1" w:after="100" w:afterAutospacing="1"/>
    </w:pPr>
    <w:rPr>
      <w:sz w:val="24"/>
      <w:szCs w:val="24"/>
    </w:rPr>
  </w:style>
  <w:style w:type="paragraph" w:customStyle="1" w:styleId="xl39">
    <w:name w:val="xl39"/>
    <w:basedOn w:val="Normal"/>
    <w:rsid w:val="005D632C"/>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5D632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5D632C"/>
    <w:pPr>
      <w:jc w:val="both"/>
    </w:pPr>
    <w:rPr>
      <w:rFonts w:ascii="Tahoma" w:hAnsi="Tahoma"/>
      <w:noProof/>
      <w:sz w:val="24"/>
      <w:lang w:eastAsia="en-US"/>
    </w:rPr>
  </w:style>
  <w:style w:type="paragraph" w:customStyle="1" w:styleId="xl74">
    <w:name w:val="xl74"/>
    <w:basedOn w:val="Normal"/>
    <w:rsid w:val="005D632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D632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D632C"/>
    <w:rPr>
      <w:color w:val="800080"/>
      <w:u w:val="single"/>
    </w:rPr>
  </w:style>
  <w:style w:type="paragraph" w:customStyle="1" w:styleId="xl66">
    <w:name w:val="xl66"/>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D632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D632C"/>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D632C"/>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D632C"/>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D632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D632C"/>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D63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D632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D63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D632C"/>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D632C"/>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D632C"/>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D632C"/>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D632C"/>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D632C"/>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D632C"/>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D632C"/>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D632C"/>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D632C"/>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D632C"/>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D632C"/>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D632C"/>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D632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D632C"/>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D632C"/>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D632C"/>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D632C"/>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D632C"/>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D632C"/>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D632C"/>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D632C"/>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D632C"/>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D632C"/>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D632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D632C"/>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D632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5D632C"/>
    <w:rPr>
      <w:rFonts w:ascii="Symbol" w:hAnsi="Symbol" w:cs="Times New Roman"/>
    </w:rPr>
  </w:style>
  <w:style w:type="character" w:customStyle="1" w:styleId="WW8Num6z0">
    <w:name w:val="WW8Num6z0"/>
    <w:rsid w:val="005D632C"/>
    <w:rPr>
      <w:rFonts w:ascii="Symbol" w:hAnsi="Symbol"/>
    </w:rPr>
  </w:style>
  <w:style w:type="character" w:customStyle="1" w:styleId="WW8Num8z0">
    <w:name w:val="WW8Num8z0"/>
    <w:rsid w:val="005D632C"/>
    <w:rPr>
      <w:rFonts w:ascii="Symbol" w:hAnsi="Symbol"/>
    </w:rPr>
  </w:style>
  <w:style w:type="character" w:customStyle="1" w:styleId="WW8Num10z0">
    <w:name w:val="WW8Num10z0"/>
    <w:rsid w:val="005D632C"/>
    <w:rPr>
      <w:b/>
    </w:rPr>
  </w:style>
  <w:style w:type="character" w:customStyle="1" w:styleId="WW8Num10z1">
    <w:name w:val="WW8Num10z1"/>
    <w:rsid w:val="005D632C"/>
    <w:rPr>
      <w:rFonts w:ascii="Courier New" w:hAnsi="Courier New" w:cs="Wingdings"/>
    </w:rPr>
  </w:style>
  <w:style w:type="character" w:customStyle="1" w:styleId="WW8Num10z2">
    <w:name w:val="WW8Num10z2"/>
    <w:rsid w:val="005D632C"/>
    <w:rPr>
      <w:rFonts w:ascii="Wingdings" w:hAnsi="Wingdings" w:cs="Times New Roman"/>
    </w:rPr>
  </w:style>
  <w:style w:type="character" w:customStyle="1" w:styleId="WW8Num10z3">
    <w:name w:val="WW8Num10z3"/>
    <w:rsid w:val="005D632C"/>
    <w:rPr>
      <w:rFonts w:ascii="Symbol" w:hAnsi="Symbol" w:cs="Times New Roman"/>
    </w:rPr>
  </w:style>
  <w:style w:type="character" w:customStyle="1" w:styleId="WW8Num11z0">
    <w:name w:val="WW8Num11z0"/>
    <w:rsid w:val="005D632C"/>
    <w:rPr>
      <w:b w:val="0"/>
      <w:i w:val="0"/>
    </w:rPr>
  </w:style>
  <w:style w:type="character" w:customStyle="1" w:styleId="WW8Num14z0">
    <w:name w:val="WW8Num14z0"/>
    <w:rsid w:val="005D632C"/>
    <w:rPr>
      <w:rFonts w:ascii="Symbol" w:hAnsi="Symbol" w:cs="Times New Roman"/>
    </w:rPr>
  </w:style>
  <w:style w:type="character" w:customStyle="1" w:styleId="WW8Num15z0">
    <w:name w:val="WW8Num15z0"/>
    <w:rsid w:val="005D632C"/>
    <w:rPr>
      <w:rFonts w:ascii="Symbol" w:hAnsi="Symbol" w:cs="Times New Roman"/>
    </w:rPr>
  </w:style>
  <w:style w:type="character" w:customStyle="1" w:styleId="WW8Num16z0">
    <w:name w:val="WW8Num16z0"/>
    <w:rsid w:val="005D632C"/>
    <w:rPr>
      <w:rFonts w:ascii="Symbol" w:hAnsi="Symbol" w:cs="Times New Roman"/>
      <w:color w:val="000000"/>
    </w:rPr>
  </w:style>
  <w:style w:type="character" w:customStyle="1" w:styleId="WW8Num17z0">
    <w:name w:val="WW8Num17z0"/>
    <w:rsid w:val="005D632C"/>
    <w:rPr>
      <w:b w:val="0"/>
      <w:i w:val="0"/>
      <w:caps w:val="0"/>
      <w:smallCaps w:val="0"/>
      <w:strike w:val="0"/>
      <w:dstrike w:val="0"/>
      <w:shadow w:val="0"/>
      <w:color w:val="000000"/>
      <w:position w:val="0"/>
      <w:sz w:val="22"/>
      <w:szCs w:val="22"/>
      <w:vertAlign w:val="baseline"/>
    </w:rPr>
  </w:style>
  <w:style w:type="character" w:customStyle="1" w:styleId="WW8Num18z0">
    <w:name w:val="WW8Num18z0"/>
    <w:rsid w:val="005D632C"/>
    <w:rPr>
      <w:rFonts w:ascii="Times New Roman" w:eastAsia="Times New Roman" w:hAnsi="Times New Roman" w:cs="Times New Roman"/>
    </w:rPr>
  </w:style>
  <w:style w:type="character" w:customStyle="1" w:styleId="WW8Num18z1">
    <w:name w:val="WW8Num18z1"/>
    <w:rsid w:val="005D632C"/>
    <w:rPr>
      <w:rFonts w:ascii="Courier New" w:hAnsi="Courier New"/>
    </w:rPr>
  </w:style>
  <w:style w:type="character" w:customStyle="1" w:styleId="WW8Num18z2">
    <w:name w:val="WW8Num18z2"/>
    <w:rsid w:val="005D632C"/>
    <w:rPr>
      <w:rFonts w:ascii="Wingdings" w:hAnsi="Wingdings"/>
    </w:rPr>
  </w:style>
  <w:style w:type="character" w:customStyle="1" w:styleId="WW8Num18z3">
    <w:name w:val="WW8Num18z3"/>
    <w:rsid w:val="005D632C"/>
    <w:rPr>
      <w:rFonts w:ascii="Symbol" w:hAnsi="Symbol"/>
    </w:rPr>
  </w:style>
  <w:style w:type="character" w:customStyle="1" w:styleId="WW8Num20z0">
    <w:name w:val="WW8Num20z0"/>
    <w:rsid w:val="005D632C"/>
    <w:rPr>
      <w:rFonts w:ascii="Wingdings" w:hAnsi="Wingdings" w:cs="Times New Roman"/>
    </w:rPr>
  </w:style>
  <w:style w:type="character" w:customStyle="1" w:styleId="WW8Num21z0">
    <w:name w:val="WW8Num21z0"/>
    <w:rsid w:val="005D632C"/>
    <w:rPr>
      <w:rFonts w:ascii="Symbol" w:hAnsi="Symbol" w:cs="Times New Roman"/>
    </w:rPr>
  </w:style>
  <w:style w:type="character" w:customStyle="1" w:styleId="WW8Num22z0">
    <w:name w:val="WW8Num22z0"/>
    <w:rsid w:val="005D632C"/>
    <w:rPr>
      <w:rFonts w:ascii="Symbol" w:hAnsi="Symbol" w:cs="Times New Roman"/>
    </w:rPr>
  </w:style>
  <w:style w:type="character" w:customStyle="1" w:styleId="WW8Num25z0">
    <w:name w:val="WW8Num25z0"/>
    <w:rsid w:val="005D632C"/>
    <w:rPr>
      <w:rFonts w:ascii="Symbol" w:hAnsi="Symbol" w:cs="Times New Roman"/>
    </w:rPr>
  </w:style>
  <w:style w:type="character" w:customStyle="1" w:styleId="WW8Num26z0">
    <w:name w:val="WW8Num26z0"/>
    <w:rsid w:val="005D632C"/>
    <w:rPr>
      <w:b/>
    </w:rPr>
  </w:style>
  <w:style w:type="character" w:customStyle="1" w:styleId="WW8Num27z0">
    <w:name w:val="WW8Num27z0"/>
    <w:rsid w:val="005D632C"/>
    <w:rPr>
      <w:rFonts w:ascii="Symbol" w:hAnsi="Symbol" w:cs="Times New Roman"/>
    </w:rPr>
  </w:style>
  <w:style w:type="character" w:customStyle="1" w:styleId="WW8Num31z0">
    <w:name w:val="WW8Num31z0"/>
    <w:rsid w:val="005D632C"/>
    <w:rPr>
      <w:rFonts w:ascii="Symbol" w:hAnsi="Symbol" w:cs="Times New Roman"/>
    </w:rPr>
  </w:style>
  <w:style w:type="character" w:customStyle="1" w:styleId="WW8Num32z0">
    <w:name w:val="WW8Num32z0"/>
    <w:rsid w:val="005D632C"/>
    <w:rPr>
      <w:b/>
    </w:rPr>
  </w:style>
  <w:style w:type="character" w:customStyle="1" w:styleId="WW8Num33z0">
    <w:name w:val="WW8Num33z0"/>
    <w:rsid w:val="005D632C"/>
    <w:rPr>
      <w:rFonts w:ascii="Times New Roman" w:hAnsi="Times New Roman" w:cs="Times New Roman"/>
      <w:b/>
      <w:i w:val="0"/>
      <w:color w:val="000000"/>
      <w:sz w:val="22"/>
      <w:szCs w:val="22"/>
      <w:u w:val="none"/>
    </w:rPr>
  </w:style>
  <w:style w:type="character" w:customStyle="1" w:styleId="WW8Num34z0">
    <w:name w:val="WW8Num34z0"/>
    <w:rsid w:val="005D632C"/>
    <w:rPr>
      <w:rFonts w:ascii="Symbol" w:hAnsi="Symbol" w:cs="Times New Roman"/>
    </w:rPr>
  </w:style>
  <w:style w:type="character" w:customStyle="1" w:styleId="WW8Num35z0">
    <w:name w:val="WW8Num35z0"/>
    <w:rsid w:val="005D632C"/>
    <w:rPr>
      <w:rFonts w:ascii="Wide Latin" w:hAnsi="Wide Latin" w:cs="Times New Roman"/>
      <w:b/>
    </w:rPr>
  </w:style>
  <w:style w:type="character" w:customStyle="1" w:styleId="WW8Num37z0">
    <w:name w:val="WW8Num37z0"/>
    <w:rsid w:val="005D632C"/>
    <w:rPr>
      <w:rFonts w:ascii="Symbol" w:hAnsi="Symbol"/>
    </w:rPr>
  </w:style>
  <w:style w:type="character" w:customStyle="1" w:styleId="WW8Num40z0">
    <w:name w:val="WW8Num40z0"/>
    <w:rsid w:val="005D632C"/>
    <w:rPr>
      <w:b/>
    </w:rPr>
  </w:style>
  <w:style w:type="character" w:customStyle="1" w:styleId="WW8Num41z0">
    <w:name w:val="WW8Num41z0"/>
    <w:rsid w:val="005D632C"/>
    <w:rPr>
      <w:rFonts w:ascii="Times New Roman" w:hAnsi="Times New Roman" w:cs="Times New Roman"/>
      <w:b/>
      <w:i w:val="0"/>
      <w:color w:val="000000"/>
      <w:sz w:val="22"/>
      <w:szCs w:val="22"/>
      <w:u w:val="none"/>
    </w:rPr>
  </w:style>
  <w:style w:type="character" w:customStyle="1" w:styleId="WW8Num42z0">
    <w:name w:val="WW8Num42z0"/>
    <w:rsid w:val="005D632C"/>
    <w:rPr>
      <w:b w:val="0"/>
      <w:i w:val="0"/>
    </w:rPr>
  </w:style>
  <w:style w:type="character" w:customStyle="1" w:styleId="WW8Num45z0">
    <w:name w:val="WW8Num45z0"/>
    <w:rsid w:val="005D632C"/>
    <w:rPr>
      <w:rFonts w:ascii="Symbol" w:hAnsi="Symbol" w:cs="Times New Roman"/>
      <w:color w:val="000000"/>
    </w:rPr>
  </w:style>
  <w:style w:type="character" w:customStyle="1" w:styleId="WW8Num48z0">
    <w:name w:val="WW8Num48z0"/>
    <w:rsid w:val="005D632C"/>
    <w:rPr>
      <w:rFonts w:ascii="Wingdings" w:hAnsi="Wingdings" w:cs="Times New Roman"/>
      <w:sz w:val="20"/>
      <w:szCs w:val="20"/>
    </w:rPr>
  </w:style>
  <w:style w:type="character" w:customStyle="1" w:styleId="WW8Num50z0">
    <w:name w:val="WW8Num50z0"/>
    <w:rsid w:val="005D632C"/>
    <w:rPr>
      <w:rFonts w:ascii="Times New Roman" w:hAnsi="Times New Roman" w:cs="Times New Roman"/>
      <w:color w:val="auto"/>
    </w:rPr>
  </w:style>
  <w:style w:type="character" w:customStyle="1" w:styleId="WW8Num53z0">
    <w:name w:val="WW8Num53z0"/>
    <w:rsid w:val="005D632C"/>
    <w:rPr>
      <w:rFonts w:ascii="Wingdings" w:hAnsi="Wingdings" w:cs="Times New Roman"/>
    </w:rPr>
  </w:style>
  <w:style w:type="character" w:customStyle="1" w:styleId="WW8Num54z0">
    <w:name w:val="WW8Num54z0"/>
    <w:rsid w:val="005D632C"/>
    <w:rPr>
      <w:rFonts w:ascii="Symbol" w:hAnsi="Symbol" w:cs="Times New Roman"/>
      <w:color w:val="auto"/>
    </w:rPr>
  </w:style>
  <w:style w:type="character" w:customStyle="1" w:styleId="WW8Num57z0">
    <w:name w:val="WW8Num57z0"/>
    <w:rsid w:val="005D632C"/>
    <w:rPr>
      <w:rFonts w:ascii="Times New Roman" w:hAnsi="Times New Roman" w:cs="Times New Roman"/>
    </w:rPr>
  </w:style>
  <w:style w:type="character" w:customStyle="1" w:styleId="WW8Num58z0">
    <w:name w:val="WW8Num58z0"/>
    <w:rsid w:val="005D632C"/>
    <w:rPr>
      <w:rFonts w:ascii="Times New Roman" w:eastAsia="Times New Roman" w:hAnsi="Times New Roman" w:cs="Times New Roman"/>
    </w:rPr>
  </w:style>
  <w:style w:type="character" w:customStyle="1" w:styleId="WW8Num58z1">
    <w:name w:val="WW8Num58z1"/>
    <w:rsid w:val="005D632C"/>
    <w:rPr>
      <w:rFonts w:ascii="Courier New" w:hAnsi="Courier New"/>
    </w:rPr>
  </w:style>
  <w:style w:type="character" w:customStyle="1" w:styleId="WW8Num58z2">
    <w:name w:val="WW8Num58z2"/>
    <w:rsid w:val="005D632C"/>
    <w:rPr>
      <w:rFonts w:ascii="Wingdings" w:hAnsi="Wingdings"/>
    </w:rPr>
  </w:style>
  <w:style w:type="character" w:customStyle="1" w:styleId="WW8Num58z3">
    <w:name w:val="WW8Num58z3"/>
    <w:rsid w:val="005D632C"/>
    <w:rPr>
      <w:rFonts w:ascii="Symbol" w:hAnsi="Symbol"/>
    </w:rPr>
  </w:style>
  <w:style w:type="character" w:customStyle="1" w:styleId="WW8Num62z0">
    <w:name w:val="WW8Num62z0"/>
    <w:rsid w:val="005D632C"/>
    <w:rPr>
      <w:b/>
    </w:rPr>
  </w:style>
  <w:style w:type="character" w:customStyle="1" w:styleId="WW8Num63z0">
    <w:name w:val="WW8Num63z0"/>
    <w:rsid w:val="005D632C"/>
    <w:rPr>
      <w:rFonts w:ascii="Times New Roman" w:hAnsi="Times New Roman" w:cs="Times New Roman"/>
      <w:b/>
      <w:i w:val="0"/>
      <w:color w:val="000000"/>
      <w:sz w:val="22"/>
      <w:szCs w:val="22"/>
      <w:u w:val="none"/>
    </w:rPr>
  </w:style>
  <w:style w:type="character" w:customStyle="1" w:styleId="WW8Num64z0">
    <w:name w:val="WW8Num64z0"/>
    <w:rsid w:val="005D632C"/>
    <w:rPr>
      <w:b/>
    </w:rPr>
  </w:style>
  <w:style w:type="character" w:customStyle="1" w:styleId="WW8Num65z0">
    <w:name w:val="WW8Num65z0"/>
    <w:rsid w:val="005D632C"/>
    <w:rPr>
      <w:rFonts w:ascii="Symbol" w:hAnsi="Symbol"/>
    </w:rPr>
  </w:style>
  <w:style w:type="character" w:customStyle="1" w:styleId="WW8Num67z0">
    <w:name w:val="WW8Num67z0"/>
    <w:rsid w:val="005D632C"/>
    <w:rPr>
      <w:rFonts w:ascii="Times New Roman" w:hAnsi="Times New Roman" w:cs="Times New Roman"/>
    </w:rPr>
  </w:style>
  <w:style w:type="character" w:customStyle="1" w:styleId="WW8Num68z0">
    <w:name w:val="WW8Num68z0"/>
    <w:rsid w:val="005D632C"/>
    <w:rPr>
      <w:b/>
    </w:rPr>
  </w:style>
  <w:style w:type="character" w:customStyle="1" w:styleId="WW8Num70z0">
    <w:name w:val="WW8Num70z0"/>
    <w:rsid w:val="005D632C"/>
    <w:rPr>
      <w:rFonts w:ascii="Symbol" w:hAnsi="Symbol" w:cs="Times New Roman"/>
    </w:rPr>
  </w:style>
  <w:style w:type="character" w:customStyle="1" w:styleId="WW8Num71z0">
    <w:name w:val="WW8Num71z0"/>
    <w:rsid w:val="005D632C"/>
    <w:rPr>
      <w:rFonts w:ascii="Symbol" w:hAnsi="Symbol" w:cs="Times New Roman"/>
    </w:rPr>
  </w:style>
  <w:style w:type="character" w:customStyle="1" w:styleId="WW8Num72z0">
    <w:name w:val="WW8Num72z0"/>
    <w:rsid w:val="005D632C"/>
    <w:rPr>
      <w:rFonts w:ascii="Symbol" w:hAnsi="Symbol" w:cs="Times New Roman"/>
      <w:color w:val="000000"/>
    </w:rPr>
  </w:style>
  <w:style w:type="character" w:customStyle="1" w:styleId="WW8Num73z0">
    <w:name w:val="WW8Num73z0"/>
    <w:rsid w:val="005D632C"/>
    <w:rPr>
      <w:rFonts w:ascii="Symbol" w:hAnsi="Symbol" w:cs="Times New Roman"/>
    </w:rPr>
  </w:style>
  <w:style w:type="character" w:customStyle="1" w:styleId="WW8Num74z0">
    <w:name w:val="WW8Num74z0"/>
    <w:rsid w:val="005D632C"/>
    <w:rPr>
      <w:b/>
    </w:rPr>
  </w:style>
  <w:style w:type="character" w:customStyle="1" w:styleId="WW8Num75z0">
    <w:name w:val="WW8Num75z0"/>
    <w:rsid w:val="005D632C"/>
    <w:rPr>
      <w:b w:val="0"/>
      <w:i w:val="0"/>
    </w:rPr>
  </w:style>
  <w:style w:type="character" w:customStyle="1" w:styleId="WW8Num76z0">
    <w:name w:val="WW8Num76z0"/>
    <w:rsid w:val="005D632C"/>
    <w:rPr>
      <w:rFonts w:ascii="Symbol" w:hAnsi="Symbol" w:cs="Times New Roman"/>
      <w:color w:val="auto"/>
      <w:sz w:val="16"/>
      <w:szCs w:val="16"/>
    </w:rPr>
  </w:style>
  <w:style w:type="character" w:customStyle="1" w:styleId="WW8Num78z0">
    <w:name w:val="WW8Num78z0"/>
    <w:rsid w:val="005D632C"/>
    <w:rPr>
      <w:b/>
    </w:rPr>
  </w:style>
  <w:style w:type="character" w:customStyle="1" w:styleId="WW8Num79z0">
    <w:name w:val="WW8Num79z0"/>
    <w:rsid w:val="005D632C"/>
    <w:rPr>
      <w:rFonts w:ascii="Symbol" w:hAnsi="Symbol" w:cs="Times New Roman"/>
    </w:rPr>
  </w:style>
  <w:style w:type="character" w:customStyle="1" w:styleId="WW8Num80z0">
    <w:name w:val="WW8Num80z0"/>
    <w:rsid w:val="005D632C"/>
    <w:rPr>
      <w:rFonts w:ascii="Wingdings" w:hAnsi="Wingdings" w:cs="Times New Roman"/>
      <w:sz w:val="20"/>
      <w:szCs w:val="20"/>
    </w:rPr>
  </w:style>
  <w:style w:type="character" w:customStyle="1" w:styleId="WW8Num81z0">
    <w:name w:val="WW8Num81z0"/>
    <w:rsid w:val="005D632C"/>
    <w:rPr>
      <w:rFonts w:ascii="Symbol" w:hAnsi="Symbol" w:cs="Times New Roman"/>
    </w:rPr>
  </w:style>
  <w:style w:type="character" w:customStyle="1" w:styleId="WW8Num83z0">
    <w:name w:val="WW8Num83z0"/>
    <w:rsid w:val="005D632C"/>
    <w:rPr>
      <w:rFonts w:ascii="Symbol" w:hAnsi="Symbol"/>
    </w:rPr>
  </w:style>
  <w:style w:type="character" w:customStyle="1" w:styleId="WW8Num84z0">
    <w:name w:val="WW8Num84z0"/>
    <w:rsid w:val="005D632C"/>
    <w:rPr>
      <w:rFonts w:ascii="Symbol" w:hAnsi="Symbol"/>
    </w:rPr>
  </w:style>
  <w:style w:type="character" w:customStyle="1" w:styleId="WW8Num84z1">
    <w:name w:val="WW8Num84z1"/>
    <w:rsid w:val="005D632C"/>
    <w:rPr>
      <w:rFonts w:ascii="Courier New" w:hAnsi="Courier New" w:cs="Wingdings"/>
    </w:rPr>
  </w:style>
  <w:style w:type="character" w:customStyle="1" w:styleId="WW8Num84z2">
    <w:name w:val="WW8Num84z2"/>
    <w:rsid w:val="005D632C"/>
    <w:rPr>
      <w:rFonts w:ascii="Wingdings" w:hAnsi="Wingdings"/>
    </w:rPr>
  </w:style>
  <w:style w:type="character" w:customStyle="1" w:styleId="WW8Num91z0">
    <w:name w:val="WW8Num91z0"/>
    <w:rsid w:val="005D632C"/>
    <w:rPr>
      <w:rFonts w:ascii="Symbol" w:hAnsi="Symbol" w:cs="Times New Roman"/>
    </w:rPr>
  </w:style>
  <w:style w:type="character" w:customStyle="1" w:styleId="WW8Num92z0">
    <w:name w:val="WW8Num92z0"/>
    <w:rsid w:val="005D632C"/>
    <w:rPr>
      <w:rFonts w:ascii="Symbol" w:hAnsi="Symbol" w:cs="Times New Roman"/>
    </w:rPr>
  </w:style>
  <w:style w:type="character" w:customStyle="1" w:styleId="WW8Num93z0">
    <w:name w:val="WW8Num93z0"/>
    <w:rsid w:val="005D632C"/>
    <w:rPr>
      <w:b/>
    </w:rPr>
  </w:style>
  <w:style w:type="character" w:customStyle="1" w:styleId="WW8Num94z0">
    <w:name w:val="WW8Num94z0"/>
    <w:rsid w:val="005D632C"/>
    <w:rPr>
      <w:rFonts w:ascii="Times New Roman" w:hAnsi="Times New Roman" w:cs="Times New Roman"/>
    </w:rPr>
  </w:style>
  <w:style w:type="character" w:customStyle="1" w:styleId="WW8Num95z0">
    <w:name w:val="WW8Num95z0"/>
    <w:rsid w:val="005D632C"/>
    <w:rPr>
      <w:b w:val="0"/>
      <w:i w:val="0"/>
    </w:rPr>
  </w:style>
  <w:style w:type="character" w:customStyle="1" w:styleId="WW8Num97z2">
    <w:name w:val="WW8Num97z2"/>
    <w:rsid w:val="005D632C"/>
    <w:rPr>
      <w:rFonts w:ascii="Symbol" w:hAnsi="Symbol" w:cs="Times New Roman"/>
    </w:rPr>
  </w:style>
  <w:style w:type="character" w:customStyle="1" w:styleId="WW8Num99z0">
    <w:name w:val="WW8Num99z0"/>
    <w:rsid w:val="005D632C"/>
    <w:rPr>
      <w:rFonts w:ascii="Symbol" w:hAnsi="Symbol" w:cs="Times New Roman"/>
      <w:color w:val="000000"/>
    </w:rPr>
  </w:style>
  <w:style w:type="character" w:customStyle="1" w:styleId="WW8Num100z0">
    <w:name w:val="WW8Num100z0"/>
    <w:rsid w:val="005D632C"/>
    <w:rPr>
      <w:rFonts w:ascii="Times New Roman" w:hAnsi="Times New Roman" w:cs="Times New Roman"/>
    </w:rPr>
  </w:style>
  <w:style w:type="character" w:customStyle="1" w:styleId="WW8Num102z0">
    <w:name w:val="WW8Num102z0"/>
    <w:rsid w:val="005D632C"/>
    <w:rPr>
      <w:rFonts w:ascii="Symbol" w:hAnsi="Symbol" w:cs="Times New Roman"/>
    </w:rPr>
  </w:style>
  <w:style w:type="character" w:customStyle="1" w:styleId="WW8Num103z0">
    <w:name w:val="WW8Num103z0"/>
    <w:rsid w:val="005D632C"/>
    <w:rPr>
      <w:rFonts w:ascii="Lucida Console" w:hAnsi="Lucida Console" w:cs="Times New Roman"/>
      <w:sz w:val="16"/>
      <w:szCs w:val="16"/>
    </w:rPr>
  </w:style>
  <w:style w:type="character" w:customStyle="1" w:styleId="WW8Num104z0">
    <w:name w:val="WW8Num104z0"/>
    <w:rsid w:val="005D632C"/>
    <w:rPr>
      <w:rFonts w:ascii="Wingdings" w:hAnsi="Wingdings"/>
    </w:rPr>
  </w:style>
  <w:style w:type="character" w:customStyle="1" w:styleId="WW8Num105z0">
    <w:name w:val="WW8Num105z0"/>
    <w:rsid w:val="005D632C"/>
    <w:rPr>
      <w:b/>
    </w:rPr>
  </w:style>
  <w:style w:type="character" w:customStyle="1" w:styleId="WW8Num107z0">
    <w:name w:val="WW8Num107z0"/>
    <w:rsid w:val="005D632C"/>
    <w:rPr>
      <w:rFonts w:ascii="Symbol" w:hAnsi="Symbol" w:cs="Times New Roman"/>
    </w:rPr>
  </w:style>
  <w:style w:type="character" w:customStyle="1" w:styleId="WW8Num108z0">
    <w:name w:val="WW8Num108z0"/>
    <w:rsid w:val="005D632C"/>
    <w:rPr>
      <w:b/>
    </w:rPr>
  </w:style>
  <w:style w:type="character" w:customStyle="1" w:styleId="WW8Num109z0">
    <w:name w:val="WW8Num109z0"/>
    <w:rsid w:val="005D632C"/>
    <w:rPr>
      <w:rFonts w:ascii="Symbol" w:hAnsi="Symbol"/>
    </w:rPr>
  </w:style>
  <w:style w:type="character" w:customStyle="1" w:styleId="WW8Num110z0">
    <w:name w:val="WW8Num110z0"/>
    <w:rsid w:val="005D632C"/>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5D632C"/>
    <w:rPr>
      <w:b/>
    </w:rPr>
  </w:style>
  <w:style w:type="character" w:customStyle="1" w:styleId="WW8Num112z0">
    <w:name w:val="WW8Num112z0"/>
    <w:rsid w:val="005D632C"/>
    <w:rPr>
      <w:rFonts w:ascii="Symbol" w:hAnsi="Symbol"/>
    </w:rPr>
  </w:style>
  <w:style w:type="character" w:customStyle="1" w:styleId="WW8Num116z0">
    <w:name w:val="WW8Num116z0"/>
    <w:rsid w:val="005D632C"/>
    <w:rPr>
      <w:rFonts w:ascii="Symbol" w:hAnsi="Symbol" w:cs="Times New Roman"/>
      <w:color w:val="auto"/>
      <w:sz w:val="16"/>
      <w:szCs w:val="16"/>
    </w:rPr>
  </w:style>
  <w:style w:type="character" w:customStyle="1" w:styleId="WW8Num119z0">
    <w:name w:val="WW8Num119z0"/>
    <w:rsid w:val="005D632C"/>
    <w:rPr>
      <w:b/>
    </w:rPr>
  </w:style>
  <w:style w:type="character" w:customStyle="1" w:styleId="WW8Num121z0">
    <w:name w:val="WW8Num121z0"/>
    <w:rsid w:val="005D632C"/>
    <w:rPr>
      <w:rFonts w:ascii="Symbol" w:hAnsi="Symbol" w:cs="Times New Roman"/>
    </w:rPr>
  </w:style>
  <w:style w:type="character" w:customStyle="1" w:styleId="WW8Num123z0">
    <w:name w:val="WW8Num123z0"/>
    <w:rsid w:val="005D632C"/>
    <w:rPr>
      <w:rFonts w:ascii="Symbol" w:hAnsi="Symbol" w:cs="Times New Roman"/>
      <w:color w:val="000000"/>
    </w:rPr>
  </w:style>
  <w:style w:type="character" w:customStyle="1" w:styleId="WW8Num124z0">
    <w:name w:val="WW8Num124z0"/>
    <w:rsid w:val="005D632C"/>
    <w:rPr>
      <w:rFonts w:ascii="Symbol" w:hAnsi="Symbol" w:cs="Times New Roman"/>
      <w:color w:val="auto"/>
    </w:rPr>
  </w:style>
  <w:style w:type="character" w:customStyle="1" w:styleId="WW8Num125z0">
    <w:name w:val="WW8Num125z0"/>
    <w:rsid w:val="005D632C"/>
    <w:rPr>
      <w:rFonts w:ascii="Symbol" w:hAnsi="Symbol" w:cs="Times New Roman"/>
    </w:rPr>
  </w:style>
  <w:style w:type="character" w:customStyle="1" w:styleId="WW8Num126z0">
    <w:name w:val="WW8Num126z0"/>
    <w:rsid w:val="005D632C"/>
    <w:rPr>
      <w:rFonts w:ascii="Symbol" w:hAnsi="Symbol" w:cs="Times New Roman"/>
      <w:color w:val="000000"/>
    </w:rPr>
  </w:style>
  <w:style w:type="character" w:customStyle="1" w:styleId="WW8Num127z0">
    <w:name w:val="WW8Num127z0"/>
    <w:rsid w:val="005D632C"/>
    <w:rPr>
      <w:rFonts w:ascii="Times New Roman" w:hAnsi="Times New Roman" w:cs="Times New Roman"/>
      <w:b w:val="0"/>
      <w:i w:val="0"/>
      <w:sz w:val="24"/>
      <w:szCs w:val="24"/>
      <w:u w:val="none"/>
    </w:rPr>
  </w:style>
  <w:style w:type="character" w:customStyle="1" w:styleId="WW8Num129z0">
    <w:name w:val="WW8Num129z0"/>
    <w:rsid w:val="005D632C"/>
    <w:rPr>
      <w:rFonts w:ascii="Symbol" w:hAnsi="Symbol" w:cs="Times New Roman"/>
    </w:rPr>
  </w:style>
  <w:style w:type="character" w:customStyle="1" w:styleId="WW8Num130z0">
    <w:name w:val="WW8Num130z0"/>
    <w:rsid w:val="005D632C"/>
    <w:rPr>
      <w:rFonts w:ascii="Symbol" w:hAnsi="Symbol" w:cs="Times New Roman"/>
    </w:rPr>
  </w:style>
  <w:style w:type="character" w:customStyle="1" w:styleId="WW8Num131z0">
    <w:name w:val="WW8Num131z0"/>
    <w:rsid w:val="005D632C"/>
    <w:rPr>
      <w:rFonts w:ascii="Times New Roman" w:hAnsi="Times New Roman" w:cs="Times New Roman"/>
    </w:rPr>
  </w:style>
  <w:style w:type="character" w:customStyle="1" w:styleId="WW8Num134z0">
    <w:name w:val="WW8Num134z0"/>
    <w:rsid w:val="005D632C"/>
    <w:rPr>
      <w:rFonts w:ascii="Wingdings" w:hAnsi="Wingdings" w:cs="Times New Roman"/>
    </w:rPr>
  </w:style>
  <w:style w:type="character" w:customStyle="1" w:styleId="WW8Num134z3">
    <w:name w:val="WW8Num134z3"/>
    <w:rsid w:val="005D632C"/>
    <w:rPr>
      <w:rFonts w:ascii="Symbol" w:hAnsi="Symbol" w:cs="Times New Roman"/>
    </w:rPr>
  </w:style>
  <w:style w:type="character" w:customStyle="1" w:styleId="WW8Num134z4">
    <w:name w:val="WW8Num134z4"/>
    <w:rsid w:val="005D632C"/>
    <w:rPr>
      <w:rFonts w:ascii="Courier New" w:hAnsi="Courier New" w:cs="Wingdings"/>
    </w:rPr>
  </w:style>
  <w:style w:type="character" w:customStyle="1" w:styleId="WW8Num136z0">
    <w:name w:val="WW8Num136z0"/>
    <w:rsid w:val="005D632C"/>
    <w:rPr>
      <w:rFonts w:ascii="Symbol" w:hAnsi="Symbol" w:cs="Times New Roman"/>
    </w:rPr>
  </w:style>
  <w:style w:type="character" w:customStyle="1" w:styleId="WW8Num137z0">
    <w:name w:val="WW8Num137z0"/>
    <w:rsid w:val="005D632C"/>
    <w:rPr>
      <w:b/>
      <w:i w:val="0"/>
      <w:caps w:val="0"/>
      <w:smallCaps w:val="0"/>
      <w:strike w:val="0"/>
      <w:dstrike w:val="0"/>
      <w:shadow w:val="0"/>
      <w:color w:val="000000"/>
      <w:position w:val="0"/>
      <w:sz w:val="22"/>
      <w:szCs w:val="22"/>
      <w:vertAlign w:val="baseline"/>
    </w:rPr>
  </w:style>
  <w:style w:type="character" w:customStyle="1" w:styleId="WW8Num139z0">
    <w:name w:val="WW8Num139z0"/>
    <w:rsid w:val="005D632C"/>
    <w:rPr>
      <w:b/>
    </w:rPr>
  </w:style>
  <w:style w:type="character" w:customStyle="1" w:styleId="WW8Num140z0">
    <w:name w:val="WW8Num140z0"/>
    <w:rsid w:val="005D632C"/>
    <w:rPr>
      <w:rFonts w:ascii="Symbol" w:hAnsi="Symbol" w:cs="Times New Roman"/>
      <w:color w:val="auto"/>
    </w:rPr>
  </w:style>
  <w:style w:type="character" w:customStyle="1" w:styleId="WW8Num141z0">
    <w:name w:val="WW8Num141z0"/>
    <w:rsid w:val="005D632C"/>
    <w:rPr>
      <w:b/>
      <w:i w:val="0"/>
      <w:caps w:val="0"/>
      <w:smallCaps w:val="0"/>
      <w:strike w:val="0"/>
      <w:dstrike w:val="0"/>
      <w:shadow w:val="0"/>
      <w:color w:val="000000"/>
      <w:position w:val="0"/>
      <w:sz w:val="22"/>
      <w:szCs w:val="22"/>
      <w:vertAlign w:val="baseline"/>
    </w:rPr>
  </w:style>
  <w:style w:type="character" w:customStyle="1" w:styleId="WW8Num142z0">
    <w:name w:val="WW8Num142z0"/>
    <w:rsid w:val="005D632C"/>
    <w:rPr>
      <w:rFonts w:ascii="Symbol" w:hAnsi="Symbol" w:cs="Times New Roman"/>
      <w:color w:val="auto"/>
    </w:rPr>
  </w:style>
  <w:style w:type="character" w:customStyle="1" w:styleId="WW8Num145z0">
    <w:name w:val="WW8Num145z0"/>
    <w:rsid w:val="005D632C"/>
    <w:rPr>
      <w:b/>
      <w:i w:val="0"/>
      <w:caps w:val="0"/>
      <w:smallCaps w:val="0"/>
      <w:strike w:val="0"/>
      <w:dstrike w:val="0"/>
      <w:shadow w:val="0"/>
      <w:color w:val="000000"/>
      <w:position w:val="0"/>
      <w:sz w:val="22"/>
      <w:szCs w:val="22"/>
      <w:vertAlign w:val="baseline"/>
    </w:rPr>
  </w:style>
  <w:style w:type="character" w:customStyle="1" w:styleId="WW8Num146z0">
    <w:name w:val="WW8Num146z0"/>
    <w:rsid w:val="005D632C"/>
    <w:rPr>
      <w:rFonts w:ascii="Wingdings" w:hAnsi="Wingdings" w:cs="Times New Roman"/>
    </w:rPr>
  </w:style>
  <w:style w:type="character" w:customStyle="1" w:styleId="WW8Num147z0">
    <w:name w:val="WW8Num147z0"/>
    <w:rsid w:val="005D632C"/>
    <w:rPr>
      <w:b w:val="0"/>
      <w:i w:val="0"/>
    </w:rPr>
  </w:style>
  <w:style w:type="character" w:customStyle="1" w:styleId="WW8Num148z0">
    <w:name w:val="WW8Num148z0"/>
    <w:rsid w:val="005D632C"/>
    <w:rPr>
      <w:b/>
    </w:rPr>
  </w:style>
  <w:style w:type="character" w:customStyle="1" w:styleId="WW8Num149z0">
    <w:name w:val="WW8Num149z0"/>
    <w:rsid w:val="005D632C"/>
    <w:rPr>
      <w:b/>
      <w:i w:val="0"/>
      <w:color w:val="000000"/>
    </w:rPr>
  </w:style>
  <w:style w:type="character" w:customStyle="1" w:styleId="WW8Num150z0">
    <w:name w:val="WW8Num150z0"/>
    <w:rsid w:val="005D632C"/>
    <w:rPr>
      <w:rFonts w:ascii="Symbol" w:hAnsi="Symbol" w:cs="Times New Roman"/>
      <w:color w:val="auto"/>
      <w:sz w:val="16"/>
      <w:szCs w:val="16"/>
    </w:rPr>
  </w:style>
  <w:style w:type="character" w:customStyle="1" w:styleId="WW8Num151z0">
    <w:name w:val="WW8Num151z0"/>
    <w:rsid w:val="005D632C"/>
    <w:rPr>
      <w:b/>
    </w:rPr>
  </w:style>
  <w:style w:type="character" w:customStyle="1" w:styleId="WW8Num152z0">
    <w:name w:val="WW8Num152z0"/>
    <w:rsid w:val="005D632C"/>
    <w:rPr>
      <w:rFonts w:ascii="Lucida Console" w:hAnsi="Lucida Console" w:cs="Times New Roman"/>
      <w:sz w:val="16"/>
      <w:szCs w:val="16"/>
    </w:rPr>
  </w:style>
  <w:style w:type="character" w:customStyle="1" w:styleId="WW8Num153z0">
    <w:name w:val="WW8Num153z0"/>
    <w:rsid w:val="005D632C"/>
    <w:rPr>
      <w:rFonts w:ascii="Symbol" w:hAnsi="Symbol" w:cs="Times New Roman"/>
    </w:rPr>
  </w:style>
  <w:style w:type="character" w:customStyle="1" w:styleId="WW8Num154z0">
    <w:name w:val="WW8Num154z0"/>
    <w:rsid w:val="005D632C"/>
    <w:rPr>
      <w:rFonts w:ascii="Symbol" w:hAnsi="Symbol" w:cs="Times New Roman"/>
    </w:rPr>
  </w:style>
  <w:style w:type="character" w:customStyle="1" w:styleId="WW8Num155z0">
    <w:name w:val="WW8Num155z0"/>
    <w:rsid w:val="005D632C"/>
    <w:rPr>
      <w:rFonts w:ascii="Symbol" w:hAnsi="Symbol"/>
    </w:rPr>
  </w:style>
  <w:style w:type="character" w:customStyle="1" w:styleId="WW8Num158z0">
    <w:name w:val="WW8Num158z0"/>
    <w:rsid w:val="005D632C"/>
    <w:rPr>
      <w:rFonts w:ascii="Symbol" w:hAnsi="Symbol"/>
    </w:rPr>
  </w:style>
  <w:style w:type="character" w:customStyle="1" w:styleId="WW8Num160z0">
    <w:name w:val="WW8Num160z0"/>
    <w:rsid w:val="005D632C"/>
    <w:rPr>
      <w:rFonts w:ascii="Times New Roman" w:hAnsi="Times New Roman" w:cs="Times New Roman"/>
    </w:rPr>
  </w:style>
  <w:style w:type="character" w:customStyle="1" w:styleId="WW8Num161z0">
    <w:name w:val="WW8Num161z0"/>
    <w:rsid w:val="005D632C"/>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5D632C"/>
    <w:rPr>
      <w:b/>
      <w:i w:val="0"/>
      <w:color w:val="000000"/>
    </w:rPr>
  </w:style>
  <w:style w:type="character" w:customStyle="1" w:styleId="WW8Num164z0">
    <w:name w:val="WW8Num164z0"/>
    <w:rsid w:val="005D632C"/>
    <w:rPr>
      <w:rFonts w:ascii="Symbol" w:hAnsi="Symbol" w:cs="Times New Roman"/>
    </w:rPr>
  </w:style>
  <w:style w:type="character" w:customStyle="1" w:styleId="WW8Num166z0">
    <w:name w:val="WW8Num166z0"/>
    <w:rsid w:val="005D632C"/>
    <w:rPr>
      <w:b/>
    </w:rPr>
  </w:style>
  <w:style w:type="character" w:customStyle="1" w:styleId="WW8Num167z0">
    <w:name w:val="WW8Num167z0"/>
    <w:rsid w:val="005D632C"/>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5D632C"/>
    <w:rPr>
      <w:rFonts w:ascii="Symbol" w:hAnsi="Symbol" w:cs="Times New Roman"/>
    </w:rPr>
  </w:style>
  <w:style w:type="character" w:customStyle="1" w:styleId="WW8Num169z0">
    <w:name w:val="WW8Num169z0"/>
    <w:rsid w:val="005D632C"/>
    <w:rPr>
      <w:b/>
    </w:rPr>
  </w:style>
  <w:style w:type="character" w:customStyle="1" w:styleId="WW8Num170z0">
    <w:name w:val="WW8Num170z0"/>
    <w:rsid w:val="005D632C"/>
    <w:rPr>
      <w:b/>
    </w:rPr>
  </w:style>
  <w:style w:type="character" w:customStyle="1" w:styleId="WW8Num171z0">
    <w:name w:val="WW8Num171z0"/>
    <w:rsid w:val="005D632C"/>
    <w:rPr>
      <w:rFonts w:ascii="Symbol" w:hAnsi="Symbol" w:cs="Times New Roman"/>
      <w:color w:val="auto"/>
      <w:sz w:val="16"/>
      <w:szCs w:val="16"/>
    </w:rPr>
  </w:style>
  <w:style w:type="character" w:customStyle="1" w:styleId="WW8Num172z0">
    <w:name w:val="WW8Num172z0"/>
    <w:rsid w:val="005D632C"/>
    <w:rPr>
      <w:rFonts w:ascii="Times New Roman" w:hAnsi="Times New Roman"/>
    </w:rPr>
  </w:style>
  <w:style w:type="character" w:customStyle="1" w:styleId="WW8Num175z0">
    <w:name w:val="WW8Num175z0"/>
    <w:rsid w:val="005D632C"/>
    <w:rPr>
      <w:rFonts w:ascii="Symbol" w:hAnsi="Symbol" w:cs="Times New Roman"/>
    </w:rPr>
  </w:style>
  <w:style w:type="character" w:customStyle="1" w:styleId="WW8Num179z0">
    <w:name w:val="WW8Num179z0"/>
    <w:rsid w:val="005D632C"/>
    <w:rPr>
      <w:rFonts w:ascii="Times New Roman" w:hAnsi="Times New Roman"/>
    </w:rPr>
  </w:style>
  <w:style w:type="character" w:customStyle="1" w:styleId="WW8Num180z0">
    <w:name w:val="WW8Num180z0"/>
    <w:rsid w:val="005D632C"/>
    <w:rPr>
      <w:b w:val="0"/>
      <w:i w:val="0"/>
    </w:rPr>
  </w:style>
  <w:style w:type="character" w:customStyle="1" w:styleId="WW8Num182z0">
    <w:name w:val="WW8Num182z0"/>
    <w:rsid w:val="005D632C"/>
    <w:rPr>
      <w:rFonts w:ascii="Symbol" w:hAnsi="Symbol" w:cs="Times New Roman"/>
    </w:rPr>
  </w:style>
  <w:style w:type="character" w:customStyle="1" w:styleId="WW8Num183z0">
    <w:name w:val="WW8Num183z0"/>
    <w:rsid w:val="005D632C"/>
    <w:rPr>
      <w:rFonts w:ascii="Wingdings" w:hAnsi="Wingdings" w:cs="Times New Roman"/>
    </w:rPr>
  </w:style>
  <w:style w:type="character" w:customStyle="1" w:styleId="WW8Num184z0">
    <w:name w:val="WW8Num184z0"/>
    <w:rsid w:val="005D632C"/>
    <w:rPr>
      <w:rFonts w:ascii="Times New Roman" w:hAnsi="Times New Roman" w:cs="Times New Roman"/>
      <w:color w:val="auto"/>
    </w:rPr>
  </w:style>
  <w:style w:type="character" w:customStyle="1" w:styleId="WW8Num185z0">
    <w:name w:val="WW8Num185z0"/>
    <w:rsid w:val="005D632C"/>
    <w:rPr>
      <w:rFonts w:ascii="Symbol" w:hAnsi="Symbol" w:cs="Times New Roman"/>
    </w:rPr>
  </w:style>
  <w:style w:type="character" w:customStyle="1" w:styleId="WW8Num185z1">
    <w:name w:val="WW8Num185z1"/>
    <w:rsid w:val="005D632C"/>
    <w:rPr>
      <w:rFonts w:ascii="Courier New" w:hAnsi="Courier New" w:cs="Wingdings"/>
    </w:rPr>
  </w:style>
  <w:style w:type="character" w:customStyle="1" w:styleId="WW8Num185z2">
    <w:name w:val="WW8Num185z2"/>
    <w:rsid w:val="005D632C"/>
    <w:rPr>
      <w:rFonts w:ascii="Wingdings" w:hAnsi="Wingdings" w:cs="Times New Roman"/>
    </w:rPr>
  </w:style>
  <w:style w:type="character" w:customStyle="1" w:styleId="WW8Num186z0">
    <w:name w:val="WW8Num186z0"/>
    <w:rsid w:val="005D632C"/>
    <w:rPr>
      <w:rFonts w:ascii="Wingdings" w:hAnsi="Wingdings" w:cs="Times New Roman"/>
    </w:rPr>
  </w:style>
  <w:style w:type="character" w:customStyle="1" w:styleId="WW8Num187z0">
    <w:name w:val="WW8Num187z0"/>
    <w:rsid w:val="005D632C"/>
    <w:rPr>
      <w:rFonts w:ascii="Symbol" w:hAnsi="Symbol" w:cs="Times New Roman"/>
    </w:rPr>
  </w:style>
  <w:style w:type="character" w:customStyle="1" w:styleId="WW8Num188z0">
    <w:name w:val="WW8Num188z0"/>
    <w:rsid w:val="005D632C"/>
    <w:rPr>
      <w:b/>
    </w:rPr>
  </w:style>
  <w:style w:type="character" w:customStyle="1" w:styleId="WW8Num190z0">
    <w:name w:val="WW8Num190z0"/>
    <w:rsid w:val="005D632C"/>
    <w:rPr>
      <w:b/>
      <w:i w:val="0"/>
    </w:rPr>
  </w:style>
  <w:style w:type="character" w:customStyle="1" w:styleId="WW8Num191z0">
    <w:name w:val="WW8Num191z0"/>
    <w:rsid w:val="005D632C"/>
    <w:rPr>
      <w:rFonts w:ascii="Symbol" w:hAnsi="Symbol" w:cs="Times New Roman"/>
    </w:rPr>
  </w:style>
  <w:style w:type="character" w:customStyle="1" w:styleId="WW8Num193z0">
    <w:name w:val="WW8Num193z0"/>
    <w:rsid w:val="005D632C"/>
    <w:rPr>
      <w:b/>
      <w:i w:val="0"/>
      <w:sz w:val="22"/>
      <w:szCs w:val="22"/>
    </w:rPr>
  </w:style>
  <w:style w:type="character" w:customStyle="1" w:styleId="WW8Num194z0">
    <w:name w:val="WW8Num194z0"/>
    <w:rsid w:val="005D632C"/>
    <w:rPr>
      <w:rFonts w:ascii="Wingdings" w:hAnsi="Wingdings" w:cs="Times New Roman"/>
      <w:sz w:val="20"/>
      <w:szCs w:val="20"/>
    </w:rPr>
  </w:style>
  <w:style w:type="character" w:customStyle="1" w:styleId="WW8Num197z0">
    <w:name w:val="WW8Num197z0"/>
    <w:rsid w:val="005D632C"/>
    <w:rPr>
      <w:rFonts w:ascii="Symbol" w:hAnsi="Symbol" w:cs="Times New Roman"/>
    </w:rPr>
  </w:style>
  <w:style w:type="character" w:customStyle="1" w:styleId="WW8Num200z0">
    <w:name w:val="WW8Num200z0"/>
    <w:rsid w:val="005D632C"/>
    <w:rPr>
      <w:rFonts w:ascii="Symbol" w:hAnsi="Symbol" w:cs="Times New Roman"/>
    </w:rPr>
  </w:style>
  <w:style w:type="character" w:customStyle="1" w:styleId="WW8Num202z0">
    <w:name w:val="WW8Num202z0"/>
    <w:rsid w:val="005D632C"/>
    <w:rPr>
      <w:b/>
    </w:rPr>
  </w:style>
  <w:style w:type="character" w:customStyle="1" w:styleId="WW8Num205z0">
    <w:name w:val="WW8Num205z0"/>
    <w:rsid w:val="005D632C"/>
    <w:rPr>
      <w:rFonts w:ascii="Symbol" w:hAnsi="Symbol" w:cs="Times New Roman"/>
    </w:rPr>
  </w:style>
  <w:style w:type="character" w:customStyle="1" w:styleId="WW8Num207z0">
    <w:name w:val="WW8Num207z0"/>
    <w:rsid w:val="005D632C"/>
    <w:rPr>
      <w:rFonts w:ascii="Symbol" w:hAnsi="Symbol" w:cs="Times New Roman"/>
    </w:rPr>
  </w:style>
  <w:style w:type="character" w:customStyle="1" w:styleId="WW8Num213z0">
    <w:name w:val="WW8Num213z0"/>
    <w:rsid w:val="005D632C"/>
    <w:rPr>
      <w:b/>
    </w:rPr>
  </w:style>
  <w:style w:type="character" w:customStyle="1" w:styleId="WW8Num214z0">
    <w:name w:val="WW8Num214z0"/>
    <w:rsid w:val="005D632C"/>
    <w:rPr>
      <w:rFonts w:ascii="Symbol" w:hAnsi="Symbol" w:cs="Times New Roman"/>
    </w:rPr>
  </w:style>
  <w:style w:type="character" w:customStyle="1" w:styleId="WW8Num218z0">
    <w:name w:val="WW8Num218z0"/>
    <w:rsid w:val="005D632C"/>
    <w:rPr>
      <w:rFonts w:ascii="Verdana" w:eastAsia="Times New Roman" w:hAnsi="Verdana" w:cs="Times New Roman"/>
    </w:rPr>
  </w:style>
  <w:style w:type="character" w:customStyle="1" w:styleId="WW8Num218z1">
    <w:name w:val="WW8Num218z1"/>
    <w:rsid w:val="005D632C"/>
    <w:rPr>
      <w:rFonts w:ascii="Courier New" w:hAnsi="Courier New"/>
    </w:rPr>
  </w:style>
  <w:style w:type="character" w:customStyle="1" w:styleId="WW8Num218z2">
    <w:name w:val="WW8Num218z2"/>
    <w:rsid w:val="005D632C"/>
    <w:rPr>
      <w:rFonts w:ascii="Wingdings" w:hAnsi="Wingdings"/>
    </w:rPr>
  </w:style>
  <w:style w:type="character" w:customStyle="1" w:styleId="WW8Num218z3">
    <w:name w:val="WW8Num218z3"/>
    <w:rsid w:val="005D632C"/>
    <w:rPr>
      <w:rFonts w:ascii="Symbol" w:hAnsi="Symbol"/>
    </w:rPr>
  </w:style>
  <w:style w:type="character" w:customStyle="1" w:styleId="WW8Num220z0">
    <w:name w:val="WW8Num220z0"/>
    <w:rsid w:val="005D632C"/>
    <w:rPr>
      <w:rFonts w:ascii="Times New Roman" w:hAnsi="Times New Roman" w:cs="Times New Roman"/>
    </w:rPr>
  </w:style>
  <w:style w:type="character" w:customStyle="1" w:styleId="WW8Num223z0">
    <w:name w:val="WW8Num223z0"/>
    <w:rsid w:val="005D632C"/>
    <w:rPr>
      <w:rFonts w:ascii="Symbol" w:hAnsi="Symbol" w:cs="Times New Roman"/>
      <w:color w:val="auto"/>
      <w:sz w:val="16"/>
      <w:szCs w:val="16"/>
    </w:rPr>
  </w:style>
  <w:style w:type="character" w:customStyle="1" w:styleId="WW8Num225z0">
    <w:name w:val="WW8Num225z0"/>
    <w:rsid w:val="005D632C"/>
    <w:rPr>
      <w:b/>
    </w:rPr>
  </w:style>
  <w:style w:type="character" w:customStyle="1" w:styleId="WW8Num226z0">
    <w:name w:val="WW8Num226z0"/>
    <w:rsid w:val="005D632C"/>
    <w:rPr>
      <w:b/>
    </w:rPr>
  </w:style>
  <w:style w:type="character" w:customStyle="1" w:styleId="WW8Num228z0">
    <w:name w:val="WW8Num228z0"/>
    <w:rsid w:val="005D632C"/>
    <w:rPr>
      <w:rFonts w:ascii="Symbol" w:hAnsi="Symbol" w:cs="Times New Roman"/>
    </w:rPr>
  </w:style>
  <w:style w:type="character" w:customStyle="1" w:styleId="WW8Num229z0">
    <w:name w:val="WW8Num229z0"/>
    <w:rsid w:val="005D632C"/>
    <w:rPr>
      <w:rFonts w:ascii="Symbol" w:hAnsi="Symbol" w:cs="Times New Roman"/>
    </w:rPr>
  </w:style>
  <w:style w:type="character" w:customStyle="1" w:styleId="WW8Num236z0">
    <w:name w:val="WW8Num236z0"/>
    <w:rsid w:val="005D632C"/>
    <w:rPr>
      <w:b/>
    </w:rPr>
  </w:style>
  <w:style w:type="character" w:customStyle="1" w:styleId="WW8Num239z0">
    <w:name w:val="WW8Num239z0"/>
    <w:rsid w:val="005D632C"/>
    <w:rPr>
      <w:rFonts w:ascii="Times New Roman" w:hAnsi="Times New Roman" w:cs="Times New Roman"/>
    </w:rPr>
  </w:style>
  <w:style w:type="character" w:customStyle="1" w:styleId="WW8Num241z0">
    <w:name w:val="WW8Num241z0"/>
    <w:rsid w:val="005D632C"/>
    <w:rPr>
      <w:rFonts w:ascii="Times New Roman" w:hAnsi="Times New Roman" w:cs="Times New Roman"/>
    </w:rPr>
  </w:style>
  <w:style w:type="character" w:customStyle="1" w:styleId="WW8Num243z0">
    <w:name w:val="WW8Num243z0"/>
    <w:rsid w:val="005D632C"/>
    <w:rPr>
      <w:rFonts w:ascii="Symbol" w:hAnsi="Symbol" w:cs="Times New Roman"/>
    </w:rPr>
  </w:style>
  <w:style w:type="character" w:customStyle="1" w:styleId="WW8Num244z0">
    <w:name w:val="WW8Num244z0"/>
    <w:rsid w:val="005D632C"/>
    <w:rPr>
      <w:rFonts w:ascii="Times New Roman" w:hAnsi="Times New Roman" w:cs="Times New Roman"/>
    </w:rPr>
  </w:style>
  <w:style w:type="character" w:customStyle="1" w:styleId="WW8Num245z0">
    <w:name w:val="WW8Num245z0"/>
    <w:rsid w:val="005D632C"/>
    <w:rPr>
      <w:rFonts w:ascii="Symbol" w:hAnsi="Symbol" w:cs="Times New Roman"/>
      <w:color w:val="auto"/>
      <w:sz w:val="16"/>
      <w:szCs w:val="16"/>
    </w:rPr>
  </w:style>
  <w:style w:type="character" w:customStyle="1" w:styleId="WW8Num246z0">
    <w:name w:val="WW8Num246z0"/>
    <w:rsid w:val="005D632C"/>
    <w:rPr>
      <w:rFonts w:ascii="Symbol" w:hAnsi="Symbol" w:cs="Times New Roman"/>
    </w:rPr>
  </w:style>
  <w:style w:type="character" w:customStyle="1" w:styleId="WW8Num247z0">
    <w:name w:val="WW8Num247z0"/>
    <w:rsid w:val="005D632C"/>
    <w:rPr>
      <w:b w:val="0"/>
      <w:i w:val="0"/>
    </w:rPr>
  </w:style>
  <w:style w:type="character" w:customStyle="1" w:styleId="WW8Num249z0">
    <w:name w:val="WW8Num249z0"/>
    <w:rsid w:val="005D632C"/>
    <w:rPr>
      <w:b w:val="0"/>
      <w:i w:val="0"/>
    </w:rPr>
  </w:style>
  <w:style w:type="character" w:customStyle="1" w:styleId="WW8Num250z0">
    <w:name w:val="WW8Num250z0"/>
    <w:rsid w:val="005D632C"/>
    <w:rPr>
      <w:rFonts w:ascii="Symbol" w:hAnsi="Symbol" w:cs="Times New Roman"/>
    </w:rPr>
  </w:style>
  <w:style w:type="character" w:customStyle="1" w:styleId="WW8Num252z0">
    <w:name w:val="WW8Num252z0"/>
    <w:rsid w:val="005D632C"/>
    <w:rPr>
      <w:rFonts w:ascii="Symbol" w:hAnsi="Symbol" w:cs="Times New Roman"/>
    </w:rPr>
  </w:style>
  <w:style w:type="character" w:customStyle="1" w:styleId="WW8Num252z1">
    <w:name w:val="WW8Num252z1"/>
    <w:rsid w:val="005D632C"/>
    <w:rPr>
      <w:rFonts w:ascii="Courier New" w:hAnsi="Courier New" w:cs="Wingdings"/>
    </w:rPr>
  </w:style>
  <w:style w:type="character" w:customStyle="1" w:styleId="WW8Num252z2">
    <w:name w:val="WW8Num252z2"/>
    <w:rsid w:val="005D632C"/>
    <w:rPr>
      <w:rFonts w:ascii="Wingdings" w:hAnsi="Wingdings" w:cs="Times New Roman"/>
    </w:rPr>
  </w:style>
  <w:style w:type="character" w:customStyle="1" w:styleId="WW8Num255z1">
    <w:name w:val="WW8Num255z1"/>
    <w:rsid w:val="005D632C"/>
    <w:rPr>
      <w:b/>
    </w:rPr>
  </w:style>
  <w:style w:type="character" w:customStyle="1" w:styleId="WW8Num257z0">
    <w:name w:val="WW8Num257z0"/>
    <w:rsid w:val="005D632C"/>
    <w:rPr>
      <w:b/>
      <w:i w:val="0"/>
      <w:sz w:val="22"/>
      <w:szCs w:val="22"/>
    </w:rPr>
  </w:style>
  <w:style w:type="character" w:customStyle="1" w:styleId="WW8Num261z0">
    <w:name w:val="WW8Num261z0"/>
    <w:rsid w:val="005D632C"/>
    <w:rPr>
      <w:rFonts w:ascii="Times New Roman" w:hAnsi="Times New Roman" w:cs="Times New Roman"/>
    </w:rPr>
  </w:style>
  <w:style w:type="character" w:customStyle="1" w:styleId="WW8Num262z0">
    <w:name w:val="WW8Num262z0"/>
    <w:rsid w:val="005D632C"/>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5D632C"/>
    <w:rPr>
      <w:rFonts w:ascii="Symbol" w:hAnsi="Symbol" w:cs="Times New Roman"/>
      <w:color w:val="auto"/>
    </w:rPr>
  </w:style>
  <w:style w:type="character" w:customStyle="1" w:styleId="WW8Num265z0">
    <w:name w:val="WW8Num265z0"/>
    <w:rsid w:val="005D632C"/>
    <w:rPr>
      <w:rFonts w:ascii="Symbol" w:hAnsi="Symbol" w:cs="Times New Roman"/>
    </w:rPr>
  </w:style>
  <w:style w:type="character" w:customStyle="1" w:styleId="WW8Num265z1">
    <w:name w:val="WW8Num265z1"/>
    <w:rsid w:val="005D632C"/>
    <w:rPr>
      <w:rFonts w:ascii="Courier New" w:hAnsi="Courier New" w:cs="Wingdings"/>
    </w:rPr>
  </w:style>
  <w:style w:type="character" w:customStyle="1" w:styleId="WW8Num265z2">
    <w:name w:val="WW8Num265z2"/>
    <w:rsid w:val="005D632C"/>
    <w:rPr>
      <w:rFonts w:ascii="Wingdings" w:hAnsi="Wingdings" w:cs="Times New Roman"/>
    </w:rPr>
  </w:style>
  <w:style w:type="character" w:customStyle="1" w:styleId="WW8Num267z0">
    <w:name w:val="WW8Num267z0"/>
    <w:rsid w:val="005D632C"/>
    <w:rPr>
      <w:b/>
    </w:rPr>
  </w:style>
  <w:style w:type="character" w:customStyle="1" w:styleId="WW8Num269z0">
    <w:name w:val="WW8Num269z0"/>
    <w:rsid w:val="005D632C"/>
    <w:rPr>
      <w:rFonts w:ascii="Symbol" w:hAnsi="Symbol"/>
    </w:rPr>
  </w:style>
  <w:style w:type="character" w:customStyle="1" w:styleId="WW8Num270z0">
    <w:name w:val="WW8Num270z0"/>
    <w:rsid w:val="005D632C"/>
    <w:rPr>
      <w:b/>
    </w:rPr>
  </w:style>
  <w:style w:type="character" w:customStyle="1" w:styleId="WW8Num273z0">
    <w:name w:val="WW8Num273z0"/>
    <w:rsid w:val="005D632C"/>
    <w:rPr>
      <w:rFonts w:ascii="Times New Roman" w:hAnsi="Times New Roman" w:cs="Times New Roman"/>
    </w:rPr>
  </w:style>
  <w:style w:type="character" w:customStyle="1" w:styleId="WW8Num274z0">
    <w:name w:val="WW8Num274z0"/>
    <w:rsid w:val="005D632C"/>
    <w:rPr>
      <w:rFonts w:ascii="Symbol" w:hAnsi="Symbol" w:cs="Times New Roman"/>
      <w:color w:val="auto"/>
    </w:rPr>
  </w:style>
  <w:style w:type="character" w:customStyle="1" w:styleId="WW8Num275z0">
    <w:name w:val="WW8Num275z0"/>
    <w:rsid w:val="005D632C"/>
    <w:rPr>
      <w:b/>
    </w:rPr>
  </w:style>
  <w:style w:type="character" w:customStyle="1" w:styleId="WW8Num277z0">
    <w:name w:val="WW8Num277z0"/>
    <w:rsid w:val="005D632C"/>
    <w:rPr>
      <w:rFonts w:ascii="Symbol" w:hAnsi="Symbol"/>
    </w:rPr>
  </w:style>
  <w:style w:type="character" w:customStyle="1" w:styleId="WW8Num278z0">
    <w:name w:val="WW8Num278z0"/>
    <w:rsid w:val="005D632C"/>
    <w:rPr>
      <w:rFonts w:ascii="Symbol" w:hAnsi="Symbol" w:cs="Times New Roman"/>
    </w:rPr>
  </w:style>
  <w:style w:type="character" w:customStyle="1" w:styleId="WW8Num282z0">
    <w:name w:val="WW8Num282z0"/>
    <w:rsid w:val="005D632C"/>
    <w:rPr>
      <w:rFonts w:ascii="Symbol" w:hAnsi="Symbol" w:cs="Times New Roman"/>
    </w:rPr>
  </w:style>
  <w:style w:type="character" w:customStyle="1" w:styleId="WW8Num283z0">
    <w:name w:val="WW8Num283z0"/>
    <w:rsid w:val="005D632C"/>
    <w:rPr>
      <w:rFonts w:ascii="Times New Roman" w:hAnsi="Times New Roman" w:cs="Times New Roman"/>
    </w:rPr>
  </w:style>
  <w:style w:type="character" w:customStyle="1" w:styleId="WW8Num289z0">
    <w:name w:val="WW8Num289z0"/>
    <w:rsid w:val="005D632C"/>
    <w:rPr>
      <w:rFonts w:ascii="Times New Roman" w:hAnsi="Times New Roman" w:cs="Times New Roman"/>
    </w:rPr>
  </w:style>
  <w:style w:type="character" w:customStyle="1" w:styleId="WW8Num292z0">
    <w:name w:val="WW8Num292z0"/>
    <w:rsid w:val="005D632C"/>
    <w:rPr>
      <w:rFonts w:ascii="Symbol" w:hAnsi="Symbol" w:cs="Times New Roman"/>
    </w:rPr>
  </w:style>
  <w:style w:type="character" w:customStyle="1" w:styleId="WW8Num293z0">
    <w:name w:val="WW8Num293z0"/>
    <w:rsid w:val="005D632C"/>
    <w:rPr>
      <w:rFonts w:ascii="Symbol" w:hAnsi="Symbol" w:cs="Times New Roman"/>
      <w:color w:val="000000"/>
    </w:rPr>
  </w:style>
  <w:style w:type="character" w:customStyle="1" w:styleId="WW8Num295z0">
    <w:name w:val="WW8Num295z0"/>
    <w:rsid w:val="005D632C"/>
    <w:rPr>
      <w:b/>
    </w:rPr>
  </w:style>
  <w:style w:type="character" w:customStyle="1" w:styleId="WW8Num296z0">
    <w:name w:val="WW8Num296z0"/>
    <w:rsid w:val="005D632C"/>
    <w:rPr>
      <w:b/>
      <w:i w:val="0"/>
      <w:caps w:val="0"/>
      <w:smallCaps w:val="0"/>
      <w:strike w:val="0"/>
      <w:dstrike w:val="0"/>
      <w:shadow w:val="0"/>
      <w:color w:val="000000"/>
      <w:position w:val="0"/>
      <w:sz w:val="22"/>
      <w:szCs w:val="22"/>
      <w:vertAlign w:val="baseline"/>
    </w:rPr>
  </w:style>
  <w:style w:type="character" w:customStyle="1" w:styleId="WW8Num298z0">
    <w:name w:val="WW8Num298z0"/>
    <w:rsid w:val="005D632C"/>
    <w:rPr>
      <w:b/>
    </w:rPr>
  </w:style>
  <w:style w:type="character" w:customStyle="1" w:styleId="WW8Num299z1">
    <w:name w:val="WW8Num299z1"/>
    <w:rsid w:val="005D632C"/>
    <w:rPr>
      <w:b/>
    </w:rPr>
  </w:style>
  <w:style w:type="character" w:customStyle="1" w:styleId="WW8Num300z0">
    <w:name w:val="WW8Num300z0"/>
    <w:rsid w:val="005D632C"/>
    <w:rPr>
      <w:rFonts w:ascii="Symbol" w:hAnsi="Symbol" w:cs="Times New Roman"/>
    </w:rPr>
  </w:style>
  <w:style w:type="character" w:customStyle="1" w:styleId="WW8Num301z0">
    <w:name w:val="WW8Num301z0"/>
    <w:rsid w:val="005D632C"/>
    <w:rPr>
      <w:b w:val="0"/>
    </w:rPr>
  </w:style>
  <w:style w:type="character" w:customStyle="1" w:styleId="WW8Num301z1">
    <w:name w:val="WW8Num301z1"/>
    <w:rsid w:val="005D632C"/>
    <w:rPr>
      <w:rFonts w:ascii="Courier New" w:hAnsi="Courier New" w:cs="Wingdings"/>
    </w:rPr>
  </w:style>
  <w:style w:type="character" w:customStyle="1" w:styleId="WW8Num301z2">
    <w:name w:val="WW8Num301z2"/>
    <w:rsid w:val="005D632C"/>
    <w:rPr>
      <w:rFonts w:ascii="Wingdings" w:hAnsi="Wingdings" w:cs="Times New Roman"/>
    </w:rPr>
  </w:style>
  <w:style w:type="character" w:customStyle="1" w:styleId="WW8Num301z3">
    <w:name w:val="WW8Num301z3"/>
    <w:rsid w:val="005D632C"/>
    <w:rPr>
      <w:rFonts w:ascii="Symbol" w:hAnsi="Symbol" w:cs="Times New Roman"/>
    </w:rPr>
  </w:style>
  <w:style w:type="character" w:customStyle="1" w:styleId="WW8Num305z0">
    <w:name w:val="WW8Num305z0"/>
    <w:rsid w:val="005D632C"/>
    <w:rPr>
      <w:rFonts w:ascii="Times New Roman" w:hAnsi="Times New Roman" w:cs="Times New Roman"/>
      <w:b/>
      <w:i w:val="0"/>
      <w:color w:val="000000"/>
      <w:sz w:val="22"/>
      <w:szCs w:val="22"/>
      <w:u w:val="none"/>
    </w:rPr>
  </w:style>
  <w:style w:type="character" w:customStyle="1" w:styleId="WW8Num306z0">
    <w:name w:val="WW8Num306z0"/>
    <w:rsid w:val="005D632C"/>
    <w:rPr>
      <w:b/>
      <w:i w:val="0"/>
    </w:rPr>
  </w:style>
  <w:style w:type="character" w:customStyle="1" w:styleId="WW8Num307z0">
    <w:name w:val="WW8Num307z0"/>
    <w:rsid w:val="005D632C"/>
    <w:rPr>
      <w:rFonts w:ascii="Symbol" w:hAnsi="Symbol" w:cs="Times New Roman"/>
    </w:rPr>
  </w:style>
  <w:style w:type="character" w:customStyle="1" w:styleId="WW8Num312z0">
    <w:name w:val="WW8Num312z0"/>
    <w:rsid w:val="005D632C"/>
    <w:rPr>
      <w:b/>
      <w:i w:val="0"/>
      <w:caps w:val="0"/>
      <w:smallCaps w:val="0"/>
      <w:strike w:val="0"/>
      <w:dstrike w:val="0"/>
      <w:shadow w:val="0"/>
      <w:color w:val="000000"/>
      <w:position w:val="0"/>
      <w:sz w:val="22"/>
      <w:szCs w:val="22"/>
      <w:vertAlign w:val="baseline"/>
    </w:rPr>
  </w:style>
  <w:style w:type="character" w:customStyle="1" w:styleId="WW8Num313z0">
    <w:name w:val="WW8Num313z0"/>
    <w:rsid w:val="005D632C"/>
    <w:rPr>
      <w:rFonts w:ascii="Symbol" w:hAnsi="Symbol" w:cs="Times New Roman"/>
    </w:rPr>
  </w:style>
  <w:style w:type="character" w:customStyle="1" w:styleId="WW8Num314z0">
    <w:name w:val="WW8Num314z0"/>
    <w:rsid w:val="005D632C"/>
    <w:rPr>
      <w:rFonts w:ascii="Symbol" w:hAnsi="Symbol"/>
    </w:rPr>
  </w:style>
  <w:style w:type="character" w:customStyle="1" w:styleId="WW8Num315z0">
    <w:name w:val="WW8Num315z0"/>
    <w:rsid w:val="005D632C"/>
    <w:rPr>
      <w:b/>
      <w:i w:val="0"/>
      <w:caps w:val="0"/>
      <w:smallCaps w:val="0"/>
      <w:strike w:val="0"/>
      <w:dstrike w:val="0"/>
      <w:shadow w:val="0"/>
      <w:color w:val="000000"/>
      <w:position w:val="0"/>
      <w:sz w:val="22"/>
      <w:szCs w:val="22"/>
      <w:vertAlign w:val="baseline"/>
    </w:rPr>
  </w:style>
  <w:style w:type="character" w:customStyle="1" w:styleId="WW8Num316z0">
    <w:name w:val="WW8Num316z0"/>
    <w:rsid w:val="005D632C"/>
    <w:rPr>
      <w:rFonts w:ascii="Symbol" w:hAnsi="Symbol" w:cs="Times New Roman"/>
    </w:rPr>
  </w:style>
  <w:style w:type="character" w:customStyle="1" w:styleId="WW8Num317z0">
    <w:name w:val="WW8Num317z0"/>
    <w:rsid w:val="005D632C"/>
    <w:rPr>
      <w:b/>
    </w:rPr>
  </w:style>
  <w:style w:type="character" w:customStyle="1" w:styleId="WW8Num320z0">
    <w:name w:val="WW8Num320z0"/>
    <w:rsid w:val="005D632C"/>
    <w:rPr>
      <w:b/>
    </w:rPr>
  </w:style>
  <w:style w:type="character" w:customStyle="1" w:styleId="WW8Num324z0">
    <w:name w:val="WW8Num324z0"/>
    <w:rsid w:val="005D632C"/>
    <w:rPr>
      <w:b/>
    </w:rPr>
  </w:style>
  <w:style w:type="character" w:customStyle="1" w:styleId="WW8Num325z0">
    <w:name w:val="WW8Num325z0"/>
    <w:rsid w:val="005D632C"/>
    <w:rPr>
      <w:b/>
      <w:i w:val="0"/>
      <w:caps w:val="0"/>
      <w:smallCaps w:val="0"/>
      <w:strike w:val="0"/>
      <w:dstrike w:val="0"/>
      <w:shadow w:val="0"/>
      <w:color w:val="000000"/>
      <w:position w:val="0"/>
      <w:sz w:val="22"/>
      <w:szCs w:val="22"/>
      <w:vertAlign w:val="baseline"/>
    </w:rPr>
  </w:style>
  <w:style w:type="character" w:customStyle="1" w:styleId="WW8Num327z0">
    <w:name w:val="WW8Num327z0"/>
    <w:rsid w:val="005D632C"/>
    <w:rPr>
      <w:rFonts w:ascii="Symbol" w:hAnsi="Symbol" w:cs="Times New Roman"/>
    </w:rPr>
  </w:style>
  <w:style w:type="character" w:customStyle="1" w:styleId="WW8Num327z1">
    <w:name w:val="WW8Num327z1"/>
    <w:rsid w:val="005D632C"/>
    <w:rPr>
      <w:rFonts w:ascii="Courier New" w:hAnsi="Courier New" w:cs="Wingdings"/>
    </w:rPr>
  </w:style>
  <w:style w:type="character" w:customStyle="1" w:styleId="WW8Num327z2">
    <w:name w:val="WW8Num327z2"/>
    <w:rsid w:val="005D632C"/>
    <w:rPr>
      <w:rFonts w:ascii="Wingdings" w:hAnsi="Wingdings" w:cs="Times New Roman"/>
    </w:rPr>
  </w:style>
  <w:style w:type="character" w:customStyle="1" w:styleId="WW8Num330z0">
    <w:name w:val="WW8Num330z0"/>
    <w:rsid w:val="005D632C"/>
    <w:rPr>
      <w:rFonts w:ascii="Symbol" w:hAnsi="Symbol" w:cs="Times New Roman"/>
    </w:rPr>
  </w:style>
  <w:style w:type="character" w:customStyle="1" w:styleId="WW8Num333z0">
    <w:name w:val="WW8Num333z0"/>
    <w:rsid w:val="005D632C"/>
    <w:rPr>
      <w:rFonts w:ascii="Symbol" w:hAnsi="Symbol" w:cs="Times New Roman"/>
    </w:rPr>
  </w:style>
  <w:style w:type="character" w:customStyle="1" w:styleId="WW8Num335z0">
    <w:name w:val="WW8Num335z0"/>
    <w:rsid w:val="005D632C"/>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5D632C"/>
    <w:rPr>
      <w:rFonts w:ascii="Symbol" w:hAnsi="Symbol"/>
    </w:rPr>
  </w:style>
  <w:style w:type="character" w:customStyle="1" w:styleId="WW8Num341z0">
    <w:name w:val="WW8Num341z0"/>
    <w:rsid w:val="005D632C"/>
    <w:rPr>
      <w:rFonts w:ascii="Symbol" w:hAnsi="Symbol" w:cs="Times New Roman"/>
    </w:rPr>
  </w:style>
  <w:style w:type="character" w:customStyle="1" w:styleId="WW8Num342z0">
    <w:name w:val="WW8Num342z0"/>
    <w:rsid w:val="005D632C"/>
    <w:rPr>
      <w:b/>
    </w:rPr>
  </w:style>
  <w:style w:type="character" w:customStyle="1" w:styleId="WW8Num345z0">
    <w:name w:val="WW8Num345z0"/>
    <w:rsid w:val="005D632C"/>
    <w:rPr>
      <w:b/>
      <w:i w:val="0"/>
      <w:color w:val="000000"/>
    </w:rPr>
  </w:style>
  <w:style w:type="character" w:customStyle="1" w:styleId="WW8Num346z0">
    <w:name w:val="WW8Num346z0"/>
    <w:rsid w:val="005D632C"/>
    <w:rPr>
      <w:b/>
      <w:i w:val="0"/>
      <w:caps w:val="0"/>
      <w:smallCaps w:val="0"/>
      <w:strike w:val="0"/>
      <w:dstrike w:val="0"/>
      <w:shadow w:val="0"/>
      <w:color w:val="000000"/>
      <w:position w:val="0"/>
      <w:sz w:val="22"/>
      <w:szCs w:val="22"/>
      <w:vertAlign w:val="baseline"/>
    </w:rPr>
  </w:style>
  <w:style w:type="character" w:customStyle="1" w:styleId="WW8Num347z0">
    <w:name w:val="WW8Num347z0"/>
    <w:rsid w:val="005D632C"/>
    <w:rPr>
      <w:rFonts w:ascii="Symbol" w:hAnsi="Symbol"/>
    </w:rPr>
  </w:style>
  <w:style w:type="character" w:customStyle="1" w:styleId="WW8Num348z0">
    <w:name w:val="WW8Num348z0"/>
    <w:rsid w:val="005D632C"/>
    <w:rPr>
      <w:b/>
    </w:rPr>
  </w:style>
  <w:style w:type="character" w:customStyle="1" w:styleId="WW8Num351z0">
    <w:name w:val="WW8Num351z0"/>
    <w:rsid w:val="005D632C"/>
    <w:rPr>
      <w:b/>
    </w:rPr>
  </w:style>
  <w:style w:type="character" w:customStyle="1" w:styleId="WW8Num352z0">
    <w:name w:val="WW8Num352z0"/>
    <w:rsid w:val="005D632C"/>
    <w:rPr>
      <w:rFonts w:ascii="Symbol" w:hAnsi="Symbol" w:cs="Times New Roman"/>
    </w:rPr>
  </w:style>
  <w:style w:type="character" w:customStyle="1" w:styleId="WW8Num353z0">
    <w:name w:val="WW8Num353z0"/>
    <w:rsid w:val="005D632C"/>
    <w:rPr>
      <w:rFonts w:ascii="Symbol" w:hAnsi="Symbol"/>
    </w:rPr>
  </w:style>
  <w:style w:type="character" w:customStyle="1" w:styleId="WW8Num355z0">
    <w:name w:val="WW8Num355z0"/>
    <w:rsid w:val="005D632C"/>
    <w:rPr>
      <w:rFonts w:ascii="Symbol" w:hAnsi="Symbol"/>
    </w:rPr>
  </w:style>
  <w:style w:type="character" w:customStyle="1" w:styleId="WW8Num357z0">
    <w:name w:val="WW8Num357z0"/>
    <w:rsid w:val="005D632C"/>
    <w:rPr>
      <w:b/>
    </w:rPr>
  </w:style>
  <w:style w:type="character" w:customStyle="1" w:styleId="WW8Num358z0">
    <w:name w:val="WW8Num358z0"/>
    <w:rsid w:val="005D632C"/>
    <w:rPr>
      <w:rFonts w:ascii="Symbol" w:hAnsi="Symbol" w:cs="Times New Roman"/>
    </w:rPr>
  </w:style>
  <w:style w:type="character" w:customStyle="1" w:styleId="WW8Num359z0">
    <w:name w:val="WW8Num359z0"/>
    <w:rsid w:val="005D632C"/>
    <w:rPr>
      <w:b/>
      <w:i w:val="0"/>
      <w:caps w:val="0"/>
      <w:smallCaps w:val="0"/>
      <w:strike w:val="0"/>
      <w:dstrike w:val="0"/>
      <w:shadow w:val="0"/>
      <w:color w:val="000000"/>
      <w:position w:val="0"/>
      <w:sz w:val="22"/>
      <w:szCs w:val="22"/>
      <w:vertAlign w:val="baseline"/>
    </w:rPr>
  </w:style>
  <w:style w:type="character" w:customStyle="1" w:styleId="WW8Num360z0">
    <w:name w:val="WW8Num360z0"/>
    <w:rsid w:val="005D632C"/>
    <w:rPr>
      <w:rFonts w:ascii="Symbol" w:hAnsi="Symbol"/>
    </w:rPr>
  </w:style>
  <w:style w:type="character" w:customStyle="1" w:styleId="WW8Num361z0">
    <w:name w:val="WW8Num361z0"/>
    <w:rsid w:val="005D632C"/>
    <w:rPr>
      <w:b w:val="0"/>
      <w:i w:val="0"/>
    </w:rPr>
  </w:style>
  <w:style w:type="character" w:customStyle="1" w:styleId="WW8Num362z0">
    <w:name w:val="WW8Num362z0"/>
    <w:rsid w:val="005D632C"/>
    <w:rPr>
      <w:rFonts w:ascii="Symbol" w:hAnsi="Symbol" w:cs="Times New Roman"/>
    </w:rPr>
  </w:style>
  <w:style w:type="character" w:customStyle="1" w:styleId="WW8Num364z1">
    <w:name w:val="WW8Num364z1"/>
    <w:rsid w:val="005D632C"/>
    <w:rPr>
      <w:rFonts w:ascii="Courier New" w:hAnsi="Courier New" w:cs="Wingdings"/>
    </w:rPr>
  </w:style>
  <w:style w:type="character" w:customStyle="1" w:styleId="WW8Num364z2">
    <w:name w:val="WW8Num364z2"/>
    <w:rsid w:val="005D632C"/>
    <w:rPr>
      <w:rFonts w:ascii="Wingdings" w:hAnsi="Wingdings" w:cs="Times New Roman"/>
    </w:rPr>
  </w:style>
  <w:style w:type="character" w:customStyle="1" w:styleId="WW8Num364z3">
    <w:name w:val="WW8Num364z3"/>
    <w:rsid w:val="005D632C"/>
    <w:rPr>
      <w:rFonts w:ascii="Symbol" w:hAnsi="Symbol" w:cs="Times New Roman"/>
    </w:rPr>
  </w:style>
  <w:style w:type="character" w:customStyle="1" w:styleId="WW8Num367z0">
    <w:name w:val="WW8Num367z0"/>
    <w:rsid w:val="005D632C"/>
    <w:rPr>
      <w:rFonts w:ascii="Times New Roman" w:hAnsi="Times New Roman" w:cs="Times New Roman"/>
      <w:color w:val="auto"/>
    </w:rPr>
  </w:style>
  <w:style w:type="character" w:customStyle="1" w:styleId="WW8Num368z0">
    <w:name w:val="WW8Num368z0"/>
    <w:rsid w:val="005D632C"/>
    <w:rPr>
      <w:b/>
      <w:i w:val="0"/>
      <w:color w:val="000000"/>
    </w:rPr>
  </w:style>
  <w:style w:type="character" w:customStyle="1" w:styleId="WW8Num369z0">
    <w:name w:val="WW8Num369z0"/>
    <w:rsid w:val="005D632C"/>
    <w:rPr>
      <w:rFonts w:ascii="Times New Roman" w:hAnsi="Times New Roman" w:cs="Times New Roman"/>
      <w:b/>
      <w:i w:val="0"/>
      <w:color w:val="000000"/>
      <w:sz w:val="22"/>
      <w:szCs w:val="22"/>
      <w:u w:val="none"/>
    </w:rPr>
  </w:style>
  <w:style w:type="character" w:customStyle="1" w:styleId="WW8Num371z0">
    <w:name w:val="WW8Num371z0"/>
    <w:rsid w:val="005D632C"/>
    <w:rPr>
      <w:rFonts w:ascii="Times New Roman" w:hAnsi="Times New Roman" w:cs="Times New Roman"/>
    </w:rPr>
  </w:style>
  <w:style w:type="character" w:customStyle="1" w:styleId="WW8Num372z0">
    <w:name w:val="WW8Num372z0"/>
    <w:rsid w:val="005D632C"/>
    <w:rPr>
      <w:rFonts w:ascii="Times New Roman" w:eastAsia="Times New Roman" w:hAnsi="Times New Roman" w:cs="Times New Roman"/>
    </w:rPr>
  </w:style>
  <w:style w:type="character" w:customStyle="1" w:styleId="WW8Num372z1">
    <w:name w:val="WW8Num372z1"/>
    <w:rsid w:val="005D632C"/>
    <w:rPr>
      <w:rFonts w:ascii="Symbol" w:hAnsi="Symbol"/>
    </w:rPr>
  </w:style>
  <w:style w:type="character" w:customStyle="1" w:styleId="WW8Num372z2">
    <w:name w:val="WW8Num372z2"/>
    <w:rsid w:val="005D632C"/>
    <w:rPr>
      <w:rFonts w:ascii="Wingdings" w:hAnsi="Wingdings"/>
    </w:rPr>
  </w:style>
  <w:style w:type="character" w:customStyle="1" w:styleId="WW8Num372z4">
    <w:name w:val="WW8Num372z4"/>
    <w:rsid w:val="005D632C"/>
    <w:rPr>
      <w:rFonts w:ascii="Courier New" w:hAnsi="Courier New"/>
    </w:rPr>
  </w:style>
  <w:style w:type="character" w:customStyle="1" w:styleId="WW8Num373z0">
    <w:name w:val="WW8Num373z0"/>
    <w:rsid w:val="005D632C"/>
    <w:rPr>
      <w:rFonts w:ascii="Monotype Sorts" w:hAnsi="Monotype Sorts" w:cs="Times New Roman"/>
    </w:rPr>
  </w:style>
  <w:style w:type="character" w:customStyle="1" w:styleId="WW8Num374z0">
    <w:name w:val="WW8Num374z0"/>
    <w:rsid w:val="005D632C"/>
    <w:rPr>
      <w:b w:val="0"/>
      <w:i w:val="0"/>
    </w:rPr>
  </w:style>
  <w:style w:type="character" w:customStyle="1" w:styleId="WW8Num376z1">
    <w:name w:val="WW8Num376z1"/>
    <w:rsid w:val="005D632C"/>
    <w:rPr>
      <w:rFonts w:ascii="Courier New" w:hAnsi="Courier New" w:cs="Wingdings"/>
    </w:rPr>
  </w:style>
  <w:style w:type="character" w:customStyle="1" w:styleId="WW8Num376z2">
    <w:name w:val="WW8Num376z2"/>
    <w:rsid w:val="005D632C"/>
    <w:rPr>
      <w:rFonts w:ascii="Wingdings" w:hAnsi="Wingdings" w:cs="Times New Roman"/>
    </w:rPr>
  </w:style>
  <w:style w:type="character" w:customStyle="1" w:styleId="WW8Num376z3">
    <w:name w:val="WW8Num376z3"/>
    <w:rsid w:val="005D632C"/>
    <w:rPr>
      <w:rFonts w:ascii="Symbol" w:hAnsi="Symbol" w:cs="Times New Roman"/>
    </w:rPr>
  </w:style>
  <w:style w:type="character" w:customStyle="1" w:styleId="WW8Num378z0">
    <w:name w:val="WW8Num378z0"/>
    <w:rsid w:val="005D632C"/>
    <w:rPr>
      <w:b w:val="0"/>
      <w:i w:val="0"/>
    </w:rPr>
  </w:style>
  <w:style w:type="character" w:customStyle="1" w:styleId="WW8Num379z0">
    <w:name w:val="WW8Num379z0"/>
    <w:rsid w:val="005D632C"/>
    <w:rPr>
      <w:rFonts w:ascii="Symbol" w:hAnsi="Symbol"/>
    </w:rPr>
  </w:style>
  <w:style w:type="character" w:customStyle="1" w:styleId="WW8Num380z0">
    <w:name w:val="WW8Num380z0"/>
    <w:rsid w:val="005D632C"/>
    <w:rPr>
      <w:b/>
    </w:rPr>
  </w:style>
  <w:style w:type="character" w:customStyle="1" w:styleId="WW8Num381z0">
    <w:name w:val="WW8Num381z0"/>
    <w:rsid w:val="005D632C"/>
    <w:rPr>
      <w:rFonts w:ascii="Symbol" w:hAnsi="Symbol" w:cs="Times New Roman"/>
    </w:rPr>
  </w:style>
  <w:style w:type="character" w:customStyle="1" w:styleId="WW8Num382z0">
    <w:name w:val="WW8Num382z0"/>
    <w:rsid w:val="005D632C"/>
    <w:rPr>
      <w:rFonts w:ascii="Times New Roman" w:hAnsi="Times New Roman" w:cs="Times New Roman"/>
      <w:color w:val="auto"/>
    </w:rPr>
  </w:style>
  <w:style w:type="character" w:customStyle="1" w:styleId="WW8Num383z0">
    <w:name w:val="WW8Num383z0"/>
    <w:rsid w:val="005D632C"/>
    <w:rPr>
      <w:rFonts w:ascii="Wingdings" w:hAnsi="Wingdings" w:cs="Times New Roman"/>
      <w:sz w:val="20"/>
      <w:szCs w:val="20"/>
    </w:rPr>
  </w:style>
  <w:style w:type="character" w:customStyle="1" w:styleId="WW8Num387z0">
    <w:name w:val="WW8Num387z0"/>
    <w:rsid w:val="005D632C"/>
    <w:rPr>
      <w:rFonts w:ascii="Symbol" w:hAnsi="Symbol" w:cs="Times New Roman"/>
      <w:color w:val="auto"/>
      <w:sz w:val="16"/>
      <w:szCs w:val="16"/>
    </w:rPr>
  </w:style>
  <w:style w:type="character" w:customStyle="1" w:styleId="WW8Num389z0">
    <w:name w:val="WW8Num389z0"/>
    <w:rsid w:val="005D632C"/>
    <w:rPr>
      <w:rFonts w:ascii="Symbol" w:hAnsi="Symbol" w:cs="Times New Roman"/>
    </w:rPr>
  </w:style>
  <w:style w:type="character" w:customStyle="1" w:styleId="WW8Num390z0">
    <w:name w:val="WW8Num390z0"/>
    <w:rsid w:val="005D632C"/>
    <w:rPr>
      <w:rFonts w:ascii="Symbol" w:hAnsi="Symbol"/>
    </w:rPr>
  </w:style>
  <w:style w:type="character" w:customStyle="1" w:styleId="WW8Num391z0">
    <w:name w:val="WW8Num391z0"/>
    <w:rsid w:val="005D632C"/>
    <w:rPr>
      <w:rFonts w:ascii="Times New Roman" w:hAnsi="Times New Roman" w:cs="Times New Roman"/>
      <w:b/>
      <w:i w:val="0"/>
    </w:rPr>
  </w:style>
  <w:style w:type="character" w:customStyle="1" w:styleId="WW8Num392z1">
    <w:name w:val="WW8Num392z1"/>
    <w:rsid w:val="005D632C"/>
    <w:rPr>
      <w:b w:val="0"/>
    </w:rPr>
  </w:style>
  <w:style w:type="character" w:customStyle="1" w:styleId="WW8Num393z0">
    <w:name w:val="WW8Num393z0"/>
    <w:rsid w:val="005D632C"/>
    <w:rPr>
      <w:rFonts w:ascii="Wingdings" w:hAnsi="Wingdings" w:cs="Times New Roman"/>
      <w:sz w:val="20"/>
      <w:szCs w:val="20"/>
    </w:rPr>
  </w:style>
  <w:style w:type="character" w:customStyle="1" w:styleId="WW8Num394z0">
    <w:name w:val="WW8Num394z0"/>
    <w:rsid w:val="005D632C"/>
    <w:rPr>
      <w:b/>
    </w:rPr>
  </w:style>
  <w:style w:type="character" w:customStyle="1" w:styleId="WW8Num395z0">
    <w:name w:val="WW8Num395z0"/>
    <w:rsid w:val="005D632C"/>
    <w:rPr>
      <w:rFonts w:ascii="Wingdings" w:hAnsi="Wingdings"/>
    </w:rPr>
  </w:style>
  <w:style w:type="character" w:customStyle="1" w:styleId="WW8Num396z0">
    <w:name w:val="WW8Num396z0"/>
    <w:rsid w:val="005D632C"/>
    <w:rPr>
      <w:rFonts w:ascii="Symbol" w:hAnsi="Symbol" w:cs="Times New Roman"/>
      <w:color w:val="auto"/>
    </w:rPr>
  </w:style>
  <w:style w:type="character" w:customStyle="1" w:styleId="WW8NumSt43z0">
    <w:name w:val="WW8NumSt43z0"/>
    <w:rsid w:val="005D632C"/>
    <w:rPr>
      <w:b w:val="0"/>
      <w:i w:val="0"/>
    </w:rPr>
  </w:style>
  <w:style w:type="character" w:customStyle="1" w:styleId="WW8NumSt45z0">
    <w:name w:val="WW8NumSt45z0"/>
    <w:rsid w:val="005D632C"/>
    <w:rPr>
      <w:b w:val="0"/>
      <w:i w:val="0"/>
    </w:rPr>
  </w:style>
  <w:style w:type="character" w:customStyle="1" w:styleId="WW8NumSt47z0">
    <w:name w:val="WW8NumSt47z0"/>
    <w:rsid w:val="005D632C"/>
    <w:rPr>
      <w:rFonts w:ascii="Times New Roman" w:hAnsi="Times New Roman" w:cs="Times New Roman"/>
    </w:rPr>
  </w:style>
  <w:style w:type="character" w:customStyle="1" w:styleId="WW8NumSt50z0">
    <w:name w:val="WW8NumSt50z0"/>
    <w:rsid w:val="005D632C"/>
    <w:rPr>
      <w:rFonts w:ascii="Wingdings" w:hAnsi="Wingdings" w:cs="Times New Roman"/>
      <w:b w:val="0"/>
      <w:i w:val="0"/>
      <w:sz w:val="24"/>
      <w:szCs w:val="24"/>
      <w:u w:val="none"/>
    </w:rPr>
  </w:style>
  <w:style w:type="character" w:customStyle="1" w:styleId="WW8NumSt161z0">
    <w:name w:val="WW8NumSt161z0"/>
    <w:rsid w:val="005D632C"/>
    <w:rPr>
      <w:b/>
      <w:i w:val="0"/>
    </w:rPr>
  </w:style>
  <w:style w:type="character" w:customStyle="1" w:styleId="WW8NumSt183z0">
    <w:name w:val="WW8NumSt183z0"/>
    <w:rsid w:val="005D632C"/>
    <w:rPr>
      <w:rFonts w:ascii="Times New Roman" w:hAnsi="Times New Roman" w:cs="Times New Roman"/>
      <w:b/>
      <w:i w:val="0"/>
      <w:color w:val="000000"/>
      <w:sz w:val="22"/>
      <w:szCs w:val="22"/>
      <w:u w:val="none"/>
    </w:rPr>
  </w:style>
  <w:style w:type="character" w:customStyle="1" w:styleId="WW8NumSt186z0">
    <w:name w:val="WW8NumSt186z0"/>
    <w:rsid w:val="005D632C"/>
    <w:rPr>
      <w:b/>
      <w:i w:val="0"/>
      <w:color w:val="000000"/>
    </w:rPr>
  </w:style>
  <w:style w:type="character" w:customStyle="1" w:styleId="WW8NumSt188z0">
    <w:name w:val="WW8NumSt188z0"/>
    <w:rsid w:val="005D632C"/>
    <w:rPr>
      <w:b/>
      <w:i w:val="0"/>
      <w:color w:val="000000"/>
    </w:rPr>
  </w:style>
  <w:style w:type="character" w:customStyle="1" w:styleId="WW8NumSt190z0">
    <w:name w:val="WW8NumSt190z0"/>
    <w:rsid w:val="005D632C"/>
    <w:rPr>
      <w:b/>
      <w:i w:val="0"/>
      <w:color w:val="000000"/>
    </w:rPr>
  </w:style>
  <w:style w:type="character" w:customStyle="1" w:styleId="WW-Fontepargpadro">
    <w:name w:val="WW-Fonte parág. padrão"/>
    <w:rsid w:val="005D632C"/>
  </w:style>
  <w:style w:type="paragraph" w:styleId="Lista">
    <w:name w:val="List"/>
    <w:basedOn w:val="Corpodetexto"/>
    <w:rsid w:val="005D632C"/>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5D632C"/>
    <w:pPr>
      <w:suppressLineNumbers/>
      <w:suppressAutoHyphens/>
      <w:spacing w:before="120" w:after="120"/>
    </w:pPr>
    <w:rPr>
      <w:rFonts w:cs="Lucida Sans Unicode"/>
      <w:i/>
      <w:iCs/>
    </w:rPr>
  </w:style>
  <w:style w:type="paragraph" w:customStyle="1" w:styleId="ndice">
    <w:name w:val="Índice"/>
    <w:basedOn w:val="Normal"/>
    <w:rsid w:val="005D632C"/>
    <w:pPr>
      <w:suppressLineNumbers/>
      <w:suppressAutoHyphens/>
    </w:pPr>
    <w:rPr>
      <w:rFonts w:cs="Lucida Sans Unicode"/>
    </w:rPr>
  </w:style>
  <w:style w:type="paragraph" w:customStyle="1" w:styleId="TtuloPrincipal">
    <w:name w:val="Título Principal"/>
    <w:basedOn w:val="Normal"/>
    <w:next w:val="Corpodetexto"/>
    <w:rsid w:val="005D632C"/>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5D632C"/>
    <w:pPr>
      <w:suppressAutoHyphens/>
    </w:pPr>
    <w:rPr>
      <w:sz w:val="24"/>
    </w:rPr>
  </w:style>
  <w:style w:type="paragraph" w:customStyle="1" w:styleId="WW-Recuodecorpodetexto2">
    <w:name w:val="WW-Recuo de corpo de texto 2"/>
    <w:basedOn w:val="Normal"/>
    <w:rsid w:val="005D632C"/>
    <w:pPr>
      <w:suppressAutoHyphens/>
      <w:ind w:left="-426"/>
    </w:pPr>
    <w:rPr>
      <w:sz w:val="24"/>
    </w:rPr>
  </w:style>
  <w:style w:type="paragraph" w:customStyle="1" w:styleId="WW-Recuodecorpodetexto3">
    <w:name w:val="WW-Recuo de corpo de texto 3"/>
    <w:basedOn w:val="Normal"/>
    <w:rsid w:val="005D632C"/>
    <w:pPr>
      <w:suppressAutoHyphens/>
      <w:ind w:left="426" w:hanging="426"/>
      <w:jc w:val="both"/>
    </w:pPr>
    <w:rPr>
      <w:sz w:val="24"/>
    </w:rPr>
  </w:style>
  <w:style w:type="paragraph" w:customStyle="1" w:styleId="WW-Corpodetexto2">
    <w:name w:val="WW-Corpo de texto 2"/>
    <w:basedOn w:val="Normal"/>
    <w:rsid w:val="005D632C"/>
    <w:pPr>
      <w:suppressAutoHyphens/>
    </w:pPr>
    <w:rPr>
      <w:sz w:val="28"/>
    </w:rPr>
  </w:style>
  <w:style w:type="paragraph" w:customStyle="1" w:styleId="WW-Corpodetexto3">
    <w:name w:val="WW-Corpo de texto 3"/>
    <w:basedOn w:val="Normal"/>
    <w:rsid w:val="005D632C"/>
    <w:pPr>
      <w:suppressAutoHyphens/>
      <w:jc w:val="both"/>
    </w:pPr>
    <w:rPr>
      <w:sz w:val="28"/>
      <w:u w:val="single"/>
    </w:rPr>
  </w:style>
  <w:style w:type="paragraph" w:styleId="Subttulo">
    <w:name w:val="Subtitle"/>
    <w:basedOn w:val="TtuloPrincipal"/>
    <w:next w:val="Corpodetexto"/>
    <w:link w:val="SubttuloChar"/>
    <w:qFormat/>
    <w:rsid w:val="005D632C"/>
    <w:pPr>
      <w:jc w:val="center"/>
    </w:pPr>
    <w:rPr>
      <w:i/>
      <w:iCs/>
    </w:rPr>
  </w:style>
  <w:style w:type="character" w:customStyle="1" w:styleId="SubttuloChar">
    <w:name w:val="Subtítulo Char"/>
    <w:basedOn w:val="Fontepargpadro"/>
    <w:link w:val="Subttulo"/>
    <w:rsid w:val="005D632C"/>
    <w:rPr>
      <w:rFonts w:ascii="Arial" w:eastAsia="Lucida Sans Unicode" w:hAnsi="Arial" w:cs="Tms Rmn"/>
      <w:i/>
      <w:iCs/>
      <w:sz w:val="28"/>
      <w:szCs w:val="28"/>
      <w:lang w:eastAsia="pt-BR"/>
    </w:rPr>
  </w:style>
  <w:style w:type="paragraph" w:customStyle="1" w:styleId="A161175">
    <w:name w:val="_A161175ÿ"/>
    <w:rsid w:val="005D632C"/>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5D632C"/>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NONormal">
    <w:name w:val="NO Normal"/>
    <w:rsid w:val="005D632C"/>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Estilo2">
    <w:name w:val="Estilo2"/>
    <w:basedOn w:val="Normal"/>
    <w:rsid w:val="005D632C"/>
    <w:pPr>
      <w:widowControl w:val="0"/>
      <w:suppressAutoHyphens/>
      <w:autoSpaceDE w:val="0"/>
      <w:ind w:firstLine="709"/>
      <w:jc w:val="both"/>
    </w:pPr>
    <w:rPr>
      <w:szCs w:val="24"/>
    </w:rPr>
  </w:style>
  <w:style w:type="paragraph" w:customStyle="1" w:styleId="A102075">
    <w:name w:val="_A102075"/>
    <w:basedOn w:val="Normal"/>
    <w:rsid w:val="005D632C"/>
    <w:pPr>
      <w:suppressAutoHyphens/>
      <w:autoSpaceDE w:val="0"/>
      <w:ind w:left="2736" w:firstLine="1296"/>
      <w:jc w:val="both"/>
    </w:pPr>
    <w:rPr>
      <w:rFonts w:ascii="Tms Rmn" w:hAnsi="Tms Rmn"/>
      <w:szCs w:val="24"/>
    </w:rPr>
  </w:style>
  <w:style w:type="paragraph" w:customStyle="1" w:styleId="A101675">
    <w:name w:val="_A101675"/>
    <w:basedOn w:val="Normal"/>
    <w:rsid w:val="005D632C"/>
    <w:pPr>
      <w:suppressAutoHyphens/>
      <w:autoSpaceDE w:val="0"/>
      <w:ind w:left="2160" w:firstLine="1296"/>
      <w:jc w:val="both"/>
    </w:pPr>
    <w:rPr>
      <w:rFonts w:ascii="Tms Rmn" w:hAnsi="Tms Rmn"/>
      <w:szCs w:val="24"/>
    </w:rPr>
  </w:style>
  <w:style w:type="paragraph" w:customStyle="1" w:styleId="A252575">
    <w:name w:val="_A252575"/>
    <w:basedOn w:val="Normal"/>
    <w:rsid w:val="005D632C"/>
    <w:pPr>
      <w:suppressAutoHyphens/>
      <w:autoSpaceDE w:val="0"/>
      <w:ind w:left="3456" w:firstLine="3456"/>
      <w:jc w:val="both"/>
    </w:pPr>
    <w:rPr>
      <w:rFonts w:ascii="Tms Rmn" w:hAnsi="Tms Rmn"/>
      <w:szCs w:val="24"/>
    </w:rPr>
  </w:style>
  <w:style w:type="paragraph" w:customStyle="1" w:styleId="A301065">
    <w:name w:val="_A301065"/>
    <w:basedOn w:val="Normal"/>
    <w:rsid w:val="005D632C"/>
    <w:pPr>
      <w:suppressAutoHyphens/>
      <w:autoSpaceDE w:val="0"/>
      <w:ind w:left="1296" w:right="1440" w:firstLine="4176"/>
      <w:jc w:val="both"/>
    </w:pPr>
    <w:rPr>
      <w:rFonts w:ascii="Tms Rmn" w:hAnsi="Tms Rmn"/>
      <w:szCs w:val="24"/>
    </w:rPr>
  </w:style>
  <w:style w:type="paragraph" w:customStyle="1" w:styleId="A191065">
    <w:name w:val="_A191065"/>
    <w:basedOn w:val="Normal"/>
    <w:rsid w:val="005D632C"/>
    <w:pPr>
      <w:suppressAutoHyphens/>
      <w:autoSpaceDE w:val="0"/>
      <w:ind w:left="1296" w:right="1440" w:firstLine="2592"/>
      <w:jc w:val="both"/>
    </w:pPr>
    <w:rPr>
      <w:rFonts w:ascii="Tms Rmn" w:hAnsi="Tms Rmn"/>
      <w:szCs w:val="24"/>
    </w:rPr>
  </w:style>
  <w:style w:type="paragraph" w:customStyle="1" w:styleId="A321065">
    <w:name w:val="_A321065"/>
    <w:basedOn w:val="Normal"/>
    <w:rsid w:val="005D632C"/>
    <w:pPr>
      <w:suppressAutoHyphens/>
      <w:autoSpaceDE w:val="0"/>
      <w:ind w:left="1296" w:right="1440" w:firstLine="4464"/>
      <w:jc w:val="both"/>
    </w:pPr>
    <w:rPr>
      <w:rFonts w:ascii="Tms Rmn" w:hAnsi="Tms Rmn"/>
      <w:szCs w:val="24"/>
    </w:rPr>
  </w:style>
  <w:style w:type="paragraph" w:customStyle="1" w:styleId="normal0">
    <w:name w:val="normal"/>
    <w:rsid w:val="005D632C"/>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5D632C"/>
    <w:pPr>
      <w:suppressAutoHyphens/>
      <w:ind w:left="1080" w:right="1458"/>
      <w:jc w:val="both"/>
    </w:pPr>
    <w:rPr>
      <w:color w:val="000000"/>
      <w:sz w:val="24"/>
      <w:szCs w:val="24"/>
    </w:rPr>
  </w:style>
  <w:style w:type="paragraph" w:customStyle="1" w:styleId="WW-Legenda">
    <w:name w:val="WW-Legenda"/>
    <w:basedOn w:val="Normal"/>
    <w:next w:val="Normal"/>
    <w:rsid w:val="005D632C"/>
    <w:pPr>
      <w:suppressAutoHyphens/>
      <w:jc w:val="both"/>
    </w:pPr>
    <w:rPr>
      <w:b/>
      <w:sz w:val="28"/>
    </w:rPr>
  </w:style>
  <w:style w:type="paragraph" w:customStyle="1" w:styleId="ContedodaTabela">
    <w:name w:val="Conteúdo da Tabela"/>
    <w:basedOn w:val="Corpodetexto"/>
    <w:rsid w:val="005D632C"/>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5D632C"/>
    <w:pPr>
      <w:jc w:val="center"/>
    </w:pPr>
    <w:rPr>
      <w:b/>
      <w:bCs/>
      <w:i/>
      <w:iCs/>
    </w:rPr>
  </w:style>
  <w:style w:type="paragraph" w:customStyle="1" w:styleId="Contedodoquadro">
    <w:name w:val="Conteúdo do quadro"/>
    <w:basedOn w:val="Corpodetexto"/>
    <w:rsid w:val="005D632C"/>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5D632C"/>
    <w:pPr>
      <w:suppressAutoHyphens/>
      <w:jc w:val="both"/>
    </w:pPr>
    <w:rPr>
      <w:b/>
      <w:sz w:val="28"/>
    </w:rPr>
  </w:style>
  <w:style w:type="paragraph" w:styleId="Textodebalo">
    <w:name w:val="Balloon Text"/>
    <w:basedOn w:val="Normal"/>
    <w:link w:val="TextodebaloChar"/>
    <w:rsid w:val="005D632C"/>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5D632C"/>
    <w:rPr>
      <w:rFonts w:ascii="Tahoma" w:eastAsia="Times New Roman" w:hAnsi="Tahoma" w:cs="Tahoma"/>
      <w:sz w:val="16"/>
      <w:szCs w:val="16"/>
      <w:lang w:eastAsia="pt-BR"/>
    </w:rPr>
  </w:style>
  <w:style w:type="character" w:styleId="Forte">
    <w:name w:val="Strong"/>
    <w:basedOn w:val="Fontepargpadro"/>
    <w:qFormat/>
    <w:rsid w:val="005D632C"/>
    <w:rPr>
      <w:b/>
      <w:bCs/>
    </w:rPr>
  </w:style>
  <w:style w:type="paragraph" w:styleId="Commarcadores">
    <w:name w:val="List Bullet"/>
    <w:basedOn w:val="Normal"/>
    <w:link w:val="CommarcadoresChar"/>
    <w:rsid w:val="005D632C"/>
    <w:pPr>
      <w:tabs>
        <w:tab w:val="num" w:pos="705"/>
      </w:tabs>
      <w:suppressAutoHyphens/>
      <w:ind w:left="705" w:hanging="705"/>
    </w:pPr>
  </w:style>
  <w:style w:type="character" w:customStyle="1" w:styleId="CommarcadoresChar">
    <w:name w:val="Com marcadores Char"/>
    <w:basedOn w:val="Fontepargpadro"/>
    <w:link w:val="Commarcadores"/>
    <w:rsid w:val="005D632C"/>
    <w:rPr>
      <w:rFonts w:ascii="Times New Roman" w:eastAsia="Times New Roman" w:hAnsi="Times New Roman" w:cs="Times New Roman"/>
      <w:sz w:val="20"/>
      <w:szCs w:val="20"/>
      <w:lang w:eastAsia="pt-BR"/>
    </w:rPr>
  </w:style>
  <w:style w:type="character" w:customStyle="1" w:styleId="N">
    <w:name w:val="N"/>
    <w:rsid w:val="005D632C"/>
    <w:rPr>
      <w:b/>
    </w:rPr>
  </w:style>
  <w:style w:type="paragraph" w:customStyle="1" w:styleId="Corpo">
    <w:name w:val="Corpo"/>
    <w:rsid w:val="005D632C"/>
    <w:pPr>
      <w:suppressAutoHyphens/>
      <w:spacing w:after="0" w:line="240" w:lineRule="auto"/>
    </w:pPr>
    <w:rPr>
      <w:rFonts w:ascii="Times New Roman" w:eastAsia="Times New Roman" w:hAnsi="Times New Roman" w:cs="Times New Roman"/>
      <w:color w:val="000000"/>
      <w:sz w:val="20"/>
      <w:szCs w:val="20"/>
      <w:lang w:eastAsia="ar-SA"/>
    </w:rPr>
  </w:style>
  <w:style w:type="paragraph" w:styleId="PargrafodaLista">
    <w:name w:val="List Paragraph"/>
    <w:basedOn w:val="Normal"/>
    <w:uiPriority w:val="34"/>
    <w:qFormat/>
    <w:rsid w:val="005D632C"/>
    <w:pPr>
      <w:suppressAutoHyphens/>
      <w:ind w:left="708"/>
    </w:pPr>
  </w:style>
  <w:style w:type="paragraph" w:customStyle="1" w:styleId="TABELA">
    <w:name w:val="TABELA"/>
    <w:basedOn w:val="Legenda"/>
    <w:next w:val="Normal"/>
    <w:rsid w:val="005D632C"/>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5D632C"/>
    <w:pPr>
      <w:widowControl w:val="0"/>
      <w:ind w:firstLine="1418"/>
      <w:jc w:val="both"/>
    </w:pPr>
    <w:rPr>
      <w:b/>
      <w:sz w:val="24"/>
    </w:rPr>
  </w:style>
  <w:style w:type="paragraph" w:customStyle="1" w:styleId="A231070">
    <w:name w:val="_A231070"/>
    <w:basedOn w:val="Normal"/>
    <w:rsid w:val="005D632C"/>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5D632C"/>
    <w:pPr>
      <w:spacing w:after="0" w:line="240" w:lineRule="exact"/>
      <w:ind w:right="10800"/>
      <w:jc w:val="both"/>
    </w:pPr>
    <w:rPr>
      <w:rFonts w:ascii="Courier" w:eastAsia="Times New Roman" w:hAnsi="Courier" w:cs="Times New Roman"/>
      <w:sz w:val="24"/>
      <w:szCs w:val="20"/>
      <w:lang w:val="pt-PT" w:eastAsia="pt-BR"/>
    </w:rPr>
  </w:style>
  <w:style w:type="character" w:styleId="nfase">
    <w:name w:val="Emphasis"/>
    <w:basedOn w:val="Fontepargpadro"/>
    <w:qFormat/>
    <w:rsid w:val="005D632C"/>
    <w:rPr>
      <w:i/>
      <w:iCs/>
    </w:rPr>
  </w:style>
  <w:style w:type="paragraph" w:customStyle="1" w:styleId="xl46">
    <w:name w:val="xl46"/>
    <w:basedOn w:val="Normal"/>
    <w:rsid w:val="005D632C"/>
    <w:pPr>
      <w:pBdr>
        <w:left w:val="single" w:sz="4" w:space="0" w:color="auto"/>
        <w:right w:val="single" w:sz="8" w:space="0" w:color="auto"/>
      </w:pBdr>
      <w:spacing w:before="100" w:after="100"/>
      <w:jc w:val="center"/>
    </w:pPr>
    <w:rPr>
      <w:b/>
      <w:sz w:val="28"/>
      <w:szCs w:val="24"/>
    </w:rPr>
  </w:style>
  <w:style w:type="paragraph" w:styleId="SemEspaamento">
    <w:name w:val="No Spacing"/>
    <w:uiPriority w:val="1"/>
    <w:qFormat/>
    <w:rsid w:val="005D63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inhos.pr.gov.br" TargetMode="External"/><Relationship Id="rId11" Type="http://schemas.openxmlformats.org/officeDocument/2006/relationships/theme" Target="theme/theme1.xml"/><Relationship Id="rId5" Type="http://schemas.openxmlformats.org/officeDocument/2006/relationships/hyperlink" Target="http://www.matinhos.pr.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8153</Words>
  <Characters>44029</Characters>
  <Application>Microsoft Office Word</Application>
  <DocSecurity>0</DocSecurity>
  <Lines>366</Lines>
  <Paragraphs>104</Paragraphs>
  <ScaleCrop>false</ScaleCrop>
  <Company/>
  <LinksUpToDate>false</LinksUpToDate>
  <CharactersWithSpaces>52078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franciele</dc:creator>
  <cp:keywords/>
  <dc:description/>
  <cp:lastModifiedBy>franciele</cp:lastModifiedBy>
  <cp:revision>1</cp:revision>
  <dcterms:created xsi:type="dcterms:W3CDTF">2012-05-16T19:17:00Z</dcterms:created>
  <dcterms:modified xsi:type="dcterms:W3CDTF">2012-05-16T19:17:00Z</dcterms:modified>
</cp:coreProperties>
</file>